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825"/>
        <w:tblW w:w="0" w:type="auto"/>
        <w:tblLook w:val="04A0"/>
      </w:tblPr>
      <w:tblGrid>
        <w:gridCol w:w="5070"/>
        <w:gridCol w:w="4501"/>
      </w:tblGrid>
      <w:tr w:rsidR="00C349AC" w:rsidTr="008A1176">
        <w:tc>
          <w:tcPr>
            <w:tcW w:w="9571" w:type="dxa"/>
            <w:gridSpan w:val="2"/>
          </w:tcPr>
          <w:p w:rsidR="00C349AC" w:rsidRPr="006E019C" w:rsidRDefault="006E019C" w:rsidP="008A1176">
            <w:pPr>
              <w:jc w:val="center"/>
            </w:pPr>
            <w:r>
              <w:rPr>
                <w:b/>
                <w:bCs/>
              </w:rPr>
              <w:t xml:space="preserve">Дуб </w:t>
            </w:r>
            <w:proofErr w:type="spellStart"/>
            <w:r>
              <w:rPr>
                <w:b/>
                <w:bCs/>
              </w:rPr>
              <w:t>чере́шчатый</w:t>
            </w:r>
            <w:proofErr w:type="spellEnd"/>
            <w:r>
              <w:t xml:space="preserve">, или </w:t>
            </w:r>
            <w:r>
              <w:rPr>
                <w:b/>
                <w:bCs/>
              </w:rPr>
              <w:t xml:space="preserve">Дуб </w:t>
            </w:r>
            <w:proofErr w:type="spellStart"/>
            <w:proofErr w:type="gramStart"/>
            <w:r>
              <w:rPr>
                <w:b/>
                <w:bCs/>
              </w:rPr>
              <w:t>обыкнове́нный</w:t>
            </w:r>
            <w:proofErr w:type="spellEnd"/>
            <w:proofErr w:type="gramEnd"/>
            <w:r>
              <w:t>,</w:t>
            </w:r>
          </w:p>
        </w:tc>
      </w:tr>
      <w:tr w:rsidR="00C349AC" w:rsidTr="008A1176">
        <w:tc>
          <w:tcPr>
            <w:tcW w:w="5070" w:type="dxa"/>
          </w:tcPr>
          <w:p w:rsidR="00C349AC" w:rsidRPr="006E019C" w:rsidRDefault="00C349AC" w:rsidP="008A1176">
            <w:pPr>
              <w:rPr>
                <w:lang w:val="en-US"/>
              </w:rPr>
            </w:pPr>
            <w:r w:rsidRPr="006E019C">
              <w:rPr>
                <w:b/>
              </w:rPr>
              <w:t>Царство</w:t>
            </w:r>
            <w:r>
              <w:t>: растение (</w:t>
            </w:r>
            <w:proofErr w:type="spellStart"/>
            <w:r w:rsidR="006E019C">
              <w:rPr>
                <w:lang w:val="en-US"/>
              </w:rPr>
              <w:t>plantae</w:t>
            </w:r>
            <w:proofErr w:type="spellEnd"/>
            <w:r w:rsidR="006E019C">
              <w:rPr>
                <w:lang w:val="en-US"/>
              </w:rPr>
              <w:t>)</w:t>
            </w:r>
          </w:p>
        </w:tc>
        <w:tc>
          <w:tcPr>
            <w:tcW w:w="4501" w:type="dxa"/>
            <w:vMerge w:val="restart"/>
          </w:tcPr>
          <w:tbl>
            <w:tblPr>
              <w:tblStyle w:val="a3"/>
              <w:tblW w:w="0" w:type="auto"/>
              <w:tblInd w:w="5" w:type="dxa"/>
              <w:tblLook w:val="04A0"/>
            </w:tblPr>
            <w:tblGrid>
              <w:gridCol w:w="4280"/>
            </w:tblGrid>
            <w:tr w:rsidR="00AA35F3" w:rsidTr="00AA35F3">
              <w:trPr>
                <w:trHeight w:val="547"/>
              </w:trPr>
              <w:tc>
                <w:tcPr>
                  <w:tcW w:w="4555" w:type="dxa"/>
                  <w:tcBorders>
                    <w:left w:val="nil"/>
                    <w:bottom w:val="nil"/>
                    <w:right w:val="nil"/>
                  </w:tcBorders>
                </w:tcPr>
                <w:p w:rsidR="00AA35F3" w:rsidRDefault="00AA35F3" w:rsidP="008A1176">
                  <w:pPr>
                    <w:framePr w:hSpace="180" w:wrap="around" w:hAnchor="margin" w:y="825"/>
                  </w:pPr>
                </w:p>
              </w:tc>
            </w:tr>
          </w:tbl>
          <w:p w:rsidR="00C349AC" w:rsidRDefault="00AA35F3" w:rsidP="008A117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6170" cy="1707683"/>
                  <wp:effectExtent l="19050" t="0" r="5080" b="0"/>
                  <wp:docPr id="1" name="Рисунок 1" descr="C:\Users\User\Desktop\все проект ильины\P105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проект ильины\P105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58" cy="17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517" w:rsidRDefault="00293517" w:rsidP="008A1176">
            <w:pPr>
              <w:rPr>
                <w:lang w:val="en-US"/>
              </w:rPr>
            </w:pPr>
          </w:p>
          <w:p w:rsidR="00293517" w:rsidRDefault="00293517" w:rsidP="008A117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5729" cy="1457325"/>
                  <wp:effectExtent l="19050" t="0" r="5521" b="0"/>
                  <wp:docPr id="2" name="Рисунок 2" descr="C:\Users\User\Desktop\все проект ильины\P104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4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86828" cy="146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517" w:rsidRDefault="00293517" w:rsidP="008A1176">
            <w:pPr>
              <w:rPr>
                <w:lang w:val="en-US"/>
              </w:rPr>
            </w:pPr>
          </w:p>
          <w:p w:rsidR="00293517" w:rsidRPr="00293517" w:rsidRDefault="00293517" w:rsidP="008A1176">
            <w:pPr>
              <w:rPr>
                <w:lang w:val="en-US"/>
              </w:rPr>
            </w:pPr>
          </w:p>
        </w:tc>
      </w:tr>
      <w:tr w:rsidR="00C349AC" w:rsidTr="008A1176">
        <w:tc>
          <w:tcPr>
            <w:tcW w:w="5070" w:type="dxa"/>
          </w:tcPr>
          <w:p w:rsidR="00C349AC" w:rsidRPr="00D65A6D" w:rsidRDefault="006E019C" w:rsidP="008A1176">
            <w:pPr>
              <w:rPr>
                <w:lang w:val="en-US"/>
              </w:rPr>
            </w:pPr>
            <w:r>
              <w:rPr>
                <w:b/>
              </w:rPr>
              <w:t>Отдел:</w:t>
            </w:r>
            <w:r>
              <w:t xml:space="preserve"> цветковые (</w:t>
            </w:r>
            <w:proofErr w:type="spellStart"/>
            <w:r w:rsidR="00D65A6D">
              <w:rPr>
                <w:lang w:val="en-US"/>
              </w:rPr>
              <w:t>magnoliophyta</w:t>
            </w:r>
            <w:proofErr w:type="spellEnd"/>
            <w:r w:rsidR="00D65A6D">
              <w:rPr>
                <w:lang w:val="en-US"/>
              </w:rPr>
              <w:t>)</w:t>
            </w:r>
          </w:p>
        </w:tc>
        <w:tc>
          <w:tcPr>
            <w:tcW w:w="4501" w:type="dxa"/>
            <w:vMerge/>
          </w:tcPr>
          <w:p w:rsidR="00C349AC" w:rsidRDefault="00C349AC" w:rsidP="008A1176"/>
        </w:tc>
      </w:tr>
      <w:tr w:rsidR="00C349AC" w:rsidRPr="00B5679E" w:rsidTr="008A1176">
        <w:tc>
          <w:tcPr>
            <w:tcW w:w="5070" w:type="dxa"/>
          </w:tcPr>
          <w:p w:rsidR="00C349AC" w:rsidRPr="00D65A6D" w:rsidRDefault="006F6776" w:rsidP="008A1176">
            <w:pPr>
              <w:rPr>
                <w:b/>
                <w:lang w:val="en-US"/>
              </w:rPr>
            </w:pPr>
            <w:r w:rsidRPr="00B5679E">
              <w:rPr>
                <w:b/>
              </w:rPr>
              <w:t>К</w:t>
            </w:r>
            <w:r w:rsidR="00B5679E" w:rsidRPr="00B5679E">
              <w:rPr>
                <w:b/>
              </w:rPr>
              <w:t>ласс</w:t>
            </w:r>
            <w:r w:rsidRPr="00B5679E">
              <w:rPr>
                <w:b/>
              </w:rPr>
              <w:t>:</w:t>
            </w:r>
            <w:r w:rsidR="00D65A6D">
              <w:rPr>
                <w:b/>
                <w:lang w:val="en-US"/>
              </w:rPr>
              <w:t xml:space="preserve"> </w:t>
            </w:r>
            <w:r w:rsidR="00D65A6D" w:rsidRPr="00D65A6D">
              <w:t>двудольные (</w:t>
            </w:r>
            <w:proofErr w:type="spellStart"/>
            <w:r w:rsidR="00D65A6D" w:rsidRPr="00D65A6D">
              <w:rPr>
                <w:lang w:val="en-US"/>
              </w:rPr>
              <w:t>dicotylidones</w:t>
            </w:r>
            <w:proofErr w:type="spellEnd"/>
            <w:r w:rsidR="00D65A6D" w:rsidRPr="00D65A6D">
              <w:rPr>
                <w:lang w:val="en-US"/>
              </w:rPr>
              <w:t>)</w:t>
            </w:r>
          </w:p>
        </w:tc>
        <w:tc>
          <w:tcPr>
            <w:tcW w:w="4501" w:type="dxa"/>
            <w:vMerge/>
          </w:tcPr>
          <w:p w:rsidR="00C349AC" w:rsidRPr="00B5679E" w:rsidRDefault="00C349AC" w:rsidP="008A1176">
            <w:pPr>
              <w:rPr>
                <w:b/>
              </w:rPr>
            </w:pPr>
          </w:p>
        </w:tc>
      </w:tr>
      <w:tr w:rsidR="00C349AC" w:rsidTr="008A1176">
        <w:tc>
          <w:tcPr>
            <w:tcW w:w="5070" w:type="dxa"/>
          </w:tcPr>
          <w:p w:rsidR="00C349AC" w:rsidRPr="00B5679E" w:rsidRDefault="006F6776" w:rsidP="008A1176">
            <w:r w:rsidRPr="00B5679E">
              <w:rPr>
                <w:b/>
              </w:rPr>
              <w:t>Порядок</w:t>
            </w:r>
            <w:r w:rsidR="00B5679E">
              <w:rPr>
                <w:b/>
              </w:rPr>
              <w:t xml:space="preserve">: </w:t>
            </w:r>
            <w:proofErr w:type="spellStart"/>
            <w:r w:rsidR="00B5679E" w:rsidRPr="00B5679E">
              <w:rPr>
                <w:bCs/>
              </w:rPr>
              <w:t>Букоцветные</w:t>
            </w:r>
            <w:proofErr w:type="spellEnd"/>
            <w:r w:rsidR="00B5679E">
              <w:t xml:space="preserve"> ( </w:t>
            </w:r>
            <w:r w:rsidR="00B5679E">
              <w:rPr>
                <w:i/>
                <w:iCs/>
                <w:lang w:val="la-Latn"/>
              </w:rPr>
              <w:t>Fagales</w:t>
            </w:r>
            <w:r w:rsidR="00B5679E">
              <w:t>) </w:t>
            </w:r>
          </w:p>
        </w:tc>
        <w:tc>
          <w:tcPr>
            <w:tcW w:w="4501" w:type="dxa"/>
            <w:vMerge/>
          </w:tcPr>
          <w:p w:rsidR="00C349AC" w:rsidRDefault="00C349AC" w:rsidP="008A1176"/>
        </w:tc>
      </w:tr>
      <w:tr w:rsidR="00C349AC" w:rsidTr="008A1176">
        <w:tc>
          <w:tcPr>
            <w:tcW w:w="5070" w:type="dxa"/>
          </w:tcPr>
          <w:p w:rsidR="00C349AC" w:rsidRPr="00B5679E" w:rsidRDefault="00B5679E" w:rsidP="008A1176">
            <w:pPr>
              <w:rPr>
                <w:b/>
              </w:rPr>
            </w:pPr>
            <w:r w:rsidRPr="00B5679E">
              <w:rPr>
                <w:b/>
              </w:rPr>
              <w:t>Семейство:</w:t>
            </w:r>
            <w:r>
              <w:rPr>
                <w:b/>
              </w:rPr>
              <w:t xml:space="preserve"> </w:t>
            </w:r>
            <w:r w:rsidRPr="00B5679E">
              <w:t>буковые</w:t>
            </w:r>
            <w:r>
              <w:rPr>
                <w:b/>
              </w:rPr>
              <w:t xml:space="preserve"> </w:t>
            </w:r>
            <w:r>
              <w:t>(</w:t>
            </w:r>
            <w:r>
              <w:rPr>
                <w:i/>
                <w:iCs/>
                <w:lang w:val="la-Latn"/>
              </w:rPr>
              <w:t>Fagaceae</w:t>
            </w:r>
            <w:r>
              <w:t>)</w:t>
            </w:r>
          </w:p>
        </w:tc>
        <w:tc>
          <w:tcPr>
            <w:tcW w:w="4501" w:type="dxa"/>
            <w:vMerge/>
          </w:tcPr>
          <w:p w:rsidR="00C349AC" w:rsidRDefault="00C349AC" w:rsidP="008A1176"/>
        </w:tc>
      </w:tr>
      <w:tr w:rsidR="00C349AC" w:rsidTr="008A1176">
        <w:tc>
          <w:tcPr>
            <w:tcW w:w="5070" w:type="dxa"/>
          </w:tcPr>
          <w:p w:rsidR="00C349AC" w:rsidRPr="00B5679E" w:rsidRDefault="00B5679E" w:rsidP="008A1176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дуб </w:t>
            </w:r>
            <w:r>
              <w:t>(</w:t>
            </w:r>
            <w:r>
              <w:rPr>
                <w:i/>
                <w:iCs/>
                <w:lang w:val="la-Latn"/>
              </w:rPr>
              <w:t>Quercus</w:t>
            </w:r>
            <w:r>
              <w:t>)</w:t>
            </w:r>
          </w:p>
        </w:tc>
        <w:tc>
          <w:tcPr>
            <w:tcW w:w="4501" w:type="dxa"/>
            <w:vMerge/>
          </w:tcPr>
          <w:p w:rsidR="00C349AC" w:rsidRDefault="00C349AC" w:rsidP="008A1176"/>
        </w:tc>
      </w:tr>
      <w:tr w:rsidR="00C349AC" w:rsidTr="008A1176">
        <w:tc>
          <w:tcPr>
            <w:tcW w:w="5070" w:type="dxa"/>
          </w:tcPr>
          <w:p w:rsidR="003F03C8" w:rsidRPr="00B222B3" w:rsidRDefault="00B5679E" w:rsidP="008A1176">
            <w:r w:rsidRPr="00B5679E">
              <w:rPr>
                <w:b/>
              </w:rPr>
              <w:t>Ареал произрастания</w:t>
            </w:r>
            <w:r w:rsidR="00D65A6D" w:rsidRPr="00D65A6D">
              <w:rPr>
                <w:b/>
              </w:rPr>
              <w:t xml:space="preserve"> </w:t>
            </w:r>
            <w:r w:rsidR="00D65A6D" w:rsidRPr="00B222B3">
              <w:t xml:space="preserve">Широко распространён в </w:t>
            </w:r>
          </w:p>
          <w:p w:rsidR="00C349AC" w:rsidRPr="00D65A6D" w:rsidRDefault="00D65A6D" w:rsidP="008A1176">
            <w:r w:rsidRPr="00B222B3">
              <w:t xml:space="preserve"> </w:t>
            </w:r>
            <w:hyperlink r:id="rId8" w:tooltip="Европейская часть России" w:history="1">
              <w:r w:rsidRPr="00B222B3">
                <w:rPr>
                  <w:rStyle w:val="a4"/>
                  <w:color w:val="auto"/>
                  <w:u w:val="none"/>
                </w:rPr>
                <w:t>европейской части России</w:t>
              </w:r>
            </w:hyperlink>
            <w:r w:rsidR="003F03C8" w:rsidRPr="00B222B3">
              <w:t xml:space="preserve">. </w:t>
            </w:r>
            <w:r w:rsidRPr="00B222B3">
              <w:t xml:space="preserve">Северная граница </w:t>
            </w:r>
            <w:hyperlink r:id="rId9" w:tooltip="Ареал" w:history="1">
              <w:r w:rsidRPr="00B222B3">
                <w:rPr>
                  <w:rStyle w:val="a4"/>
                  <w:color w:val="auto"/>
                  <w:u w:val="none"/>
                </w:rPr>
                <w:t>ареала</w:t>
              </w:r>
            </w:hyperlink>
            <w:r w:rsidR="003F03C8" w:rsidRPr="00B222B3">
              <w:t xml:space="preserve"> проходит по </w:t>
            </w:r>
            <w:r w:rsidRPr="00B222B3">
              <w:t xml:space="preserve"> северу </w:t>
            </w:r>
            <w:hyperlink r:id="rId10" w:tooltip="Ленинградская область" w:history="1">
              <w:r w:rsidRPr="00B222B3">
                <w:rPr>
                  <w:rStyle w:val="a4"/>
                  <w:color w:val="auto"/>
                  <w:u w:val="none"/>
                </w:rPr>
                <w:t>Ленинградской области</w:t>
              </w:r>
            </w:hyperlink>
            <w:r w:rsidRPr="00B222B3">
              <w:t xml:space="preserve">. </w:t>
            </w:r>
            <w:r w:rsidR="003F03C8" w:rsidRPr="00B222B3">
              <w:t xml:space="preserve"> </w:t>
            </w:r>
            <w:r w:rsidR="00B222B3" w:rsidRPr="00B222B3">
              <w:t xml:space="preserve"> В</w:t>
            </w:r>
            <w:r w:rsidRPr="00B222B3">
              <w:t xml:space="preserve"> </w:t>
            </w:r>
            <w:hyperlink r:id="rId11" w:tooltip="Сибирь" w:history="1">
              <w:r w:rsidRPr="00B222B3">
                <w:rPr>
                  <w:rStyle w:val="a4"/>
                  <w:color w:val="auto"/>
                  <w:u w:val="none"/>
                </w:rPr>
                <w:t>Сибири</w:t>
              </w:r>
            </w:hyperlink>
            <w:r w:rsidRPr="00B222B3">
              <w:t xml:space="preserve"> в настоящее время в естественных условиях не встречается. Восточными пределами ареала дуба </w:t>
            </w:r>
            <w:proofErr w:type="spellStart"/>
            <w:r w:rsidRPr="00B222B3">
              <w:t>черешчатого</w:t>
            </w:r>
            <w:proofErr w:type="spellEnd"/>
            <w:r w:rsidRPr="00B222B3">
              <w:t xml:space="preserve"> служат </w:t>
            </w:r>
            <w:hyperlink r:id="rId12" w:tooltip="Водораздел" w:history="1">
              <w:r w:rsidRPr="00B222B3">
                <w:rPr>
                  <w:rStyle w:val="a4"/>
                  <w:color w:val="auto"/>
                  <w:u w:val="none"/>
                </w:rPr>
                <w:t>водораздел</w:t>
              </w:r>
            </w:hyperlink>
            <w:r w:rsidRPr="00B222B3">
              <w:t xml:space="preserve"> рек </w:t>
            </w:r>
            <w:hyperlink r:id="rId13" w:tooltip="Волга" w:history="1">
              <w:r w:rsidRPr="00B222B3">
                <w:rPr>
                  <w:rStyle w:val="a4"/>
                  <w:color w:val="auto"/>
                  <w:u w:val="none"/>
                </w:rPr>
                <w:t>Волги</w:t>
              </w:r>
            </w:hyperlink>
            <w:r w:rsidRPr="00B222B3">
              <w:t xml:space="preserve"> и </w:t>
            </w:r>
            <w:hyperlink r:id="rId14" w:tooltip="Урал (река)" w:history="1">
              <w:r w:rsidRPr="00B222B3">
                <w:rPr>
                  <w:rStyle w:val="a4"/>
                  <w:color w:val="auto"/>
                  <w:u w:val="none"/>
                </w:rPr>
                <w:t>Урала</w:t>
              </w:r>
            </w:hyperlink>
            <w:r w:rsidRPr="00B222B3">
              <w:t>. Широко</w:t>
            </w:r>
            <w:r w:rsidRPr="00D65A6D">
              <w:t xml:space="preserve"> используется в полезащитном </w:t>
            </w:r>
            <w:r>
              <w:t>лесоразведении.</w:t>
            </w:r>
          </w:p>
        </w:tc>
        <w:tc>
          <w:tcPr>
            <w:tcW w:w="4501" w:type="dxa"/>
            <w:vMerge/>
          </w:tcPr>
          <w:p w:rsidR="00C349AC" w:rsidRDefault="00C349AC" w:rsidP="008A1176"/>
        </w:tc>
      </w:tr>
      <w:tr w:rsidR="00C349AC" w:rsidTr="008A1176">
        <w:tc>
          <w:tcPr>
            <w:tcW w:w="5070" w:type="dxa"/>
          </w:tcPr>
          <w:p w:rsidR="00700805" w:rsidRDefault="00B5679E" w:rsidP="008A1176">
            <w:pPr>
              <w:pStyle w:val="a8"/>
            </w:pPr>
            <w:r w:rsidRPr="00B5679E">
              <w:rPr>
                <w:b/>
              </w:rPr>
              <w:t>Морфологические признаки</w:t>
            </w:r>
            <w:r w:rsidR="00435D6E">
              <w:rPr>
                <w:b/>
              </w:rPr>
              <w:t xml:space="preserve">. </w:t>
            </w:r>
            <w:r w:rsidR="00435D6E">
              <w:t>Крупное, обычно сильно ветвящееся дерево с огромной кроной и мощным стволом. Достигает высоты 20—40 м. Может дожить до 2000 лет, но обычно живёт 300—400 лет. Рост в высоту прекращается в возрасте 100—200 лет, прирост в толщину, продолжается всю жизнь.</w:t>
            </w:r>
          </w:p>
          <w:p w:rsidR="00700805" w:rsidRPr="0095536B" w:rsidRDefault="00007A69" w:rsidP="008A1176">
            <w:pPr>
              <w:pStyle w:val="a8"/>
            </w:pPr>
            <w:hyperlink r:id="rId15" w:tooltip="Корень" w:history="1">
              <w:r w:rsidR="00700805" w:rsidRPr="0095536B">
                <w:rPr>
                  <w:rStyle w:val="a4"/>
                  <w:color w:val="auto"/>
                  <w:u w:val="none"/>
                </w:rPr>
                <w:t>Корневая система</w:t>
              </w:r>
            </w:hyperlink>
            <w:r w:rsidR="00700805" w:rsidRPr="0095536B">
              <w:t xml:space="preserve"> состоит из очень длинного стержневого корня; с шести—восьми лет начинают развиваться боковые корни, тоже уходящие глубоко в землю.</w:t>
            </w:r>
          </w:p>
          <w:p w:rsidR="00700805" w:rsidRPr="0095536B" w:rsidRDefault="00007A69" w:rsidP="008A1176">
            <w:pPr>
              <w:pStyle w:val="a8"/>
            </w:pPr>
            <w:hyperlink r:id="rId16" w:tooltip="Крона дерева" w:history="1">
              <w:r w:rsidR="00700805" w:rsidRPr="0095536B">
                <w:rPr>
                  <w:rStyle w:val="a4"/>
                  <w:color w:val="auto"/>
                  <w:u w:val="none"/>
                </w:rPr>
                <w:t>Крона</w:t>
              </w:r>
            </w:hyperlink>
            <w:r w:rsidR="00700805" w:rsidRPr="0095536B">
              <w:t xml:space="preserve"> густая </w:t>
            </w:r>
            <w:proofErr w:type="spellStart"/>
            <w:r w:rsidR="00700805" w:rsidRPr="0095536B">
              <w:t>шатроподобная</w:t>
            </w:r>
            <w:proofErr w:type="spellEnd"/>
            <w:r w:rsidR="00700805" w:rsidRPr="0095536B">
              <w:t xml:space="preserve"> или широкопирамидальная, асимметричная, раскидистая, с крепкими ветвями и толстым стволом (до 3 м в диаметре). </w:t>
            </w:r>
            <w:hyperlink r:id="rId17" w:tooltip="Кора" w:history="1">
              <w:r w:rsidR="00700805" w:rsidRPr="0095536B">
                <w:rPr>
                  <w:rStyle w:val="a4"/>
                  <w:color w:val="auto"/>
                  <w:u w:val="none"/>
                </w:rPr>
                <w:t>Кора</w:t>
              </w:r>
            </w:hyperlink>
            <w:r w:rsidR="00700805" w:rsidRPr="0095536B">
              <w:t xml:space="preserve"> тёмно-серая, черноватая, толстая. У молодых дубков кора серая, гладкая. На 20—30-м году на коре образуются более-менее глубокие трещины. У деревьев, выросших на свободе, кора до 10 см толщины.</w:t>
            </w:r>
          </w:p>
          <w:p w:rsidR="00A04B0D" w:rsidRDefault="00700805" w:rsidP="008A1176">
            <w:pPr>
              <w:pStyle w:val="a8"/>
            </w:pPr>
            <w:r w:rsidRPr="0095536B">
              <w:t>.</w:t>
            </w:r>
            <w:r w:rsidR="006254F7" w:rsidRPr="0095536B">
              <w:t xml:space="preserve"> </w:t>
            </w:r>
            <w:hyperlink r:id="rId18" w:tooltip="Цветок" w:history="1">
              <w:r w:rsidR="006254F7" w:rsidRPr="0095536B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6254F7" w:rsidRPr="0095536B">
              <w:t xml:space="preserve"> раздельнополые. Цветение начинается у деревьев возрастом от 40 до 60 лет, вместе с распусканием листьев, обычно в мае. </w:t>
            </w:r>
            <w:hyperlink r:id="rId19" w:tooltip="Тычинка" w:history="1">
              <w:r w:rsidR="006254F7" w:rsidRPr="0095536B">
                <w:rPr>
                  <w:rStyle w:val="a4"/>
                  <w:color w:val="auto"/>
                  <w:u w:val="none"/>
                </w:rPr>
                <w:t>Тычиночные</w:t>
              </w:r>
            </w:hyperlink>
            <w:r w:rsidR="006254F7" w:rsidRPr="0095536B">
              <w:t xml:space="preserve"> цветки собраны в длинные свисающие </w:t>
            </w:r>
            <w:hyperlink r:id="rId20" w:tooltip="Серёжка" w:history="1">
              <w:r w:rsidR="006254F7" w:rsidRPr="0095536B">
                <w:rPr>
                  <w:rStyle w:val="a4"/>
                  <w:color w:val="auto"/>
                  <w:u w:val="none"/>
                </w:rPr>
                <w:t>серёжки</w:t>
              </w:r>
            </w:hyperlink>
            <w:r w:rsidR="006254F7" w:rsidRPr="0095536B">
              <w:t xml:space="preserve"> 20—30 мм длиной, с десятью и более цветками, по два—три вместе или одиночно на вершинах </w:t>
            </w:r>
            <w:r w:rsidR="006254F7">
              <w:t xml:space="preserve">прошлогодних побегов или в нижней части молодых побегов. </w:t>
            </w:r>
          </w:p>
          <w:p w:rsidR="00700805" w:rsidRDefault="00007A69" w:rsidP="008A1176">
            <w:pPr>
              <w:pStyle w:val="a8"/>
            </w:pPr>
            <w:hyperlink r:id="rId21" w:tooltip="Плод" w:history="1">
              <w:r w:rsidR="00B315FF" w:rsidRPr="0095536B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B315FF" w:rsidRPr="0095536B">
              <w:t xml:space="preserve"> — </w:t>
            </w:r>
            <w:hyperlink r:id="rId22" w:tooltip="Орех" w:history="1">
              <w:r w:rsidR="00B315FF" w:rsidRPr="0095536B">
                <w:rPr>
                  <w:rStyle w:val="a4"/>
                  <w:color w:val="auto"/>
                  <w:u w:val="none"/>
                </w:rPr>
                <w:t>орех</w:t>
              </w:r>
            </w:hyperlink>
            <w:r w:rsidR="00B315FF" w:rsidRPr="0095536B">
              <w:t xml:space="preserve"> (</w:t>
            </w:r>
            <w:hyperlink r:id="rId23" w:tooltip="Жёлудь" w:history="1">
              <w:r w:rsidR="00B315FF" w:rsidRPr="0095536B">
                <w:rPr>
                  <w:rStyle w:val="a4"/>
                  <w:color w:val="auto"/>
                  <w:u w:val="none"/>
                </w:rPr>
                <w:t>жёлудь</w:t>
              </w:r>
            </w:hyperlink>
            <w:r w:rsidR="00B315FF" w:rsidRPr="0095536B">
              <w:t>)</w:t>
            </w:r>
            <w:r w:rsidR="00B315FF">
              <w:t xml:space="preserve"> голый, буровато-коричневый (1,5—3,5 см длиной и 1,2—2 см в диаметре), на длинной (3—8 см) плодоножке. Жёлудь размещён в блюдце, или чашевидной мисочке — </w:t>
            </w:r>
            <w:hyperlink r:id="rId24" w:tooltip="Плюска" w:history="1">
              <w:r w:rsidR="00B315FF" w:rsidRPr="0095536B">
                <w:rPr>
                  <w:rStyle w:val="a4"/>
                  <w:color w:val="auto"/>
                  <w:u w:val="none"/>
                </w:rPr>
                <w:t>плюске</w:t>
              </w:r>
            </w:hyperlink>
            <w:r w:rsidR="00B315FF" w:rsidRPr="0095536B">
              <w:t xml:space="preserve"> </w:t>
            </w:r>
            <w:r w:rsidR="00B315FF">
              <w:t>(0,5—1 см длиной). Плоды созревают в сентябре — октябре.</w:t>
            </w:r>
          </w:p>
          <w:p w:rsidR="00C349AC" w:rsidRPr="00435D6E" w:rsidRDefault="00C349AC" w:rsidP="008A1176"/>
        </w:tc>
        <w:tc>
          <w:tcPr>
            <w:tcW w:w="4501" w:type="dxa"/>
            <w:vMerge/>
          </w:tcPr>
          <w:p w:rsidR="00C349AC" w:rsidRDefault="00C349AC" w:rsidP="008A1176"/>
        </w:tc>
      </w:tr>
    </w:tbl>
    <w:p w:rsidR="008A1176" w:rsidRPr="0077707A" w:rsidRDefault="008A1176" w:rsidP="008A1176">
      <w:pPr>
        <w:shd w:val="clear" w:color="auto" w:fill="FFFFFF"/>
        <w:tabs>
          <w:tab w:val="left" w:pos="645"/>
          <w:tab w:val="center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707A">
        <w:rPr>
          <w:rFonts w:ascii="Times New Roman" w:hAnsi="Times New Roman" w:cs="Times New Roman"/>
          <w:b/>
          <w:sz w:val="26"/>
          <w:szCs w:val="26"/>
        </w:rPr>
        <w:t>Паспортизация зеленых насаждений</w:t>
      </w:r>
    </w:p>
    <w:p w:rsidR="008A1176" w:rsidRDefault="008A1176" w:rsidP="008A1176">
      <w:pPr>
        <w:shd w:val="clear" w:color="auto" w:fill="FFFFFF"/>
        <w:tabs>
          <w:tab w:val="left" w:pos="645"/>
          <w:tab w:val="center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парк «Ильины»</w:t>
      </w:r>
    </w:p>
    <w:p w:rsidR="002D5974" w:rsidRDefault="002D5974"/>
    <w:p w:rsidR="003F03C8" w:rsidRDefault="003F03C8"/>
    <w:p w:rsidR="0095536B" w:rsidRDefault="0095536B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65A6D" w:rsidTr="000B01C6">
        <w:tc>
          <w:tcPr>
            <w:tcW w:w="9571" w:type="dxa"/>
            <w:gridSpan w:val="2"/>
          </w:tcPr>
          <w:p w:rsidR="00D65A6D" w:rsidRPr="006E019C" w:rsidRDefault="005B27D1" w:rsidP="005B27D1">
            <w:pPr>
              <w:jc w:val="center"/>
            </w:pPr>
            <w:r>
              <w:rPr>
                <w:b/>
                <w:bCs/>
              </w:rPr>
              <w:t>Л</w:t>
            </w:r>
            <w:r w:rsidR="00A04B0D">
              <w:rPr>
                <w:b/>
                <w:bCs/>
              </w:rPr>
              <w:t>ипа</w:t>
            </w:r>
            <w:r>
              <w:rPr>
                <w:b/>
                <w:bCs/>
              </w:rPr>
              <w:t xml:space="preserve"> </w:t>
            </w:r>
          </w:p>
        </w:tc>
      </w:tr>
      <w:tr w:rsidR="00D65A6D" w:rsidTr="000B01C6">
        <w:tc>
          <w:tcPr>
            <w:tcW w:w="4785" w:type="dxa"/>
          </w:tcPr>
          <w:p w:rsidR="00D65A6D" w:rsidRPr="006E019C" w:rsidRDefault="00D65A6D" w:rsidP="000B01C6">
            <w:pPr>
              <w:rPr>
                <w:lang w:val="en-US"/>
              </w:rPr>
            </w:pPr>
            <w:r w:rsidRPr="006E019C">
              <w:rPr>
                <w:b/>
              </w:rPr>
              <w:t>Царство</w:t>
            </w:r>
            <w:r>
              <w:t>: растение (</w:t>
            </w:r>
            <w:proofErr w:type="spellStart"/>
            <w:r>
              <w:rPr>
                <w:lang w:val="en-US"/>
              </w:rPr>
              <w:t>plantae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 w:val="restart"/>
          </w:tcPr>
          <w:p w:rsidR="00D65A6D" w:rsidRDefault="000B5F97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251240" cy="1617964"/>
                  <wp:effectExtent l="19050" t="0" r="0" b="0"/>
                  <wp:docPr id="3" name="Рисунок 1" descr="C:\Users\User\Desktop\все проект ильины\P122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проект ильины\P122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65" cy="161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F97" w:rsidRDefault="00605BF6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197853" cy="1647825"/>
                  <wp:effectExtent l="19050" t="0" r="0" b="0"/>
                  <wp:docPr id="4" name="Рисунок 2" descr="C:\Users\User\Desktop\все проект ильины\P103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3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89" cy="164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A6D" w:rsidTr="000B01C6">
        <w:tc>
          <w:tcPr>
            <w:tcW w:w="4785" w:type="dxa"/>
          </w:tcPr>
          <w:p w:rsidR="00D65A6D" w:rsidRPr="00D65A6D" w:rsidRDefault="00D65A6D" w:rsidP="000B01C6">
            <w:pPr>
              <w:rPr>
                <w:lang w:val="en-US"/>
              </w:rPr>
            </w:pPr>
            <w:r>
              <w:rPr>
                <w:b/>
              </w:rPr>
              <w:t>Отдел:</w:t>
            </w:r>
            <w:r>
              <w:t xml:space="preserve"> цветковые (</w:t>
            </w:r>
            <w:proofErr w:type="spellStart"/>
            <w:r>
              <w:rPr>
                <w:lang w:val="en-US"/>
              </w:rPr>
              <w:t>magnoliophyta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RPr="00B5679E" w:rsidTr="000B01C6">
        <w:tc>
          <w:tcPr>
            <w:tcW w:w="4785" w:type="dxa"/>
          </w:tcPr>
          <w:p w:rsidR="00D65A6D" w:rsidRPr="00D65A6D" w:rsidRDefault="00D65A6D" w:rsidP="000B01C6">
            <w:pPr>
              <w:rPr>
                <w:b/>
                <w:lang w:val="en-US"/>
              </w:rPr>
            </w:pPr>
            <w:r w:rsidRPr="00B5679E">
              <w:rPr>
                <w:b/>
              </w:rPr>
              <w:t>Класс:</w:t>
            </w:r>
            <w:r>
              <w:rPr>
                <w:b/>
                <w:lang w:val="en-US"/>
              </w:rPr>
              <w:t xml:space="preserve"> </w:t>
            </w:r>
            <w:r w:rsidRPr="00D65A6D">
              <w:t>двудольные (</w:t>
            </w:r>
            <w:proofErr w:type="spellStart"/>
            <w:r w:rsidRPr="00D65A6D">
              <w:rPr>
                <w:lang w:val="en-US"/>
              </w:rPr>
              <w:t>dicotylidones</w:t>
            </w:r>
            <w:proofErr w:type="spellEnd"/>
            <w:r w:rsidRPr="00D65A6D"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Pr="00B5679E" w:rsidRDefault="00D65A6D" w:rsidP="000B01C6">
            <w:pPr>
              <w:rPr>
                <w:b/>
              </w:rPr>
            </w:pPr>
          </w:p>
        </w:tc>
      </w:tr>
      <w:tr w:rsidR="00D65A6D" w:rsidTr="000B01C6">
        <w:tc>
          <w:tcPr>
            <w:tcW w:w="4785" w:type="dxa"/>
          </w:tcPr>
          <w:p w:rsidR="00D65A6D" w:rsidRPr="00B5679E" w:rsidRDefault="00D65A6D" w:rsidP="00DF1AE6">
            <w:r w:rsidRPr="00B5679E">
              <w:rPr>
                <w:b/>
              </w:rPr>
              <w:t>Порядок</w:t>
            </w:r>
            <w:r>
              <w:rPr>
                <w:b/>
              </w:rPr>
              <w:t xml:space="preserve">: </w:t>
            </w:r>
            <w:proofErr w:type="spellStart"/>
            <w:r w:rsidR="006B1ACD">
              <w:rPr>
                <w:bCs/>
              </w:rPr>
              <w:t>мальв</w:t>
            </w:r>
            <w:r w:rsidRPr="00B5679E">
              <w:rPr>
                <w:bCs/>
              </w:rPr>
              <w:t>оцветные</w:t>
            </w:r>
            <w:proofErr w:type="spellEnd"/>
            <w:r>
              <w:t xml:space="preserve"> ( ) 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6B1ACD">
            <w:pPr>
              <w:rPr>
                <w:b/>
              </w:rPr>
            </w:pPr>
            <w:r w:rsidRPr="00B5679E">
              <w:rPr>
                <w:b/>
              </w:rPr>
              <w:t>Семейство:</w:t>
            </w:r>
            <w:r w:rsidR="006B1ACD">
              <w:rPr>
                <w:b/>
              </w:rPr>
              <w:t xml:space="preserve"> </w:t>
            </w:r>
            <w:r w:rsidR="006B1ACD">
              <w:t>мальвовые ((</w:t>
            </w:r>
            <w:r w:rsidR="006B1ACD">
              <w:rPr>
                <w:i/>
                <w:iCs/>
                <w:lang w:val="la-Latn"/>
              </w:rPr>
              <w:t>Malvaceae</w:t>
            </w:r>
            <w:r w:rsidR="006B1ACD">
              <w:t>).</w:t>
            </w:r>
            <w: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8F68CB" w:rsidRDefault="00D65A6D" w:rsidP="005B27D1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</w:t>
            </w:r>
            <w:r w:rsidR="005B27D1">
              <w:rPr>
                <w:b/>
                <w:bCs/>
              </w:rPr>
              <w:t xml:space="preserve">Липа </w:t>
            </w:r>
            <w:r w:rsidR="008F68CB" w:rsidRPr="008F68CB">
              <w:rPr>
                <w:bCs/>
              </w:rPr>
              <w:t>(</w:t>
            </w:r>
            <w:r w:rsidR="005B27D1">
              <w:rPr>
                <w:i/>
                <w:iCs/>
                <w:lang w:val="la-Latn"/>
              </w:rPr>
              <w:t>Tília</w:t>
            </w:r>
            <w:r w:rsidR="008F68CB">
              <w:rPr>
                <w:iCs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DE5C41">
            <w:pPr>
              <w:rPr>
                <w:b/>
              </w:rPr>
            </w:pPr>
            <w:r w:rsidRPr="00B5679E">
              <w:rPr>
                <w:b/>
              </w:rPr>
              <w:t>Ареал произрастания</w:t>
            </w:r>
            <w:r w:rsidR="00C60B2C">
              <w:rPr>
                <w:b/>
              </w:rPr>
              <w:t xml:space="preserve">  </w:t>
            </w:r>
            <w:r w:rsidR="00DE5C41">
              <w:t>Растение липа произрастает в Европе и юго-восточной Азии. Встречается в средней полосе России. Селится в смешанных, широколиственных и хвойно-широколиственных лесах.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D52000">
            <w:pPr>
              <w:rPr>
                <w:b/>
              </w:rPr>
            </w:pPr>
            <w:r w:rsidRPr="006B1ACD">
              <w:rPr>
                <w:b/>
              </w:rPr>
              <w:t>Морфологические признаки</w:t>
            </w:r>
            <w:r w:rsidR="006B1ACD" w:rsidRPr="006B1ACD">
              <w:rPr>
                <w:b/>
              </w:rPr>
              <w:t xml:space="preserve"> </w:t>
            </w:r>
            <w:hyperlink r:id="rId27" w:tooltip="Лист" w:history="1">
              <w:r w:rsidR="006B1ACD" w:rsidRPr="0095536B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6B1ACD" w:rsidRPr="0095536B">
              <w:t xml:space="preserve"> очерёдные, косо-сердцевидные, сердцевидные, косо-овальные с более или менее выраженным пильчатым краем. </w:t>
            </w:r>
            <w:hyperlink r:id="rId28" w:tooltip="Цветок" w:history="1">
              <w:r w:rsidR="006B1ACD" w:rsidRPr="0095536B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6B1ACD" w:rsidRPr="0095536B">
              <w:t xml:space="preserve"> по два—много собраны в </w:t>
            </w:r>
            <w:proofErr w:type="spellStart"/>
            <w:r w:rsidR="006B1ACD" w:rsidRPr="0095536B">
              <w:t>цимозные</w:t>
            </w:r>
            <w:proofErr w:type="spellEnd"/>
            <w:r w:rsidR="006B1ACD" w:rsidRPr="0095536B">
              <w:t xml:space="preserve"> </w:t>
            </w:r>
            <w:hyperlink r:id="rId29" w:tooltip="Зонтик (соцветие)" w:history="1">
              <w:r w:rsidR="006B1ACD" w:rsidRPr="0095536B">
                <w:rPr>
                  <w:rStyle w:val="a4"/>
                  <w:color w:val="auto"/>
                  <w:u w:val="none"/>
                </w:rPr>
                <w:t>зонтиковидные</w:t>
              </w:r>
            </w:hyperlink>
            <w:r w:rsidR="006B1ACD" w:rsidRPr="0095536B">
              <w:t xml:space="preserve"> </w:t>
            </w:r>
            <w:hyperlink r:id="rId30" w:tooltip="Соцветие" w:history="1">
              <w:r w:rsidR="006B1ACD" w:rsidRPr="0095536B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6B1ACD" w:rsidRPr="0095536B">
              <w:t xml:space="preserve">, которые отходят от особого </w:t>
            </w:r>
            <w:proofErr w:type="spellStart"/>
            <w:r w:rsidR="006B1ACD" w:rsidRPr="0095536B">
              <w:t>прицветного</w:t>
            </w:r>
            <w:proofErr w:type="spellEnd"/>
            <w:r w:rsidR="006B1ACD" w:rsidRPr="0095536B">
              <w:t xml:space="preserve"> листа — непохожего на обычные листья, до половины прирастая к его пластинке. </w:t>
            </w:r>
            <w:hyperlink r:id="rId31" w:tooltip="Плод" w:history="1">
              <w:r w:rsidR="006B1ACD" w:rsidRPr="0095536B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6B1ACD" w:rsidRPr="0095536B">
              <w:t xml:space="preserve"> </w:t>
            </w:r>
            <w:hyperlink r:id="rId32" w:tooltip="Орех" w:history="1">
              <w:r w:rsidR="006B1ACD" w:rsidRPr="0095536B">
                <w:rPr>
                  <w:rStyle w:val="a4"/>
                  <w:color w:val="auto"/>
                  <w:u w:val="none"/>
                </w:rPr>
                <w:t>ореховидный</w:t>
              </w:r>
            </w:hyperlink>
            <w:r w:rsidR="006B1ACD" w:rsidRPr="0095536B">
              <w:t xml:space="preserve">, вследствие </w:t>
            </w:r>
            <w:proofErr w:type="spellStart"/>
            <w:r w:rsidR="006B1ACD" w:rsidRPr="0095536B">
              <w:t>недорастания</w:t>
            </w:r>
            <w:proofErr w:type="spellEnd"/>
            <w:r w:rsidR="006B1ACD" w:rsidRPr="0095536B">
              <w:t xml:space="preserve"> семяпочек односемянной и</w:t>
            </w:r>
            <w:r w:rsidR="006B1ACD" w:rsidRPr="006B1ACD">
              <w:t>ли</w:t>
            </w:r>
            <w:r w:rsidR="006B1ACD">
              <w:t xml:space="preserve"> </w:t>
            </w:r>
            <w:proofErr w:type="spellStart"/>
            <w:r w:rsidR="006B1ACD">
              <w:t>двухсемянной</w:t>
            </w:r>
            <w:proofErr w:type="spellEnd"/>
            <w:r w:rsidR="006B1ACD">
              <w:t xml:space="preserve">. </w:t>
            </w:r>
            <w:r w:rsidR="00D52000">
              <w:t>Растение обладает мощной корневой системой. Его сильный стержневой корень глубоко проникает в почву, обеспечивая дереву высокую ветроустойчивость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</w:tbl>
    <w:p w:rsidR="00D65A6D" w:rsidRDefault="00D65A6D" w:rsidP="00D65A6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65A6D" w:rsidTr="000B01C6">
        <w:tc>
          <w:tcPr>
            <w:tcW w:w="9571" w:type="dxa"/>
            <w:gridSpan w:val="2"/>
          </w:tcPr>
          <w:p w:rsidR="00D65A6D" w:rsidRPr="006E019C" w:rsidRDefault="00605BF6" w:rsidP="000B01C6">
            <w:pPr>
              <w:jc w:val="center"/>
            </w:pPr>
            <w:r>
              <w:rPr>
                <w:b/>
                <w:bCs/>
              </w:rPr>
              <w:t>катальпа</w:t>
            </w:r>
          </w:p>
        </w:tc>
      </w:tr>
      <w:tr w:rsidR="00D65A6D" w:rsidTr="000B01C6">
        <w:tc>
          <w:tcPr>
            <w:tcW w:w="4785" w:type="dxa"/>
          </w:tcPr>
          <w:p w:rsidR="00D65A6D" w:rsidRPr="006E019C" w:rsidRDefault="00D65A6D" w:rsidP="000B01C6">
            <w:pPr>
              <w:rPr>
                <w:lang w:val="en-US"/>
              </w:rPr>
            </w:pPr>
            <w:r w:rsidRPr="006E019C">
              <w:rPr>
                <w:b/>
              </w:rPr>
              <w:t>Царство</w:t>
            </w:r>
            <w:r>
              <w:t>: растение (</w:t>
            </w:r>
            <w:proofErr w:type="spellStart"/>
            <w:r>
              <w:rPr>
                <w:lang w:val="en-US"/>
              </w:rPr>
              <w:t>plantae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 w:val="restart"/>
          </w:tcPr>
          <w:p w:rsidR="00D65A6D" w:rsidRDefault="007C1A20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57375"/>
                  <wp:effectExtent l="19050" t="0" r="0" b="0"/>
                  <wp:docPr id="5" name="Рисунок 3" descr="C:\Users\User\Desktop\IMG_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70" cy="186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A20" w:rsidRDefault="007C1A20" w:rsidP="000B01C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0725" cy="1492532"/>
                  <wp:effectExtent l="19050" t="0" r="9525" b="0"/>
                  <wp:docPr id="6" name="Рисунок 4" descr="D:\Work\фото16\август\P132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фото16\август\P132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90" cy="149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A6D" w:rsidTr="000B01C6">
        <w:tc>
          <w:tcPr>
            <w:tcW w:w="4785" w:type="dxa"/>
          </w:tcPr>
          <w:p w:rsidR="00D65A6D" w:rsidRPr="00D65A6D" w:rsidRDefault="00D65A6D" w:rsidP="000B01C6">
            <w:pPr>
              <w:rPr>
                <w:lang w:val="en-US"/>
              </w:rPr>
            </w:pPr>
            <w:r>
              <w:rPr>
                <w:b/>
              </w:rPr>
              <w:t>Отдел:</w:t>
            </w:r>
            <w:r>
              <w:t xml:space="preserve"> цветковые (</w:t>
            </w:r>
            <w:proofErr w:type="spellStart"/>
            <w:r>
              <w:rPr>
                <w:lang w:val="en-US"/>
              </w:rPr>
              <w:t>magnoliophyta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RPr="00B5679E" w:rsidTr="000B01C6">
        <w:tc>
          <w:tcPr>
            <w:tcW w:w="4785" w:type="dxa"/>
          </w:tcPr>
          <w:p w:rsidR="00D65A6D" w:rsidRPr="00D65A6D" w:rsidRDefault="00D65A6D" w:rsidP="000B01C6">
            <w:pPr>
              <w:rPr>
                <w:b/>
                <w:lang w:val="en-US"/>
              </w:rPr>
            </w:pPr>
            <w:r w:rsidRPr="00B5679E">
              <w:rPr>
                <w:b/>
              </w:rPr>
              <w:t>Класс:</w:t>
            </w:r>
            <w:r>
              <w:rPr>
                <w:b/>
                <w:lang w:val="en-US"/>
              </w:rPr>
              <w:t xml:space="preserve"> </w:t>
            </w:r>
            <w:r w:rsidRPr="00D65A6D">
              <w:t>двудольные (</w:t>
            </w:r>
            <w:proofErr w:type="spellStart"/>
            <w:r w:rsidRPr="00D65A6D">
              <w:rPr>
                <w:lang w:val="en-US"/>
              </w:rPr>
              <w:t>dicotylidones</w:t>
            </w:r>
            <w:proofErr w:type="spellEnd"/>
            <w:r w:rsidRPr="00D65A6D"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Pr="00B5679E" w:rsidRDefault="00D65A6D" w:rsidP="000B01C6">
            <w:pPr>
              <w:rPr>
                <w:b/>
              </w:rPr>
            </w:pPr>
          </w:p>
        </w:tc>
      </w:tr>
      <w:tr w:rsidR="00D65A6D" w:rsidTr="000B01C6">
        <w:tc>
          <w:tcPr>
            <w:tcW w:w="4785" w:type="dxa"/>
          </w:tcPr>
          <w:p w:rsidR="00D65A6D" w:rsidRPr="00B5679E" w:rsidRDefault="00D65A6D" w:rsidP="006D303F">
            <w:r w:rsidRPr="00B5679E">
              <w:rPr>
                <w:b/>
              </w:rPr>
              <w:t>Порядок</w:t>
            </w:r>
            <w:r>
              <w:rPr>
                <w:b/>
              </w:rPr>
              <w:t>:</w:t>
            </w:r>
            <w:r w:rsidR="006D303F">
              <w:rPr>
                <w:b/>
              </w:rPr>
              <w:t xml:space="preserve"> </w:t>
            </w:r>
            <w:proofErr w:type="spellStart"/>
            <w:r w:rsidR="006D303F">
              <w:rPr>
                <w:bCs/>
              </w:rPr>
              <w:t>ясноткоцветные</w:t>
            </w:r>
            <w:proofErr w:type="spellEnd"/>
            <w:r w:rsidR="006D303F">
              <w:rPr>
                <w:bCs/>
              </w:rPr>
              <w:t xml:space="preserve"> (</w:t>
            </w:r>
            <w:r>
              <w:t>) 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6D303F">
            <w:pPr>
              <w:rPr>
                <w:b/>
              </w:rPr>
            </w:pPr>
            <w:r w:rsidRPr="00B5679E">
              <w:rPr>
                <w:b/>
              </w:rPr>
              <w:t>Семейство:</w:t>
            </w:r>
            <w:r>
              <w:rPr>
                <w:b/>
              </w:rPr>
              <w:t xml:space="preserve"> </w:t>
            </w:r>
            <w:proofErr w:type="spellStart"/>
            <w:r w:rsidR="006D303F">
              <w:t>бигнониевые</w:t>
            </w:r>
            <w:proofErr w:type="spellEnd"/>
            <w:r w:rsidR="00C5131B">
              <w:t xml:space="preserve"> (</w:t>
            </w:r>
            <w:proofErr w:type="spellStart"/>
            <w:r w:rsidR="00C5131B" w:rsidRPr="00C5131B">
              <w:rPr>
                <w:bCs/>
              </w:rPr>
              <w:t>Bignoniaceae</w:t>
            </w:r>
            <w:proofErr w:type="spellEnd"/>
            <w:r w:rsidR="00C5131B" w:rsidRPr="00C5131B"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CC3744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</w:t>
            </w:r>
            <w:r w:rsidR="00CC3744">
              <w:rPr>
                <w:b/>
              </w:rPr>
              <w:t xml:space="preserve"> </w:t>
            </w:r>
            <w:proofErr w:type="spellStart"/>
            <w:r w:rsidR="00CC3744">
              <w:rPr>
                <w:b/>
                <w:bCs/>
              </w:rPr>
              <w:t>Ката́льпа</w:t>
            </w:r>
            <w:proofErr w:type="spellEnd"/>
            <w:r w:rsidR="00CC3744">
              <w:t xml:space="preserve"> ( </w:t>
            </w:r>
            <w:r w:rsidR="00CC3744">
              <w:rPr>
                <w:i/>
                <w:iCs/>
                <w:lang w:val="la-Latn"/>
              </w:rPr>
              <w:t>Catalpa</w:t>
            </w:r>
            <w:r w:rsidR="00CC3744"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327F1D" w:rsidRPr="0095536B" w:rsidRDefault="00D65A6D" w:rsidP="00327F1D">
            <w:pPr>
              <w:pStyle w:val="a8"/>
            </w:pPr>
            <w:r w:rsidRPr="00B5679E">
              <w:rPr>
                <w:b/>
              </w:rPr>
              <w:t>Ареал произрастания</w:t>
            </w:r>
            <w:r w:rsidR="00327F1D">
              <w:rPr>
                <w:b/>
              </w:rPr>
              <w:t xml:space="preserve"> </w:t>
            </w:r>
            <w:r w:rsidR="00327F1D">
              <w:t xml:space="preserve">естественный ареал которых — </w:t>
            </w:r>
            <w:hyperlink r:id="rId35" w:tooltip="Китай" w:history="1">
              <w:r w:rsidR="00327F1D" w:rsidRPr="0095536B">
                <w:rPr>
                  <w:rStyle w:val="a4"/>
                  <w:color w:val="auto"/>
                  <w:u w:val="none"/>
                </w:rPr>
                <w:t>Китай</w:t>
              </w:r>
            </w:hyperlink>
            <w:r w:rsidR="00327F1D" w:rsidRPr="0095536B">
              <w:t xml:space="preserve">, </w:t>
            </w:r>
            <w:hyperlink r:id="rId36" w:tooltip="Япония" w:history="1">
              <w:r w:rsidR="00327F1D" w:rsidRPr="0095536B">
                <w:rPr>
                  <w:rStyle w:val="a4"/>
                  <w:color w:val="auto"/>
                  <w:u w:val="none"/>
                </w:rPr>
                <w:t>Япония</w:t>
              </w:r>
            </w:hyperlink>
            <w:r w:rsidR="00327F1D" w:rsidRPr="0095536B">
              <w:t xml:space="preserve">, </w:t>
            </w:r>
            <w:hyperlink r:id="rId37" w:tooltip="Северная Америка" w:history="1">
              <w:r w:rsidR="00327F1D" w:rsidRPr="0095536B">
                <w:rPr>
                  <w:rStyle w:val="a4"/>
                  <w:color w:val="auto"/>
                  <w:u w:val="none"/>
                </w:rPr>
                <w:t>Северная Америка</w:t>
              </w:r>
            </w:hyperlink>
            <w:r w:rsidR="00327F1D" w:rsidRPr="0095536B">
              <w:t xml:space="preserve">, </w:t>
            </w:r>
            <w:hyperlink r:id="rId38" w:tooltip="Вест-Индия" w:history="1">
              <w:r w:rsidR="00327F1D" w:rsidRPr="0095536B">
                <w:rPr>
                  <w:rStyle w:val="a4"/>
                  <w:color w:val="auto"/>
                  <w:u w:val="none"/>
                </w:rPr>
                <w:t>Вест-Индия</w:t>
              </w:r>
            </w:hyperlink>
            <w:r w:rsidR="00327F1D" w:rsidRPr="0095536B">
              <w:t>.</w:t>
            </w:r>
          </w:p>
          <w:p w:rsidR="00327F1D" w:rsidRDefault="00327F1D" w:rsidP="00327F1D">
            <w:pPr>
              <w:pStyle w:val="a8"/>
            </w:pPr>
            <w:r>
              <w:t>Некоторые виды выращивают как декоративные растения во многих регионах мира, в том числе на Украине и на юге России.</w:t>
            </w:r>
          </w:p>
          <w:p w:rsidR="00D65A6D" w:rsidRPr="00B5679E" w:rsidRDefault="00D65A6D" w:rsidP="000B01C6">
            <w:pPr>
              <w:rPr>
                <w:b/>
              </w:rPr>
            </w:pP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6D303F">
            <w:pPr>
              <w:rPr>
                <w:b/>
              </w:rPr>
            </w:pPr>
            <w:r w:rsidRPr="00B5679E">
              <w:rPr>
                <w:b/>
              </w:rPr>
              <w:t>Морфологические признаки</w:t>
            </w:r>
            <w:r w:rsidR="006D303F">
              <w:rPr>
                <w:b/>
              </w:rPr>
              <w:t xml:space="preserve"> </w:t>
            </w:r>
            <w:r w:rsidR="006D303F">
              <w:t xml:space="preserve">листья у катальпы крупные, сердцевидные; цветки крупные (до 2,5 см), раздуто-колокольчатые, снаружи белые, изнутри пурпурные, испещрённые жёлтыми пятнами и полосками; такие красивые </w:t>
            </w:r>
            <w:r w:rsidR="006D303F">
              <w:lastRenderedPageBreak/>
              <w:t>цветки бывают собраны в конечные кисти.</w:t>
            </w:r>
            <w:r w:rsidR="007166CE">
              <w:t xml:space="preserve"> Цветение продолжительное, в основном, в июне-июле.</w:t>
            </w:r>
            <w:r w:rsidR="006D303F">
              <w:t xml:space="preserve"> Плод — стручок (до 50 см длиною, толщиною в палец.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</w:tbl>
    <w:p w:rsidR="00D65A6D" w:rsidRDefault="00D65A6D" w:rsidP="00D65A6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65A6D" w:rsidTr="000B01C6">
        <w:tc>
          <w:tcPr>
            <w:tcW w:w="9571" w:type="dxa"/>
            <w:gridSpan w:val="2"/>
          </w:tcPr>
          <w:p w:rsidR="00D65A6D" w:rsidRPr="006E019C" w:rsidRDefault="007C1A20" w:rsidP="000B01C6">
            <w:pPr>
              <w:jc w:val="center"/>
            </w:pPr>
            <w:r>
              <w:rPr>
                <w:b/>
                <w:bCs/>
              </w:rPr>
              <w:t>лиственница</w:t>
            </w:r>
          </w:p>
        </w:tc>
      </w:tr>
      <w:tr w:rsidR="00D65A6D" w:rsidTr="000B01C6">
        <w:tc>
          <w:tcPr>
            <w:tcW w:w="4785" w:type="dxa"/>
          </w:tcPr>
          <w:p w:rsidR="00D65A6D" w:rsidRPr="006E019C" w:rsidRDefault="00D65A6D" w:rsidP="000B01C6">
            <w:pPr>
              <w:rPr>
                <w:lang w:val="en-US"/>
              </w:rPr>
            </w:pPr>
            <w:r w:rsidRPr="006E019C">
              <w:rPr>
                <w:b/>
              </w:rPr>
              <w:t>Царство</w:t>
            </w:r>
            <w:r>
              <w:t>: растение (</w:t>
            </w:r>
            <w:proofErr w:type="spellStart"/>
            <w:r>
              <w:rPr>
                <w:lang w:val="en-US"/>
              </w:rPr>
              <w:t>plantae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 w:val="restart"/>
          </w:tcPr>
          <w:p w:rsidR="00D65A6D" w:rsidRDefault="009E7094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331743" cy="1314450"/>
                  <wp:effectExtent l="19050" t="0" r="0" b="0"/>
                  <wp:docPr id="7" name="Рисунок 5" descr="C:\Users\User\Desktop\все проект ильины\P104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проект ильины\P104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43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454" w:rsidRDefault="00FA3454" w:rsidP="000B01C6"/>
          <w:p w:rsidR="00FA3454" w:rsidRDefault="00FA3454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49620"/>
                  <wp:effectExtent l="19050" t="0" r="9525" b="0"/>
                  <wp:docPr id="8" name="Рисунок 6" descr="C:\Users\User\Desktop\все проект ильины\P121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проект ильины\P121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80" cy="1757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A6D" w:rsidTr="000B01C6">
        <w:tc>
          <w:tcPr>
            <w:tcW w:w="4785" w:type="dxa"/>
          </w:tcPr>
          <w:p w:rsidR="00D65A6D" w:rsidRPr="0097289B" w:rsidRDefault="00D65A6D" w:rsidP="0097289B">
            <w:r>
              <w:rPr>
                <w:b/>
              </w:rPr>
              <w:t>Отдел:</w:t>
            </w:r>
            <w:r>
              <w:t xml:space="preserve"> </w:t>
            </w:r>
            <w:r w:rsidR="0097289B">
              <w:t xml:space="preserve"> </w:t>
            </w:r>
            <w:r w:rsidR="0097289B" w:rsidRPr="0097289B">
              <w:rPr>
                <w:bCs/>
              </w:rPr>
              <w:t>Хвойные</w:t>
            </w:r>
            <w:r w:rsidR="0097289B">
              <w:t xml:space="preserve"> (</w:t>
            </w:r>
            <w:r w:rsidR="0097289B">
              <w:rPr>
                <w:i/>
                <w:iCs/>
                <w:lang w:val="la-Latn"/>
              </w:rPr>
              <w:t>Pinopsida</w:t>
            </w:r>
            <w:r w:rsidR="0097289B">
              <w:rPr>
                <w:i/>
                <w:iCs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RPr="00B5679E" w:rsidTr="000B01C6">
        <w:tc>
          <w:tcPr>
            <w:tcW w:w="4785" w:type="dxa"/>
          </w:tcPr>
          <w:p w:rsidR="00D65A6D" w:rsidRPr="0097289B" w:rsidRDefault="00D65A6D" w:rsidP="0097289B">
            <w:pPr>
              <w:rPr>
                <w:b/>
              </w:rPr>
            </w:pPr>
            <w:r w:rsidRPr="00B5679E">
              <w:rPr>
                <w:b/>
              </w:rPr>
              <w:t>Класс:</w:t>
            </w:r>
            <w:r>
              <w:rPr>
                <w:b/>
                <w:lang w:val="en-US"/>
              </w:rPr>
              <w:t xml:space="preserve"> </w:t>
            </w:r>
            <w:r w:rsidR="0097289B">
              <w:t xml:space="preserve"> </w:t>
            </w:r>
            <w:r w:rsidR="0097289B" w:rsidRPr="0097289B">
              <w:rPr>
                <w:bCs/>
              </w:rPr>
              <w:t>Хвойные</w:t>
            </w:r>
            <w:r w:rsidR="0097289B">
              <w:t xml:space="preserve"> (</w:t>
            </w:r>
            <w:r w:rsidR="0097289B">
              <w:rPr>
                <w:i/>
                <w:iCs/>
                <w:lang w:val="la-Latn"/>
              </w:rPr>
              <w:t>Pinopsida</w:t>
            </w:r>
            <w:r w:rsidR="0097289B">
              <w:rPr>
                <w:i/>
                <w:iCs/>
              </w:rPr>
              <w:t>)</w:t>
            </w:r>
          </w:p>
        </w:tc>
        <w:tc>
          <w:tcPr>
            <w:tcW w:w="4786" w:type="dxa"/>
            <w:vMerge/>
          </w:tcPr>
          <w:p w:rsidR="00D65A6D" w:rsidRPr="00B5679E" w:rsidRDefault="00D65A6D" w:rsidP="000B01C6">
            <w:pPr>
              <w:rPr>
                <w:b/>
              </w:rPr>
            </w:pPr>
          </w:p>
        </w:tc>
      </w:tr>
      <w:tr w:rsidR="00D65A6D" w:rsidTr="000B01C6">
        <w:tc>
          <w:tcPr>
            <w:tcW w:w="4785" w:type="dxa"/>
          </w:tcPr>
          <w:p w:rsidR="00D65A6D" w:rsidRPr="00B5679E" w:rsidRDefault="00D65A6D" w:rsidP="0097289B">
            <w:r w:rsidRPr="00B5679E">
              <w:rPr>
                <w:b/>
              </w:rPr>
              <w:t>Порядок</w:t>
            </w:r>
            <w:r>
              <w:rPr>
                <w:b/>
              </w:rPr>
              <w:t xml:space="preserve">: </w:t>
            </w:r>
            <w:r w:rsidR="0097289B">
              <w:rPr>
                <w:bCs/>
              </w:rPr>
              <w:t>сосновые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97289B" w:rsidRDefault="00D65A6D" w:rsidP="0097289B">
            <w:pPr>
              <w:rPr>
                <w:b/>
                <w:lang w:val="en-US"/>
              </w:rPr>
            </w:pPr>
            <w:r w:rsidRPr="00B5679E">
              <w:rPr>
                <w:b/>
              </w:rPr>
              <w:t>Семейство:</w:t>
            </w:r>
            <w:r>
              <w:rPr>
                <w:b/>
              </w:rPr>
              <w:t xml:space="preserve"> </w:t>
            </w:r>
            <w:r w:rsidR="0097289B">
              <w:t>сосновые (</w:t>
            </w:r>
            <w:proofErr w:type="spellStart"/>
            <w:r w:rsidR="0097289B">
              <w:rPr>
                <w:lang w:val="en-US"/>
              </w:rPr>
              <w:t>pinaceae</w:t>
            </w:r>
            <w:proofErr w:type="spellEnd"/>
            <w:r w:rsidR="0097289B"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9D7972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</w:t>
            </w:r>
            <w:r w:rsidR="009D7972">
              <w:rPr>
                <w:b/>
              </w:rPr>
              <w:t xml:space="preserve"> </w:t>
            </w:r>
            <w:proofErr w:type="spellStart"/>
            <w:r w:rsidR="009D7972">
              <w:rPr>
                <w:b/>
                <w:bCs/>
              </w:rPr>
              <w:t>Ли́ственница</w:t>
            </w:r>
            <w:proofErr w:type="spellEnd"/>
            <w:r w:rsidR="009D7972">
              <w:t xml:space="preserve"> ( </w:t>
            </w:r>
            <w:r w:rsidR="009D7972">
              <w:rPr>
                <w:i/>
                <w:iCs/>
                <w:lang w:val="la-Latn"/>
              </w:rPr>
              <w:t>Lárix</w:t>
            </w:r>
            <w:r w:rsidR="009D7972">
              <w:t>) 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0B01C6">
            <w:pPr>
              <w:rPr>
                <w:b/>
              </w:rPr>
            </w:pPr>
            <w:r w:rsidRPr="00B5679E">
              <w:rPr>
                <w:b/>
              </w:rPr>
              <w:t>Ареал произрастания</w:t>
            </w:r>
            <w:r w:rsidR="001A20AB">
              <w:rPr>
                <w:b/>
              </w:rPr>
              <w:t>.</w:t>
            </w:r>
            <w:r w:rsidR="001A20AB">
              <w:t xml:space="preserve"> </w:t>
            </w:r>
            <w:r w:rsidR="001A20AB" w:rsidRPr="001A20AB">
              <w:t xml:space="preserve">Самая распространённая </w:t>
            </w:r>
            <w:hyperlink r:id="rId41" w:tooltip="Породы древесины" w:history="1">
              <w:r w:rsidR="001A20AB" w:rsidRPr="001A20AB">
                <w:rPr>
                  <w:rStyle w:val="a4"/>
                  <w:color w:val="auto"/>
                  <w:u w:val="none"/>
                </w:rPr>
                <w:t>порода</w:t>
              </w:r>
            </w:hyperlink>
            <w:r w:rsidR="001A20AB" w:rsidRPr="001A20AB">
              <w:t xml:space="preserve"> деревьев на планете и в России. В </w:t>
            </w:r>
            <w:hyperlink r:id="rId42" w:tooltip="Сибирь" w:history="1">
              <w:r w:rsidR="001A20AB" w:rsidRPr="001A20AB">
                <w:rPr>
                  <w:rStyle w:val="a4"/>
                  <w:color w:val="auto"/>
                  <w:u w:val="none"/>
                </w:rPr>
                <w:t>Сибири</w:t>
              </w:r>
            </w:hyperlink>
            <w:r w:rsidR="001A20AB" w:rsidRPr="001A20AB">
              <w:t xml:space="preserve"> и на </w:t>
            </w:r>
            <w:hyperlink r:id="rId43" w:tooltip="Дальний Восток России" w:history="1">
              <w:r w:rsidR="001A20AB" w:rsidRPr="001A20AB">
                <w:rPr>
                  <w:rStyle w:val="a4"/>
                  <w:color w:val="auto"/>
                  <w:u w:val="none"/>
                </w:rPr>
                <w:t>Дальнем Востоке России</w:t>
              </w:r>
            </w:hyperlink>
            <w:r w:rsidR="001A20AB" w:rsidRPr="001A20AB">
              <w:t xml:space="preserve"> занимает огромные площади, где произрастает от юга </w:t>
            </w:r>
            <w:hyperlink r:id="rId44" w:tooltip="Приморский край" w:history="1">
              <w:r w:rsidR="001A20AB" w:rsidRPr="001A20AB">
                <w:rPr>
                  <w:rStyle w:val="a4"/>
                  <w:color w:val="auto"/>
                  <w:u w:val="none"/>
                </w:rPr>
                <w:t>Приморья</w:t>
              </w:r>
            </w:hyperlink>
            <w:r w:rsidR="001A20AB" w:rsidRPr="001A20AB">
              <w:t xml:space="preserve"> до северных границ распространения деревьев. Местами образует светлохвойные </w:t>
            </w:r>
            <w:hyperlink r:id="rId45" w:tooltip="Лиственничный лес" w:history="1">
              <w:r w:rsidR="001A20AB" w:rsidRPr="001A20AB">
                <w:rPr>
                  <w:rStyle w:val="a4"/>
                  <w:color w:val="auto"/>
                  <w:u w:val="none"/>
                </w:rPr>
                <w:t>лиственничные леса</w:t>
              </w:r>
            </w:hyperlink>
            <w:r w:rsidR="001A20AB" w:rsidRPr="001A20AB">
              <w:t>.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A21154" w:rsidRPr="00A21154" w:rsidRDefault="00D65A6D" w:rsidP="00B44F6C">
            <w:pPr>
              <w:pStyle w:val="a8"/>
              <w:jc w:val="both"/>
            </w:pPr>
            <w:r w:rsidRPr="00A21154">
              <w:rPr>
                <w:b/>
              </w:rPr>
              <w:t>Морфологические признаки</w:t>
            </w:r>
            <w:r w:rsidR="00A21154" w:rsidRPr="00A21154">
              <w:rPr>
                <w:b/>
              </w:rPr>
              <w:t xml:space="preserve">. </w:t>
            </w:r>
            <w:r w:rsidR="00A21154" w:rsidRPr="00A21154">
              <w:t xml:space="preserve">В благоприятных условиях вырастает до 50 м высоты при </w:t>
            </w:r>
            <w:hyperlink r:id="rId46" w:tooltip="Диаметр" w:history="1">
              <w:r w:rsidR="00A21154" w:rsidRPr="00A21154">
                <w:rPr>
                  <w:rStyle w:val="a4"/>
                  <w:color w:val="auto"/>
                  <w:u w:val="none"/>
                </w:rPr>
                <w:t>диаметре</w:t>
              </w:r>
            </w:hyperlink>
            <w:r w:rsidR="00A21154" w:rsidRPr="00A21154">
              <w:t xml:space="preserve"> </w:t>
            </w:r>
            <w:hyperlink r:id="rId47" w:tooltip="Ствол (ботаника)" w:history="1">
              <w:r w:rsidR="00A21154" w:rsidRPr="00A21154">
                <w:rPr>
                  <w:rStyle w:val="a4"/>
                  <w:color w:val="auto"/>
                  <w:u w:val="none"/>
                </w:rPr>
                <w:t>ствола</w:t>
              </w:r>
            </w:hyperlink>
            <w:r w:rsidR="00A21154" w:rsidRPr="00A21154">
              <w:t xml:space="preserve"> до 1 м. Доживает до 300—400 лет, зарегистрированы лиственницы возрастом до 800 лет.</w:t>
            </w:r>
          </w:p>
          <w:p w:rsidR="00A21154" w:rsidRPr="00A21154" w:rsidRDefault="00007A69" w:rsidP="00B44F6C">
            <w:pPr>
              <w:pStyle w:val="a8"/>
              <w:jc w:val="both"/>
            </w:pPr>
            <w:hyperlink r:id="rId48" w:tooltip="Крона дерева" w:history="1">
              <w:r w:rsidR="00A21154" w:rsidRPr="00A21154">
                <w:rPr>
                  <w:rStyle w:val="a4"/>
                  <w:color w:val="auto"/>
                  <w:u w:val="none"/>
                </w:rPr>
                <w:t>Кроны</w:t>
              </w:r>
            </w:hyperlink>
            <w:r w:rsidR="00A21154" w:rsidRPr="00A21154">
              <w:t xml:space="preserve"> рыхлые, просвечиваемые солнцем, у молодых деревьев </w:t>
            </w:r>
            <w:hyperlink r:id="rId49" w:tooltip="Конус" w:history="1">
              <w:r w:rsidR="00A21154" w:rsidRPr="00A21154">
                <w:rPr>
                  <w:rStyle w:val="a4"/>
                  <w:color w:val="auto"/>
                  <w:u w:val="none"/>
                </w:rPr>
                <w:t>конусовидные</w:t>
              </w:r>
            </w:hyperlink>
            <w:r w:rsidR="00A21154" w:rsidRPr="00A21154">
              <w:t xml:space="preserve">. С возрастом приобретают округлую или яйцевидную, </w:t>
            </w:r>
            <w:proofErr w:type="spellStart"/>
            <w:r w:rsidR="00A21154" w:rsidRPr="00A21154">
              <w:t>туповершинную</w:t>
            </w:r>
            <w:proofErr w:type="spellEnd"/>
            <w:r w:rsidR="00A21154" w:rsidRPr="00A21154">
              <w:t xml:space="preserve"> форму. При постоянных ветрах однобоко-флагообразные.</w:t>
            </w:r>
          </w:p>
          <w:p w:rsidR="00A21154" w:rsidRPr="00A21154" w:rsidRDefault="00007A69" w:rsidP="00B44F6C">
            <w:pPr>
              <w:pStyle w:val="a8"/>
              <w:jc w:val="both"/>
            </w:pPr>
            <w:hyperlink r:id="rId50" w:tooltip="Хвоя" w:history="1">
              <w:r w:rsidR="00A21154" w:rsidRPr="00A21154">
                <w:rPr>
                  <w:rStyle w:val="a4"/>
                  <w:color w:val="auto"/>
                  <w:u w:val="none"/>
                </w:rPr>
                <w:t>Хвоя</w:t>
              </w:r>
            </w:hyperlink>
            <w:r w:rsidR="00A21154" w:rsidRPr="00A21154">
              <w:t xml:space="preserve"> однолетняя, мягкая</w:t>
            </w:r>
            <w:r w:rsidR="00B44F6C">
              <w:t>, с</w:t>
            </w:r>
            <w:r w:rsidR="00A21154" w:rsidRPr="00A21154">
              <w:t xml:space="preserve">плюснутая, ярко-зелёная, расположена на удлинённых </w:t>
            </w:r>
            <w:hyperlink r:id="rId51" w:tooltip="Побег (ботаника)" w:history="1">
              <w:r w:rsidR="00A21154" w:rsidRPr="00A21154">
                <w:rPr>
                  <w:rStyle w:val="a4"/>
                  <w:color w:val="auto"/>
                  <w:u w:val="none"/>
                </w:rPr>
                <w:t>побегах</w:t>
              </w:r>
            </w:hyperlink>
            <w:r w:rsidR="00A21154" w:rsidRPr="00A21154">
              <w:t xml:space="preserve"> </w:t>
            </w:r>
            <w:hyperlink r:id="rId52" w:tooltip="Спираль" w:history="1">
              <w:r w:rsidR="00A21154" w:rsidRPr="00A21154">
                <w:rPr>
                  <w:rStyle w:val="a4"/>
                  <w:color w:val="auto"/>
                  <w:u w:val="none"/>
                </w:rPr>
                <w:t>спирально</w:t>
              </w:r>
            </w:hyperlink>
            <w:r w:rsidR="00A21154" w:rsidRPr="00A21154">
              <w:t xml:space="preserve"> и поодиночке, а на укороченных — пучками, по 20—40 (50) штук в каждом. Осенью деревья полностью сбрасывают хвою.</w:t>
            </w:r>
            <w:r w:rsidR="00B44F6C">
              <w:t xml:space="preserve"> </w:t>
            </w:r>
            <w:hyperlink r:id="rId53" w:tooltip="Корень" w:history="1">
              <w:r w:rsidR="00B44F6C" w:rsidRPr="00B44F6C">
                <w:rPr>
                  <w:rStyle w:val="a4"/>
                  <w:color w:val="auto"/>
                  <w:u w:val="none"/>
                </w:rPr>
                <w:t>Корневая система</w:t>
              </w:r>
            </w:hyperlink>
            <w:r w:rsidR="00B44F6C" w:rsidRPr="00B44F6C">
              <w:t xml:space="preserve"> лиственницы в обычных условиях </w:t>
            </w:r>
            <w:r w:rsidR="00B44F6C">
              <w:t xml:space="preserve">мощная, разветвлённая, без резко выраженного стержневого корня, при сильных, заглублённых на концах боковых корнях, наличие которых обеспечивает ветроустойчивость дерева. Шишки созревают осенью в год цветения, имеют яйцевидную или продолговато-округлую форму при длине от 1,5 до 3,5 см. Семенные чешуи жёсткие, длиннее кроющих. Зрелые шишки раскрываются либо сразу, либо — перезимовав — в начале весны. </w:t>
            </w:r>
            <w:hyperlink r:id="rId54" w:tooltip="Семя" w:history="1">
              <w:r w:rsidR="00B44F6C" w:rsidRPr="00B44F6C">
                <w:rPr>
                  <w:rStyle w:val="a4"/>
                  <w:color w:val="auto"/>
                  <w:u w:val="none"/>
                </w:rPr>
                <w:t>Семена</w:t>
              </w:r>
            </w:hyperlink>
            <w:r w:rsidR="00B44F6C">
              <w:t xml:space="preserve"> мелкие, яйцевидные, с плотно прикреплёнными крылышками. Плодоношение начинается в возрасте около 15 лет.</w:t>
            </w:r>
          </w:p>
          <w:p w:rsidR="00D65A6D" w:rsidRPr="00B5679E" w:rsidRDefault="00D65A6D" w:rsidP="000B01C6">
            <w:pPr>
              <w:rPr>
                <w:b/>
              </w:rPr>
            </w:pPr>
          </w:p>
        </w:tc>
        <w:tc>
          <w:tcPr>
            <w:tcW w:w="4786" w:type="dxa"/>
            <w:vMerge/>
          </w:tcPr>
          <w:p w:rsidR="00D65A6D" w:rsidRDefault="00D65A6D" w:rsidP="000B01C6"/>
        </w:tc>
      </w:tr>
    </w:tbl>
    <w:p w:rsidR="00D65A6D" w:rsidRDefault="00D65A6D" w:rsidP="00D65A6D"/>
    <w:p w:rsidR="00FA3454" w:rsidRDefault="00FA3454" w:rsidP="00D65A6D"/>
    <w:p w:rsidR="00FA3454" w:rsidRDefault="00FA3454" w:rsidP="00D65A6D"/>
    <w:p w:rsidR="00FA3454" w:rsidRDefault="00FA3454" w:rsidP="00D65A6D"/>
    <w:p w:rsidR="00F165A8" w:rsidRDefault="00F165A8" w:rsidP="00D65A6D"/>
    <w:p w:rsidR="00F165A8" w:rsidRDefault="00F165A8" w:rsidP="00D65A6D"/>
    <w:p w:rsidR="00F165A8" w:rsidRDefault="00F165A8" w:rsidP="00D65A6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D65A6D" w:rsidTr="000B01C6">
        <w:tc>
          <w:tcPr>
            <w:tcW w:w="9571" w:type="dxa"/>
            <w:gridSpan w:val="2"/>
          </w:tcPr>
          <w:p w:rsidR="00D65A6D" w:rsidRPr="00A12B2F" w:rsidRDefault="00A12B2F" w:rsidP="000B01C6">
            <w:pPr>
              <w:jc w:val="center"/>
            </w:pPr>
            <w:r>
              <w:rPr>
                <w:b/>
                <w:bCs/>
              </w:rPr>
              <w:t>С</w:t>
            </w:r>
            <w:r w:rsidR="00FA3454">
              <w:rPr>
                <w:b/>
                <w:bCs/>
              </w:rPr>
              <w:t>осна</w:t>
            </w:r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</w:rPr>
              <w:t>Веймутова</w:t>
            </w:r>
            <w:proofErr w:type="spellEnd"/>
          </w:p>
        </w:tc>
      </w:tr>
      <w:tr w:rsidR="00D65A6D" w:rsidTr="000B01C6">
        <w:tc>
          <w:tcPr>
            <w:tcW w:w="4785" w:type="dxa"/>
          </w:tcPr>
          <w:p w:rsidR="00D65A6D" w:rsidRPr="006E019C" w:rsidRDefault="00D65A6D" w:rsidP="00A12B2F">
            <w:pPr>
              <w:rPr>
                <w:lang w:val="en-US"/>
              </w:rPr>
            </w:pPr>
            <w:proofErr w:type="spellStart"/>
            <w:r w:rsidRPr="006E019C">
              <w:rPr>
                <w:b/>
              </w:rPr>
              <w:t>Царство</w:t>
            </w:r>
            <w:r w:rsidR="00A12B2F">
              <w:t>:Р</w:t>
            </w:r>
            <w:r>
              <w:t>астение</w:t>
            </w:r>
            <w:proofErr w:type="spellEnd"/>
            <w:r>
              <w:t xml:space="preserve"> (</w:t>
            </w:r>
            <w:proofErr w:type="spellStart"/>
            <w:r w:rsidR="00A12B2F">
              <w:rPr>
                <w:lang w:val="en-US"/>
              </w:rPr>
              <w:t>P</w:t>
            </w:r>
            <w:r>
              <w:rPr>
                <w:lang w:val="en-US"/>
              </w:rPr>
              <w:t>lantae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6" w:type="dxa"/>
            <w:vMerge w:val="restart"/>
          </w:tcPr>
          <w:p w:rsidR="00D65A6D" w:rsidRDefault="0054706A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950085"/>
                  <wp:effectExtent l="19050" t="0" r="0" b="0"/>
                  <wp:docPr id="30" name="Рисунок 3" descr="C:\Users\User\Desktop\IMG_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7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74" cy="194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79E" w:rsidRDefault="00E8079E" w:rsidP="000B01C6"/>
          <w:p w:rsidR="00E8079E" w:rsidRDefault="00E8079E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365057" cy="1981200"/>
                  <wp:effectExtent l="19050" t="0" r="0" b="0"/>
                  <wp:docPr id="35" name="Рисунок 1" descr="C:\Users\User\Desktop\IMG_4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4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71" cy="198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A6D" w:rsidTr="000B01C6">
        <w:tc>
          <w:tcPr>
            <w:tcW w:w="4785" w:type="dxa"/>
          </w:tcPr>
          <w:p w:rsidR="00D65A6D" w:rsidRPr="00D65A6D" w:rsidRDefault="00D65A6D" w:rsidP="00F911FF">
            <w:pPr>
              <w:rPr>
                <w:lang w:val="en-US"/>
              </w:rPr>
            </w:pPr>
            <w:r>
              <w:rPr>
                <w:b/>
              </w:rPr>
              <w:t>Отдел:</w:t>
            </w:r>
            <w:r>
              <w:t xml:space="preserve"> </w:t>
            </w:r>
            <w:r w:rsidR="00F911FF">
              <w:t>хвойные (</w:t>
            </w:r>
            <w:r w:rsidR="00F911FF">
              <w:rPr>
                <w:i/>
                <w:iCs/>
                <w:lang w:val="la-Latn"/>
              </w:rPr>
              <w:t>Pinopsida</w:t>
            </w:r>
            <w:r w:rsidR="00F911FF">
              <w:rPr>
                <w:i/>
                <w:iCs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RPr="00B5679E" w:rsidTr="000B01C6">
        <w:tc>
          <w:tcPr>
            <w:tcW w:w="4785" w:type="dxa"/>
          </w:tcPr>
          <w:p w:rsidR="00D65A6D" w:rsidRPr="00D65A6D" w:rsidRDefault="00D65A6D" w:rsidP="00F911FF">
            <w:pPr>
              <w:rPr>
                <w:b/>
                <w:lang w:val="en-US"/>
              </w:rPr>
            </w:pPr>
            <w:r w:rsidRPr="00B5679E">
              <w:rPr>
                <w:b/>
              </w:rPr>
              <w:t>Класс:</w:t>
            </w:r>
            <w:r>
              <w:rPr>
                <w:b/>
                <w:lang w:val="en-US"/>
              </w:rPr>
              <w:t xml:space="preserve"> </w:t>
            </w:r>
            <w:r w:rsidR="00F911FF">
              <w:t xml:space="preserve"> хвойные(</w:t>
            </w:r>
            <w:r w:rsidR="00F911FF">
              <w:rPr>
                <w:i/>
                <w:iCs/>
                <w:lang w:val="la-Latn"/>
              </w:rPr>
              <w:t>Pinopsida</w:t>
            </w:r>
            <w:r w:rsidR="00F911FF">
              <w:rPr>
                <w:i/>
                <w:iCs/>
              </w:rPr>
              <w:t>)</w:t>
            </w:r>
          </w:p>
        </w:tc>
        <w:tc>
          <w:tcPr>
            <w:tcW w:w="4786" w:type="dxa"/>
            <w:vMerge/>
          </w:tcPr>
          <w:p w:rsidR="00D65A6D" w:rsidRPr="00B5679E" w:rsidRDefault="00D65A6D" w:rsidP="000B01C6">
            <w:pPr>
              <w:rPr>
                <w:b/>
              </w:rPr>
            </w:pPr>
          </w:p>
        </w:tc>
      </w:tr>
      <w:tr w:rsidR="00D65A6D" w:rsidTr="000B01C6">
        <w:tc>
          <w:tcPr>
            <w:tcW w:w="4785" w:type="dxa"/>
          </w:tcPr>
          <w:p w:rsidR="00D65A6D" w:rsidRPr="00B5679E" w:rsidRDefault="00D65A6D" w:rsidP="003830F2">
            <w:r w:rsidRPr="00B5679E">
              <w:rPr>
                <w:b/>
              </w:rPr>
              <w:t>Порядок</w:t>
            </w:r>
            <w:r>
              <w:rPr>
                <w:b/>
              </w:rPr>
              <w:t xml:space="preserve">: </w:t>
            </w:r>
            <w:r w:rsidR="00F911FF">
              <w:rPr>
                <w:bCs/>
              </w:rPr>
              <w:t xml:space="preserve"> сосновые</w:t>
            </w:r>
            <w:r w:rsidR="003830F2">
              <w:t>(</w:t>
            </w:r>
            <w:proofErr w:type="spellStart"/>
            <w:r w:rsidR="003830F2">
              <w:rPr>
                <w:lang w:val="en-US"/>
              </w:rPr>
              <w:t>Pinaceae</w:t>
            </w:r>
            <w:proofErr w:type="spellEnd"/>
            <w:r w:rsidR="003830F2"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3830F2">
            <w:pPr>
              <w:rPr>
                <w:b/>
              </w:rPr>
            </w:pPr>
            <w:r w:rsidRPr="00B5679E">
              <w:rPr>
                <w:b/>
              </w:rPr>
              <w:t>Семейство:</w:t>
            </w:r>
            <w:r>
              <w:rPr>
                <w:b/>
              </w:rPr>
              <w:t xml:space="preserve"> </w:t>
            </w:r>
            <w:r w:rsidR="00F911FF">
              <w:rPr>
                <w:b/>
              </w:rPr>
              <w:t xml:space="preserve"> </w:t>
            </w:r>
            <w:r w:rsidR="00F911FF">
              <w:t>сосновые (</w:t>
            </w:r>
            <w:proofErr w:type="spellStart"/>
            <w:r w:rsidR="003830F2">
              <w:rPr>
                <w:lang w:val="en-US"/>
              </w:rPr>
              <w:t>P</w:t>
            </w:r>
            <w:r w:rsidR="00F911FF">
              <w:rPr>
                <w:lang w:val="en-US"/>
              </w:rPr>
              <w:t>inaceae</w:t>
            </w:r>
            <w:proofErr w:type="spellEnd"/>
            <w:r w:rsidR="00F911FF">
              <w:rPr>
                <w:lang w:val="en-US"/>
              </w:rPr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B5679E" w:rsidRDefault="00D65A6D" w:rsidP="00F911FF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</w:t>
            </w:r>
            <w:r w:rsidR="00F911FF">
              <w:rPr>
                <w:b/>
              </w:rPr>
              <w:t xml:space="preserve"> </w:t>
            </w:r>
            <w:r w:rsidR="00F911FF">
              <w:rPr>
                <w:b/>
                <w:bCs/>
              </w:rPr>
              <w:t>Сосна́</w:t>
            </w:r>
            <w:r w:rsidR="00F911FF">
              <w:t xml:space="preserve"> ( </w:t>
            </w:r>
            <w:r w:rsidR="00F911FF">
              <w:rPr>
                <w:i/>
                <w:iCs/>
                <w:lang w:val="la-Latn"/>
              </w:rPr>
              <w:t>Pínus</w:t>
            </w:r>
            <w:r w:rsidR="00F911FF"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D65A6D" w:rsidRPr="005101BA" w:rsidRDefault="00A12B2F" w:rsidP="000B01C6">
            <w:r>
              <w:rPr>
                <w:b/>
              </w:rPr>
              <w:t xml:space="preserve">Вид: </w:t>
            </w:r>
            <w:r>
              <w:t xml:space="preserve"> Сосна </w:t>
            </w:r>
            <w:proofErr w:type="spellStart"/>
            <w:r>
              <w:t>веймутова</w:t>
            </w:r>
            <w:proofErr w:type="spellEnd"/>
            <w:r>
              <w:t xml:space="preserve"> (</w:t>
            </w:r>
            <w:proofErr w:type="spellStart"/>
            <w:r>
              <w:rPr>
                <w:lang w:val="en-US"/>
              </w:rPr>
              <w:t>Pinus</w:t>
            </w:r>
            <w:proofErr w:type="spellEnd"/>
            <w:r w:rsidRPr="00A12B2F">
              <w:t xml:space="preserve"> </w:t>
            </w:r>
            <w:r>
              <w:rPr>
                <w:lang w:val="en-US"/>
              </w:rPr>
              <w:t>strobes</w:t>
            </w:r>
            <w:r w:rsidRPr="00A12B2F">
              <w:t xml:space="preserve"> </w:t>
            </w:r>
            <w:r w:rsidR="005101BA">
              <w:t>)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  <w:tr w:rsidR="00D65A6D" w:rsidTr="000B01C6">
        <w:tc>
          <w:tcPr>
            <w:tcW w:w="4785" w:type="dxa"/>
          </w:tcPr>
          <w:p w:rsidR="00A12B2F" w:rsidRPr="00A12B2F" w:rsidRDefault="00A12B2F" w:rsidP="000B01C6">
            <w:r w:rsidRPr="00B5679E">
              <w:rPr>
                <w:b/>
              </w:rPr>
              <w:t>Ареал произрастания</w:t>
            </w:r>
            <w:r w:rsidRPr="00A12B2F">
              <w:rPr>
                <w:b/>
              </w:rPr>
              <w:t xml:space="preserve"> </w:t>
            </w:r>
            <w:r>
              <w:t xml:space="preserve">В естественных условиях растёт в северо-восточных районах </w:t>
            </w:r>
            <w:hyperlink r:id="rId57" w:tooltip="Северная Америка" w:history="1">
              <w:r w:rsidRPr="00A12B2F">
                <w:rPr>
                  <w:rStyle w:val="a4"/>
                  <w:color w:val="auto"/>
                  <w:u w:val="none"/>
                </w:rPr>
                <w:t>Северной Америки</w:t>
              </w:r>
            </w:hyperlink>
            <w:r w:rsidRPr="00A12B2F">
              <w:t>.</w:t>
            </w:r>
          </w:p>
          <w:p w:rsidR="00D65A6D" w:rsidRPr="003830F2" w:rsidRDefault="00D65A6D" w:rsidP="000B01C6">
            <w:pPr>
              <w:rPr>
                <w:b/>
              </w:rPr>
            </w:pPr>
            <w:r w:rsidRPr="00B5679E">
              <w:rPr>
                <w:b/>
              </w:rPr>
              <w:t>Морфологические признаки</w:t>
            </w:r>
            <w:r w:rsidR="00A12B2F">
              <w:t xml:space="preserve"> Дерево 30—67 м высотой, 100—180 см толщиной. Ствол прямой. Крона сначала конусообразная, затем </w:t>
            </w:r>
            <w:r w:rsidR="00A12B2F" w:rsidRPr="00717257">
              <w:t xml:space="preserve">закруглённая либо неправильной формы. </w:t>
            </w:r>
            <w:hyperlink r:id="rId58" w:tooltip="Кора" w:history="1">
              <w:r w:rsidR="00A12B2F" w:rsidRPr="00717257">
                <w:rPr>
                  <w:rStyle w:val="a4"/>
                  <w:color w:val="auto"/>
                  <w:u w:val="none"/>
                </w:rPr>
                <w:t>Кора</w:t>
              </w:r>
            </w:hyperlink>
            <w:r w:rsidR="00A12B2F" w:rsidRPr="00717257">
              <w:t xml:space="preserve"> светло-серая, с возрастом темнеет и грубеет</w:t>
            </w:r>
            <w:r w:rsidR="003830F2" w:rsidRPr="00717257">
              <w:t xml:space="preserve">. </w:t>
            </w:r>
            <w:hyperlink r:id="rId59" w:tooltip="Почка (ботаника)" w:history="1">
              <w:r w:rsidR="003830F2" w:rsidRPr="00717257">
                <w:rPr>
                  <w:rStyle w:val="a4"/>
                  <w:color w:val="auto"/>
                  <w:u w:val="none"/>
                </w:rPr>
                <w:t>Почки</w:t>
              </w:r>
            </w:hyperlink>
            <w:r w:rsidR="003830F2" w:rsidRPr="00717257">
              <w:t xml:space="preserve"> яйцевидно-цилиндрические, светло-бурые, длиной </w:t>
            </w:r>
            <w:r w:rsidR="003830F2" w:rsidRPr="00717257">
              <w:rPr>
                <w:rStyle w:val="nowrap"/>
              </w:rPr>
              <w:t>0,4—0,5 см</w:t>
            </w:r>
            <w:r w:rsidR="003830F2" w:rsidRPr="00717257">
              <w:t xml:space="preserve">, слегка смолистые. </w:t>
            </w:r>
            <w:hyperlink r:id="rId60" w:tooltip="Хвоя" w:history="1">
              <w:r w:rsidR="003830F2" w:rsidRPr="00717257">
                <w:rPr>
                  <w:rStyle w:val="a4"/>
                  <w:color w:val="auto"/>
                  <w:u w:val="none"/>
                </w:rPr>
                <w:t>Хвоинки</w:t>
              </w:r>
            </w:hyperlink>
            <w:r w:rsidR="003830F2" w:rsidRPr="00717257">
              <w:t xml:space="preserve"> расположены по 5 в пучке, направлены в стороны либо вверх, длиной </w:t>
            </w:r>
            <w:r w:rsidR="003830F2" w:rsidRPr="00717257">
              <w:rPr>
                <w:rStyle w:val="nowrap"/>
              </w:rPr>
              <w:t>6—10 см</w:t>
            </w:r>
            <w:r w:rsidR="003830F2" w:rsidRPr="00717257">
              <w:t xml:space="preserve"> и толщиной </w:t>
            </w:r>
            <w:r w:rsidR="003830F2" w:rsidRPr="00717257">
              <w:rPr>
                <w:rStyle w:val="nowrap"/>
              </w:rPr>
              <w:t>0,7—1 мм</w:t>
            </w:r>
            <w:r w:rsidR="003830F2" w:rsidRPr="00717257">
              <w:t xml:space="preserve">, прямые либо слегка изогнуты, гибкие, тёмно-зелёные или сизовато-зелёные, снизу светлее; сохраняются </w:t>
            </w:r>
            <w:r w:rsidR="003830F2" w:rsidRPr="00717257">
              <w:rPr>
                <w:rStyle w:val="nowrap"/>
              </w:rPr>
              <w:t>2—3 года</w:t>
            </w:r>
            <w:r w:rsidR="003830F2" w:rsidRPr="00717257">
              <w:t xml:space="preserve">. Мужские шишечки эллипсоидные, длиной </w:t>
            </w:r>
            <w:r w:rsidR="003830F2" w:rsidRPr="00717257">
              <w:rPr>
                <w:rStyle w:val="nowrap"/>
              </w:rPr>
              <w:t>10—15 мм</w:t>
            </w:r>
            <w:r w:rsidR="003830F2" w:rsidRPr="00717257">
              <w:t xml:space="preserve">, жёлтые. Женские </w:t>
            </w:r>
            <w:hyperlink r:id="rId61" w:tooltip="Шишка" w:history="1">
              <w:r w:rsidR="003830F2" w:rsidRPr="00717257">
                <w:rPr>
                  <w:rStyle w:val="a4"/>
                  <w:color w:val="auto"/>
                  <w:u w:val="none"/>
                </w:rPr>
                <w:t>шишки</w:t>
              </w:r>
            </w:hyperlink>
            <w:r w:rsidR="003830F2" w:rsidRPr="00717257">
              <w:t xml:space="preserve"> перед раскрытием цилиндрические либо </w:t>
            </w:r>
            <w:proofErr w:type="spellStart"/>
            <w:r w:rsidR="003830F2" w:rsidRPr="00717257">
              <w:t>узко-цилиндрические</w:t>
            </w:r>
            <w:proofErr w:type="spellEnd"/>
            <w:r w:rsidR="003830F2" w:rsidRPr="00717257">
              <w:t>, после раскрытия яйцевидно-цилиндрические, созревают раз в два года, сбрасывают семена и вскоре опадают. Шишки длиной (7)8—20 см, симметричные, буроватые</w:t>
            </w:r>
            <w:r w:rsidR="003830F2">
              <w:t xml:space="preserve"> или бледно-коричневые, с фиолетовым или серым оттенком; висят гроздьями, на черешках длиной 2—3 см.</w:t>
            </w:r>
          </w:p>
        </w:tc>
        <w:tc>
          <w:tcPr>
            <w:tcW w:w="4786" w:type="dxa"/>
            <w:vMerge/>
          </w:tcPr>
          <w:p w:rsidR="00D65A6D" w:rsidRDefault="00D65A6D" w:rsidP="000B01C6"/>
        </w:tc>
      </w:tr>
    </w:tbl>
    <w:p w:rsidR="00D65A6D" w:rsidRDefault="00D65A6D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p w:rsidR="00717257" w:rsidRDefault="00717257" w:rsidP="00D65A6D"/>
    <w:tbl>
      <w:tblPr>
        <w:tblStyle w:val="a3"/>
        <w:tblW w:w="0" w:type="auto"/>
        <w:tblLook w:val="04A0"/>
      </w:tblPr>
      <w:tblGrid>
        <w:gridCol w:w="5070"/>
        <w:gridCol w:w="4501"/>
      </w:tblGrid>
      <w:tr w:rsidR="00D65A6D" w:rsidTr="000B01C6">
        <w:tc>
          <w:tcPr>
            <w:tcW w:w="9571" w:type="dxa"/>
            <w:gridSpan w:val="2"/>
          </w:tcPr>
          <w:p w:rsidR="00D65A6D" w:rsidRPr="003830F2" w:rsidRDefault="003830F2" w:rsidP="000B01C6">
            <w:pPr>
              <w:jc w:val="center"/>
            </w:pPr>
            <w:r>
              <w:rPr>
                <w:b/>
                <w:bCs/>
              </w:rPr>
              <w:t>Орех маньчжурский</w:t>
            </w:r>
          </w:p>
        </w:tc>
      </w:tr>
      <w:tr w:rsidR="00D65A6D" w:rsidTr="00330B19">
        <w:tc>
          <w:tcPr>
            <w:tcW w:w="5070" w:type="dxa"/>
          </w:tcPr>
          <w:p w:rsidR="00D65A6D" w:rsidRPr="006E019C" w:rsidRDefault="00D65A6D" w:rsidP="00241AC4">
            <w:pPr>
              <w:rPr>
                <w:lang w:val="en-US"/>
              </w:rPr>
            </w:pPr>
            <w:r w:rsidRPr="006E019C">
              <w:rPr>
                <w:b/>
              </w:rPr>
              <w:t>Царство</w:t>
            </w:r>
            <w:r>
              <w:t>: растение (</w:t>
            </w:r>
            <w:proofErr w:type="spellStart"/>
            <w:r w:rsidR="00241AC4">
              <w:rPr>
                <w:lang w:val="en-US"/>
              </w:rPr>
              <w:t>P</w:t>
            </w:r>
            <w:r>
              <w:rPr>
                <w:lang w:val="en-US"/>
              </w:rPr>
              <w:t>lantae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501" w:type="dxa"/>
            <w:vMerge w:val="restart"/>
          </w:tcPr>
          <w:p w:rsidR="00D65A6D" w:rsidRDefault="00C362CB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175803" cy="2209800"/>
                  <wp:effectExtent l="19050" t="0" r="0" b="0"/>
                  <wp:docPr id="31" name="Рисунок 4" descr="C:\Users\User\Desktop\P100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100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03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B19" w:rsidRDefault="00330B19" w:rsidP="000B01C6"/>
          <w:p w:rsidR="00330B19" w:rsidRDefault="00330B19" w:rsidP="000B01C6"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815265"/>
                  <wp:effectExtent l="19050" t="0" r="0" b="0"/>
                  <wp:docPr id="43" name="Рисунок 2" descr="C:\Users\User\Desktop\все проект ильины\P102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2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68" cy="181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A6D" w:rsidTr="00330B19">
        <w:tc>
          <w:tcPr>
            <w:tcW w:w="5070" w:type="dxa"/>
          </w:tcPr>
          <w:p w:rsidR="00D65A6D" w:rsidRPr="00D65A6D" w:rsidRDefault="00D65A6D" w:rsidP="00241AC4">
            <w:pPr>
              <w:rPr>
                <w:lang w:val="en-US"/>
              </w:rPr>
            </w:pPr>
            <w:r>
              <w:rPr>
                <w:b/>
              </w:rPr>
              <w:t>Отдел:</w:t>
            </w:r>
            <w:r>
              <w:t xml:space="preserve"> </w:t>
            </w:r>
            <w:r w:rsidR="00241AC4">
              <w:t>Покрытосеменные</w:t>
            </w:r>
          </w:p>
        </w:tc>
        <w:tc>
          <w:tcPr>
            <w:tcW w:w="4501" w:type="dxa"/>
            <w:vMerge/>
          </w:tcPr>
          <w:p w:rsidR="00D65A6D" w:rsidRDefault="00D65A6D" w:rsidP="000B01C6"/>
        </w:tc>
      </w:tr>
      <w:tr w:rsidR="00D65A6D" w:rsidRPr="00B5679E" w:rsidTr="00330B19">
        <w:tc>
          <w:tcPr>
            <w:tcW w:w="5070" w:type="dxa"/>
          </w:tcPr>
          <w:p w:rsidR="00D65A6D" w:rsidRPr="00D65A6D" w:rsidRDefault="00D65A6D" w:rsidP="00241AC4">
            <w:pPr>
              <w:rPr>
                <w:b/>
                <w:lang w:val="en-US"/>
              </w:rPr>
            </w:pPr>
            <w:r w:rsidRPr="00B5679E">
              <w:rPr>
                <w:b/>
              </w:rPr>
              <w:t>Класс:</w:t>
            </w:r>
            <w:r>
              <w:rPr>
                <w:b/>
                <w:lang w:val="en-US"/>
              </w:rPr>
              <w:t xml:space="preserve"> </w:t>
            </w:r>
            <w:r w:rsidR="00241AC4">
              <w:t>Д</w:t>
            </w:r>
            <w:r w:rsidRPr="00D65A6D">
              <w:t>вудольные (</w:t>
            </w:r>
            <w:proofErr w:type="spellStart"/>
            <w:r w:rsidR="00241AC4">
              <w:rPr>
                <w:lang w:val="en-US"/>
              </w:rPr>
              <w:t>D</w:t>
            </w:r>
            <w:r w:rsidRPr="00D65A6D">
              <w:rPr>
                <w:lang w:val="en-US"/>
              </w:rPr>
              <w:t>icotylidones</w:t>
            </w:r>
            <w:proofErr w:type="spellEnd"/>
            <w:r w:rsidRPr="00D65A6D">
              <w:rPr>
                <w:lang w:val="en-US"/>
              </w:rPr>
              <w:t>)</w:t>
            </w:r>
          </w:p>
        </w:tc>
        <w:tc>
          <w:tcPr>
            <w:tcW w:w="4501" w:type="dxa"/>
            <w:vMerge/>
          </w:tcPr>
          <w:p w:rsidR="00D65A6D" w:rsidRPr="00B5679E" w:rsidRDefault="00D65A6D" w:rsidP="000B01C6">
            <w:pPr>
              <w:rPr>
                <w:b/>
              </w:rPr>
            </w:pPr>
          </w:p>
        </w:tc>
      </w:tr>
      <w:tr w:rsidR="00D65A6D" w:rsidTr="00330B19">
        <w:tc>
          <w:tcPr>
            <w:tcW w:w="5070" w:type="dxa"/>
          </w:tcPr>
          <w:p w:rsidR="00D65A6D" w:rsidRPr="00B5679E" w:rsidRDefault="00D65A6D" w:rsidP="000B01C6">
            <w:r w:rsidRPr="00B5679E">
              <w:rPr>
                <w:b/>
              </w:rPr>
              <w:t>Порядок</w:t>
            </w:r>
            <w:r>
              <w:rPr>
                <w:b/>
              </w:rPr>
              <w:t xml:space="preserve">: </w:t>
            </w:r>
            <w:proofErr w:type="spellStart"/>
            <w:r w:rsidRPr="00B5679E">
              <w:rPr>
                <w:bCs/>
              </w:rPr>
              <w:t>Букоцветные</w:t>
            </w:r>
            <w:proofErr w:type="spellEnd"/>
            <w:r>
              <w:t xml:space="preserve"> ( </w:t>
            </w:r>
            <w:r>
              <w:rPr>
                <w:i/>
                <w:iCs/>
                <w:lang w:val="la-Latn"/>
              </w:rPr>
              <w:t>Fagales</w:t>
            </w:r>
            <w:r>
              <w:t>) </w:t>
            </w:r>
          </w:p>
        </w:tc>
        <w:tc>
          <w:tcPr>
            <w:tcW w:w="4501" w:type="dxa"/>
            <w:vMerge/>
          </w:tcPr>
          <w:p w:rsidR="00D65A6D" w:rsidRDefault="00D65A6D" w:rsidP="000B01C6"/>
        </w:tc>
      </w:tr>
      <w:tr w:rsidR="00D65A6D" w:rsidTr="00330B19">
        <w:tc>
          <w:tcPr>
            <w:tcW w:w="5070" w:type="dxa"/>
          </w:tcPr>
          <w:p w:rsidR="00D65A6D" w:rsidRPr="00B5679E" w:rsidRDefault="00D65A6D" w:rsidP="00241AC4">
            <w:pPr>
              <w:rPr>
                <w:b/>
              </w:rPr>
            </w:pPr>
            <w:r w:rsidRPr="00B5679E">
              <w:rPr>
                <w:b/>
              </w:rPr>
              <w:t>Семейство:</w:t>
            </w:r>
            <w:r>
              <w:rPr>
                <w:b/>
              </w:rPr>
              <w:t xml:space="preserve"> </w:t>
            </w:r>
            <w:r w:rsidR="00241AC4">
              <w:t>Ореховые</w:t>
            </w:r>
            <w:r w:rsidR="00515268">
              <w:t xml:space="preserve"> (</w:t>
            </w:r>
            <w:proofErr w:type="spellStart"/>
            <w:r w:rsidR="00515268">
              <w:t>Juglandaceae</w:t>
            </w:r>
            <w:proofErr w:type="spellEnd"/>
            <w:r w:rsidR="00515268">
              <w:t>)</w:t>
            </w:r>
          </w:p>
        </w:tc>
        <w:tc>
          <w:tcPr>
            <w:tcW w:w="4501" w:type="dxa"/>
            <w:vMerge/>
          </w:tcPr>
          <w:p w:rsidR="00D65A6D" w:rsidRDefault="00D65A6D" w:rsidP="000B01C6"/>
        </w:tc>
      </w:tr>
      <w:tr w:rsidR="00D65A6D" w:rsidTr="00330B19">
        <w:tc>
          <w:tcPr>
            <w:tcW w:w="5070" w:type="dxa"/>
          </w:tcPr>
          <w:p w:rsidR="00D65A6D" w:rsidRPr="00B5679E" w:rsidRDefault="00D65A6D" w:rsidP="000A77AE">
            <w:pPr>
              <w:rPr>
                <w:b/>
              </w:rPr>
            </w:pPr>
            <w:r w:rsidRPr="00B5679E">
              <w:rPr>
                <w:b/>
              </w:rPr>
              <w:t>Род:</w:t>
            </w:r>
            <w:r>
              <w:rPr>
                <w:b/>
              </w:rPr>
              <w:t xml:space="preserve"> </w:t>
            </w:r>
            <w:r w:rsidR="000A77AE" w:rsidRPr="000A77AE">
              <w:t>Орех</w:t>
            </w:r>
            <w:r w:rsidR="006638D0">
              <w:t xml:space="preserve"> (</w:t>
            </w:r>
            <w:r w:rsidR="006638D0">
              <w:rPr>
                <w:i/>
                <w:iCs/>
                <w:lang w:val="la-Latn"/>
              </w:rPr>
              <w:t>Júglans</w:t>
            </w:r>
            <w:r w:rsidR="006638D0">
              <w:t>) </w:t>
            </w:r>
          </w:p>
        </w:tc>
        <w:tc>
          <w:tcPr>
            <w:tcW w:w="4501" w:type="dxa"/>
            <w:vMerge/>
          </w:tcPr>
          <w:p w:rsidR="00D65A6D" w:rsidRDefault="00D65A6D" w:rsidP="000B01C6"/>
        </w:tc>
      </w:tr>
      <w:tr w:rsidR="00D65A6D" w:rsidTr="00330B19">
        <w:tc>
          <w:tcPr>
            <w:tcW w:w="5070" w:type="dxa"/>
          </w:tcPr>
          <w:p w:rsidR="00D65A6D" w:rsidRPr="00B5679E" w:rsidRDefault="000A77AE" w:rsidP="000B01C6">
            <w:pPr>
              <w:rPr>
                <w:b/>
              </w:rPr>
            </w:pPr>
            <w:r>
              <w:rPr>
                <w:b/>
              </w:rPr>
              <w:t xml:space="preserve">Вид: </w:t>
            </w:r>
            <w:r w:rsidRPr="000A77AE">
              <w:t>Орех маньчжурский</w:t>
            </w:r>
            <w:r>
              <w:t xml:space="preserve"> (</w:t>
            </w:r>
            <w:r>
              <w:rPr>
                <w:i/>
                <w:iCs/>
                <w:lang w:val="la-Latn"/>
              </w:rPr>
              <w:t>Juglans mandshurica</w:t>
            </w:r>
            <w:r>
              <w:t xml:space="preserve"> </w:t>
            </w:r>
            <w:hyperlink r:id="rId64" w:tooltip="Maxim." w:history="1">
              <w:proofErr w:type="spellStart"/>
              <w:r w:rsidRPr="000A77AE">
                <w:rPr>
                  <w:rStyle w:val="a4"/>
                  <w:smallCaps/>
                  <w:color w:val="auto"/>
                </w:rPr>
                <w:t>Maxim</w:t>
              </w:r>
              <w:proofErr w:type="spellEnd"/>
            </w:hyperlink>
            <w:r w:rsidRPr="000A77AE">
              <w:rPr>
                <w:smallCaps/>
              </w:rPr>
              <w:t>)</w:t>
            </w:r>
          </w:p>
        </w:tc>
        <w:tc>
          <w:tcPr>
            <w:tcW w:w="4501" w:type="dxa"/>
            <w:vMerge/>
          </w:tcPr>
          <w:p w:rsidR="00D65A6D" w:rsidRDefault="00D65A6D" w:rsidP="000B01C6"/>
        </w:tc>
      </w:tr>
      <w:tr w:rsidR="00D65A6D" w:rsidTr="00330B19">
        <w:tc>
          <w:tcPr>
            <w:tcW w:w="5070" w:type="dxa"/>
          </w:tcPr>
          <w:p w:rsidR="000A77AE" w:rsidRDefault="000A77AE" w:rsidP="00B055C5">
            <w:pPr>
              <w:pStyle w:val="a8"/>
              <w:rPr>
                <w:b/>
              </w:rPr>
            </w:pPr>
            <w:r w:rsidRPr="00B5679E">
              <w:rPr>
                <w:b/>
              </w:rPr>
              <w:t>Ареал произрастания</w:t>
            </w:r>
            <w:r w:rsidR="00B055C5">
              <w:rPr>
                <w:b/>
              </w:rPr>
              <w:t xml:space="preserve"> </w:t>
            </w:r>
            <w:r w:rsidR="00B055C5" w:rsidRPr="00B055C5">
              <w:t xml:space="preserve">Естественный </w:t>
            </w:r>
            <w:hyperlink r:id="rId65" w:tooltip="Ареал" w:history="1">
              <w:r w:rsidR="00B055C5" w:rsidRPr="00B055C5">
                <w:rPr>
                  <w:rStyle w:val="a4"/>
                  <w:color w:val="auto"/>
                  <w:u w:val="none"/>
                </w:rPr>
                <w:t>ареал</w:t>
              </w:r>
            </w:hyperlink>
            <w:r w:rsidR="00B055C5" w:rsidRPr="00B055C5">
              <w:t xml:space="preserve"> вида — </w:t>
            </w:r>
            <w:hyperlink r:id="rId66" w:tooltip="Маньчжурия" w:history="1">
              <w:r w:rsidR="00B055C5" w:rsidRPr="00B055C5">
                <w:rPr>
                  <w:rStyle w:val="a4"/>
                  <w:color w:val="auto"/>
                  <w:u w:val="none"/>
                </w:rPr>
                <w:t>Маньчжурия</w:t>
              </w:r>
            </w:hyperlink>
            <w:r w:rsidR="00B055C5" w:rsidRPr="00B055C5">
              <w:t xml:space="preserve"> (северный </w:t>
            </w:r>
            <w:hyperlink r:id="rId67" w:tooltip="Китай" w:history="1">
              <w:r w:rsidR="00B055C5" w:rsidRPr="00B055C5">
                <w:rPr>
                  <w:rStyle w:val="a4"/>
                  <w:color w:val="auto"/>
                  <w:u w:val="none"/>
                </w:rPr>
                <w:t>Китай</w:t>
              </w:r>
            </w:hyperlink>
            <w:r w:rsidR="00B055C5" w:rsidRPr="00B055C5">
              <w:t xml:space="preserve">), </w:t>
            </w:r>
            <w:hyperlink r:id="rId68" w:tooltip="Дальний Восток" w:history="1">
              <w:r w:rsidR="00B055C5" w:rsidRPr="00B055C5">
                <w:rPr>
                  <w:rStyle w:val="a4"/>
                  <w:color w:val="auto"/>
                  <w:u w:val="none"/>
                </w:rPr>
                <w:t>Дальний Восток</w:t>
              </w:r>
            </w:hyperlink>
            <w:r w:rsidR="00B055C5" w:rsidRPr="00B055C5">
              <w:t xml:space="preserve"> (</w:t>
            </w:r>
            <w:hyperlink r:id="rId69" w:tooltip="Приморье" w:history="1">
              <w:r w:rsidR="00B055C5" w:rsidRPr="00B055C5">
                <w:rPr>
                  <w:rStyle w:val="a4"/>
                  <w:color w:val="auto"/>
                  <w:u w:val="none"/>
                </w:rPr>
                <w:t>Приморье</w:t>
              </w:r>
            </w:hyperlink>
            <w:r w:rsidR="00B055C5" w:rsidRPr="00B055C5">
              <w:t xml:space="preserve"> и </w:t>
            </w:r>
            <w:hyperlink r:id="rId70" w:tooltip="Приамурье" w:history="1">
              <w:r w:rsidR="00B055C5" w:rsidRPr="00B055C5">
                <w:rPr>
                  <w:rStyle w:val="a4"/>
                  <w:color w:val="auto"/>
                  <w:u w:val="none"/>
                </w:rPr>
                <w:t>Приамурье</w:t>
              </w:r>
            </w:hyperlink>
            <w:r w:rsidR="00B055C5" w:rsidRPr="00B055C5">
              <w:t xml:space="preserve">), а также </w:t>
            </w:r>
            <w:hyperlink r:id="rId71" w:tooltip="Корейский полуостров" w:history="1">
              <w:r w:rsidR="00B055C5" w:rsidRPr="00B055C5">
                <w:rPr>
                  <w:rStyle w:val="a4"/>
                  <w:color w:val="auto"/>
                  <w:u w:val="none"/>
                </w:rPr>
                <w:t>Корейский полуостров</w:t>
              </w:r>
            </w:hyperlink>
            <w:r w:rsidR="00B055C5" w:rsidRPr="00B055C5">
              <w:t>. Также</w:t>
            </w:r>
            <w:r w:rsidR="00B055C5">
              <w:t xml:space="preserve"> присутствует на Сахалине.</w:t>
            </w:r>
          </w:p>
          <w:p w:rsidR="00515268" w:rsidRPr="00515268" w:rsidRDefault="00D65A6D" w:rsidP="00515268">
            <w:pPr>
              <w:pStyle w:val="a8"/>
            </w:pPr>
            <w:r w:rsidRPr="00B5679E">
              <w:rPr>
                <w:b/>
              </w:rPr>
              <w:t>Морфологические признаки</w:t>
            </w:r>
            <w:r w:rsidR="00515268">
              <w:rPr>
                <w:b/>
              </w:rPr>
              <w:t xml:space="preserve"> </w:t>
            </w:r>
            <w:r w:rsidR="00515268">
              <w:t xml:space="preserve">Высота достигает 25—30 м. </w:t>
            </w:r>
            <w:hyperlink r:id="rId72" w:tooltip="Ствол (ботаника)" w:history="1">
              <w:r w:rsidR="00515268" w:rsidRPr="00515268">
                <w:rPr>
                  <w:rStyle w:val="a4"/>
                  <w:color w:val="auto"/>
                  <w:u w:val="none"/>
                </w:rPr>
                <w:t>Ствол</w:t>
              </w:r>
            </w:hyperlink>
            <w:r w:rsidR="00515268" w:rsidRPr="00515268">
              <w:t xml:space="preserve"> </w:t>
            </w:r>
            <w:r w:rsidR="00515268">
              <w:t xml:space="preserve">ровный, прямой, с раскидистой или </w:t>
            </w:r>
            <w:proofErr w:type="spellStart"/>
            <w:r w:rsidR="00515268">
              <w:t>широкоокруглой</w:t>
            </w:r>
            <w:proofErr w:type="spellEnd"/>
            <w:r w:rsidR="00515268">
              <w:t xml:space="preserve"> </w:t>
            </w:r>
            <w:r w:rsidR="00515268" w:rsidRPr="00515268">
              <w:t>ажурной кроной</w:t>
            </w:r>
            <w:r w:rsidR="00515268">
              <w:t xml:space="preserve">. </w:t>
            </w:r>
            <w:r w:rsidR="00515268" w:rsidRPr="00515268">
              <w:t xml:space="preserve"> </w:t>
            </w:r>
            <w:hyperlink r:id="rId73" w:tooltip="Кора" w:history="1">
              <w:r w:rsidR="00515268" w:rsidRPr="00515268">
                <w:rPr>
                  <w:rStyle w:val="a4"/>
                  <w:color w:val="auto"/>
                  <w:u w:val="none"/>
                </w:rPr>
                <w:t>Кора</w:t>
              </w:r>
            </w:hyperlink>
            <w:r w:rsidR="00515268" w:rsidRPr="00515268">
              <w:t xml:space="preserve"> тёмно-серая, </w:t>
            </w:r>
            <w:hyperlink r:id="rId74" w:tooltip="Побег (ботаника)" w:history="1">
              <w:r w:rsidR="00515268" w:rsidRPr="00515268">
                <w:rPr>
                  <w:rStyle w:val="a4"/>
                  <w:color w:val="auto"/>
                  <w:u w:val="none"/>
                </w:rPr>
                <w:t>побеги</w:t>
              </w:r>
            </w:hyperlink>
            <w:r w:rsidR="00515268" w:rsidRPr="00515268">
              <w:t xml:space="preserve"> желтовато-коричневые опушённые.</w:t>
            </w:r>
          </w:p>
          <w:p w:rsidR="00515268" w:rsidRPr="00515268" w:rsidRDefault="00007A69" w:rsidP="00515268">
            <w:pPr>
              <w:pStyle w:val="a8"/>
            </w:pPr>
            <w:hyperlink r:id="rId75" w:tooltip="Лист" w:history="1">
              <w:r w:rsidR="00515268" w:rsidRPr="00515268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515268" w:rsidRPr="00515268">
              <w:t xml:space="preserve"> на </w:t>
            </w:r>
            <w:hyperlink r:id="rId76" w:tooltip="Черешок" w:history="1">
              <w:r w:rsidR="00515268" w:rsidRPr="00515268">
                <w:rPr>
                  <w:rStyle w:val="a4"/>
                  <w:color w:val="auto"/>
                  <w:u w:val="none"/>
                </w:rPr>
                <w:t>черешках</w:t>
              </w:r>
            </w:hyperlink>
            <w:r w:rsidR="00515268" w:rsidRPr="00515268">
              <w:t xml:space="preserve"> длиной 5—20 см, очерёдные, сложные, непарноперистые, длиной до 40—90 см (реже до 1,25 м), с 7—19 продолговато-эллиптическими пильчатыми </w:t>
            </w:r>
            <w:hyperlink r:id="rId77" w:tooltip="Листочек (часть листа)" w:history="1">
              <w:r w:rsidR="00515268" w:rsidRPr="00515268">
                <w:rPr>
                  <w:rStyle w:val="a4"/>
                  <w:color w:val="auto"/>
                  <w:u w:val="none"/>
                </w:rPr>
                <w:t>листочками</w:t>
              </w:r>
            </w:hyperlink>
            <w:r w:rsidR="00515268" w:rsidRPr="00515268">
              <w:t xml:space="preserve"> размерами 6—17 см в длину и 2—7 см в ширину. </w:t>
            </w:r>
            <w:hyperlink r:id="rId78" w:tooltip="Листовая пластинка" w:history="1">
              <w:r w:rsidR="00515268" w:rsidRPr="00515268">
                <w:rPr>
                  <w:rStyle w:val="a4"/>
                  <w:color w:val="auto"/>
                  <w:u w:val="none"/>
                </w:rPr>
                <w:t>Листовая пластинка</w:t>
              </w:r>
            </w:hyperlink>
            <w:r w:rsidR="00515268" w:rsidRPr="00515268">
              <w:t xml:space="preserve"> зубчатая, редко мелкозубчатая, вершина её заострённая, </w:t>
            </w:r>
            <w:proofErr w:type="spellStart"/>
            <w:r w:rsidR="00515268" w:rsidRPr="00515268">
              <w:t>абаксиальная</w:t>
            </w:r>
            <w:proofErr w:type="spellEnd"/>
            <w:r w:rsidR="00515268" w:rsidRPr="00515268">
              <w:t xml:space="preserve"> сторона опушённая.</w:t>
            </w:r>
          </w:p>
          <w:p w:rsidR="00515268" w:rsidRPr="00515268" w:rsidRDefault="00007A69" w:rsidP="00515268">
            <w:pPr>
              <w:pStyle w:val="a8"/>
            </w:pPr>
            <w:hyperlink r:id="rId79" w:tooltip="Цветок" w:history="1">
              <w:r w:rsidR="00515268" w:rsidRPr="00515268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515268" w:rsidRPr="00515268">
              <w:t xml:space="preserve"> мелкие, однополые, появляются одновременно с распусканием листьев. </w:t>
            </w:r>
            <w:hyperlink r:id="rId80" w:tooltip="Тычинка" w:history="1">
              <w:r w:rsidR="00515268" w:rsidRPr="00515268">
                <w:rPr>
                  <w:rStyle w:val="a4"/>
                  <w:color w:val="auto"/>
                  <w:u w:val="none"/>
                </w:rPr>
                <w:t>Тычиночные</w:t>
              </w:r>
            </w:hyperlink>
            <w:r w:rsidR="00515268" w:rsidRPr="00515268">
              <w:t xml:space="preserve"> цветки в длинных повисающих </w:t>
            </w:r>
            <w:hyperlink r:id="rId81" w:tooltip="Серёжка" w:history="1">
              <w:r w:rsidR="00515268" w:rsidRPr="00515268">
                <w:rPr>
                  <w:rStyle w:val="a4"/>
                  <w:color w:val="auto"/>
                  <w:u w:val="none"/>
                </w:rPr>
                <w:t>серёжках</w:t>
              </w:r>
            </w:hyperlink>
            <w:r w:rsidR="00515268" w:rsidRPr="00515268">
              <w:t xml:space="preserve">, </w:t>
            </w:r>
            <w:hyperlink r:id="rId82" w:tooltip="Пестик" w:history="1">
              <w:r w:rsidR="00515268" w:rsidRPr="00515268">
                <w:rPr>
                  <w:rStyle w:val="a4"/>
                  <w:color w:val="auto"/>
                  <w:u w:val="none"/>
                </w:rPr>
                <w:t>пестичные</w:t>
              </w:r>
            </w:hyperlink>
            <w:r w:rsidR="00515268" w:rsidRPr="00515268">
              <w:t xml:space="preserve"> — по 3—10 на концах </w:t>
            </w:r>
            <w:hyperlink r:id="rId83" w:tooltip="Побег (ботаника)" w:history="1">
              <w:r w:rsidR="00515268" w:rsidRPr="00515268">
                <w:rPr>
                  <w:rStyle w:val="a4"/>
                  <w:color w:val="auto"/>
                  <w:u w:val="none"/>
                </w:rPr>
                <w:t>побегов</w:t>
              </w:r>
            </w:hyperlink>
            <w:r w:rsidR="00515268" w:rsidRPr="00515268">
              <w:t>. Цветёт в апреле — мае.</w:t>
            </w:r>
          </w:p>
          <w:p w:rsidR="00515268" w:rsidRPr="00515268" w:rsidRDefault="00007A69" w:rsidP="00515268">
            <w:pPr>
              <w:pStyle w:val="a8"/>
            </w:pPr>
            <w:hyperlink r:id="rId84" w:tooltip="Плод" w:history="1">
              <w:r w:rsidR="00515268" w:rsidRPr="00515268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515268" w:rsidRPr="00515268">
              <w:t xml:space="preserve"> </w:t>
            </w:r>
            <w:hyperlink r:id="rId85" w:tooltip="Костянка" w:history="1">
              <w:proofErr w:type="spellStart"/>
              <w:r w:rsidR="00515268" w:rsidRPr="00515268">
                <w:rPr>
                  <w:rStyle w:val="a4"/>
                  <w:color w:val="auto"/>
                  <w:u w:val="none"/>
                </w:rPr>
                <w:t>костянковидные</w:t>
              </w:r>
              <w:proofErr w:type="spellEnd"/>
            </w:hyperlink>
            <w:r w:rsidR="00515268" w:rsidRPr="00515268">
              <w:t xml:space="preserve"> овальные, напоминают </w:t>
            </w:r>
            <w:hyperlink r:id="rId86" w:tooltip="Грецкий орех" w:history="1">
              <w:r w:rsidR="00515268" w:rsidRPr="00515268">
                <w:rPr>
                  <w:rStyle w:val="a4"/>
                  <w:color w:val="auto"/>
                  <w:u w:val="none"/>
                </w:rPr>
                <w:t>грецкий орех</w:t>
              </w:r>
            </w:hyperlink>
            <w:r w:rsidR="00515268" w:rsidRPr="00515268">
              <w:t xml:space="preserve">, но мельче (2,5—7,5 см) и имеют очень толстую зелёную или буроватую </w:t>
            </w:r>
            <w:hyperlink r:id="rId87" w:tooltip="Скорлупа" w:history="1">
              <w:r w:rsidR="00515268" w:rsidRPr="00515268">
                <w:rPr>
                  <w:rStyle w:val="a4"/>
                  <w:color w:val="auto"/>
                  <w:u w:val="none"/>
                </w:rPr>
                <w:t>скорлупу</w:t>
              </w:r>
            </w:hyperlink>
            <w:r w:rsidR="00515268" w:rsidRPr="00515268">
              <w:t xml:space="preserve">. </w:t>
            </w:r>
            <w:hyperlink r:id="rId88" w:tooltip="Ядро (ботаника) (страница отсутствует)" w:history="1">
              <w:r w:rsidR="00515268" w:rsidRPr="00515268">
                <w:rPr>
                  <w:rStyle w:val="a4"/>
                  <w:color w:val="auto"/>
                  <w:u w:val="none"/>
                </w:rPr>
                <w:t>Ядро</w:t>
              </w:r>
            </w:hyperlink>
            <w:r w:rsidR="00515268" w:rsidRPr="00515268">
              <w:t xml:space="preserve"> ореха имеет малый размер, съедобно. Плоды созревают в августе — октябре и быстро опадают на землю целиком с раскрывшемся околоплодником. </w:t>
            </w:r>
            <w:hyperlink r:id="rId89" w:tooltip="Околоплодник" w:history="1">
              <w:r w:rsidR="00515268" w:rsidRPr="00515268">
                <w:rPr>
                  <w:rStyle w:val="a4"/>
                  <w:color w:val="auto"/>
                  <w:u w:val="none"/>
                </w:rPr>
                <w:t>Околоплодник</w:t>
              </w:r>
            </w:hyperlink>
            <w:r w:rsidR="00515268" w:rsidRPr="00515268">
              <w:t xml:space="preserve"> — зелёный, при </w:t>
            </w:r>
            <w:r w:rsidR="00515268" w:rsidRPr="00515268">
              <w:lastRenderedPageBreak/>
              <w:t>созревании буреющий, сильно опушённый, легко отделяющийся от ореха, липкий от железистых волосков. Дерево вступает в пору плодоношения в возрасте четырёх — восьми лет (в культуре — в 12—15 лет).</w:t>
            </w:r>
          </w:p>
          <w:p w:rsidR="00D65A6D" w:rsidRPr="00B5679E" w:rsidRDefault="00D65A6D" w:rsidP="000B01C6">
            <w:pPr>
              <w:rPr>
                <w:b/>
              </w:rPr>
            </w:pPr>
          </w:p>
        </w:tc>
        <w:tc>
          <w:tcPr>
            <w:tcW w:w="4501" w:type="dxa"/>
            <w:vMerge/>
          </w:tcPr>
          <w:p w:rsidR="00D65A6D" w:rsidRDefault="00D65A6D" w:rsidP="000B01C6"/>
        </w:tc>
      </w:tr>
    </w:tbl>
    <w:p w:rsidR="00D65A6D" w:rsidRDefault="00D65A6D" w:rsidP="00D65A6D"/>
    <w:p w:rsidR="00D65A6D" w:rsidRDefault="00D65A6D" w:rsidP="00D65A6D"/>
    <w:p w:rsidR="00C349AC" w:rsidRDefault="00C349AC"/>
    <w:p w:rsidR="0027479E" w:rsidRDefault="0027479E"/>
    <w:p w:rsidR="0027479E" w:rsidRDefault="0027479E"/>
    <w:p w:rsidR="0027479E" w:rsidRDefault="0027479E"/>
    <w:p w:rsidR="0027479E" w:rsidRDefault="0027479E"/>
    <w:p w:rsidR="0027479E" w:rsidRPr="001C30AF" w:rsidRDefault="0027479E" w:rsidP="0027479E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5121"/>
        <w:gridCol w:w="408"/>
        <w:gridCol w:w="4218"/>
      </w:tblGrid>
      <w:tr w:rsidR="0027479E" w:rsidRPr="001C30AF" w:rsidTr="00441E47">
        <w:trPr>
          <w:trHeight w:val="552"/>
        </w:trPr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479E" w:rsidRPr="001C30AF" w:rsidRDefault="0027479E" w:rsidP="00441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</w:p>
        </w:tc>
      </w:tr>
      <w:tr w:rsidR="00441E47" w:rsidRPr="006C11DD" w:rsidTr="00441E47">
        <w:trPr>
          <w:hidden/>
        </w:trPr>
        <w:tc>
          <w:tcPr>
            <w:tcW w:w="9747" w:type="dxa"/>
            <w:gridSpan w:val="3"/>
            <w:tcBorders>
              <w:top w:val="nil"/>
              <w:left w:val="nil"/>
              <w:right w:val="nil"/>
            </w:tcBorders>
          </w:tcPr>
          <w:p w:rsidR="00441E47" w:rsidRPr="00516902" w:rsidRDefault="00441E47" w:rsidP="000B01C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441E47" w:rsidRPr="00516902" w:rsidRDefault="00441E47" w:rsidP="000B01C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441E47" w:rsidRPr="00516902" w:rsidRDefault="00441E47" w:rsidP="000B01C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441E47" w:rsidRPr="006C11DD" w:rsidRDefault="00441E47" w:rsidP="000B01C6">
            <w:pPr>
              <w:rPr>
                <w:rFonts w:ascii="Times New Roman" w:hAnsi="Times New Roman" w:cs="Times New Roman"/>
              </w:rPr>
            </w:pPr>
          </w:p>
        </w:tc>
      </w:tr>
      <w:tr w:rsidR="0027479E" w:rsidRPr="006C11DD" w:rsidTr="00441E47">
        <w:tc>
          <w:tcPr>
            <w:tcW w:w="9747" w:type="dxa"/>
            <w:gridSpan w:val="3"/>
            <w:tcBorders>
              <w:top w:val="nil"/>
            </w:tcBorders>
          </w:tcPr>
          <w:p w:rsidR="00BB7094" w:rsidRDefault="00BB7094" w:rsidP="000B0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094" w:rsidRDefault="00BB7094" w:rsidP="000B0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094" w:rsidRDefault="00BB7094" w:rsidP="000B0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094" w:rsidRDefault="00BB7094" w:rsidP="000B0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479E" w:rsidRDefault="0027479E" w:rsidP="000B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Кустарники</w:t>
            </w:r>
          </w:p>
        </w:tc>
      </w:tr>
      <w:tr w:rsidR="0027479E" w:rsidRPr="006C11DD" w:rsidTr="00441E47">
        <w:tc>
          <w:tcPr>
            <w:tcW w:w="5121" w:type="dxa"/>
          </w:tcPr>
          <w:p w:rsidR="0027479E" w:rsidRDefault="0027479E" w:rsidP="000B0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7479E" w:rsidRDefault="0027479E" w:rsidP="000B0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или покрытосеменные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7479E" w:rsidRDefault="0027479E" w:rsidP="000B0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7479E" w:rsidRDefault="0027479E" w:rsidP="000B0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Розоцветные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Ros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7479E" w:rsidRDefault="0027479E" w:rsidP="000B0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Розовые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Ros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ceae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7479E" w:rsidRDefault="0027479E" w:rsidP="00BB70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094">
              <w:rPr>
                <w:rFonts w:ascii="Times New Roman" w:hAnsi="Times New Roman" w:cs="Times New Roman"/>
                <w:bCs/>
                <w:sz w:val="24"/>
                <w:szCs w:val="24"/>
              </w:rPr>
              <w:t>Хеномелес</w:t>
            </w:r>
            <w:proofErr w:type="spellEnd"/>
            <w:r w:rsidR="00BB70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BB7094">
              <w:rPr>
                <w:i/>
                <w:iCs/>
                <w:lang w:val="la-Latn"/>
              </w:rPr>
              <w:t>Chaenoméles</w:t>
            </w:r>
            <w:r w:rsidR="00BB7094">
              <w:t>) </w:t>
            </w:r>
          </w:p>
          <w:p w:rsidR="00BB7094" w:rsidRPr="00D62444" w:rsidRDefault="00BB7094" w:rsidP="00BB7094">
            <w:pPr>
              <w:rPr>
                <w:i/>
                <w:iCs/>
                <w:lang w:val="en-US"/>
              </w:rPr>
            </w:pPr>
            <w:r w:rsidRPr="00BB7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</w:t>
            </w:r>
            <w:r w:rsidRPr="00D624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D6244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7094">
              <w:rPr>
                <w:bCs/>
              </w:rPr>
              <w:t>Айва</w:t>
            </w:r>
            <w:r w:rsidRPr="00D62444">
              <w:rPr>
                <w:bCs/>
                <w:lang w:val="en-US"/>
              </w:rPr>
              <w:t xml:space="preserve"> </w:t>
            </w:r>
            <w:r w:rsidRPr="00BB7094">
              <w:rPr>
                <w:bCs/>
              </w:rPr>
              <w:t>японская</w:t>
            </w:r>
            <w:r w:rsidRPr="00D62444">
              <w:rPr>
                <w:b/>
                <w:bCs/>
                <w:lang w:val="en-US"/>
              </w:rPr>
              <w:t xml:space="preserve"> (</w:t>
            </w:r>
            <w:proofErr w:type="spellStart"/>
            <w:r w:rsidRPr="00BB7094">
              <w:rPr>
                <w:i/>
                <w:iCs/>
                <w:lang w:val="en-US"/>
              </w:rPr>
              <w:t>Chaenomeles</w:t>
            </w:r>
            <w:proofErr w:type="spellEnd"/>
            <w:r w:rsidRPr="00D62444">
              <w:rPr>
                <w:i/>
                <w:iCs/>
                <w:lang w:val="en-US"/>
              </w:rPr>
              <w:t xml:space="preserve"> </w:t>
            </w:r>
            <w:r w:rsidRPr="00BB7094">
              <w:rPr>
                <w:i/>
                <w:iCs/>
                <w:lang w:val="en-US"/>
              </w:rPr>
              <w:t>japonica</w:t>
            </w:r>
            <w:r w:rsidRPr="00D62444">
              <w:rPr>
                <w:i/>
                <w:iCs/>
                <w:lang w:val="en-US"/>
              </w:rPr>
              <w:t>)</w:t>
            </w:r>
          </w:p>
          <w:p w:rsidR="00BB7094" w:rsidRDefault="006D4453" w:rsidP="00BB70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</w:p>
          <w:p w:rsidR="00197F93" w:rsidRDefault="00197F93" w:rsidP="00BB7094">
            <w:pPr>
              <w:rPr>
                <w:rFonts w:ascii="Times New Roman" w:hAnsi="Times New Roman" w:cs="Times New Roman"/>
                <w:b/>
              </w:rPr>
            </w:pPr>
            <w:r>
              <w:t xml:space="preserve">Родина айвы японской — Япония. Широко выращивается в </w:t>
            </w:r>
            <w:hyperlink r:id="rId90" w:tooltip="Китай" w:history="1">
              <w:r w:rsidRPr="00197F93">
                <w:rPr>
                  <w:rStyle w:val="a4"/>
                  <w:color w:val="auto"/>
                  <w:u w:val="none"/>
                </w:rPr>
                <w:t>Китае</w:t>
              </w:r>
            </w:hyperlink>
            <w:r w:rsidRPr="00197F93">
              <w:t xml:space="preserve"> и </w:t>
            </w:r>
            <w:hyperlink r:id="rId91" w:tooltip="Европа" w:history="1">
              <w:r w:rsidRPr="00197F93">
                <w:rPr>
                  <w:rStyle w:val="a4"/>
                  <w:color w:val="auto"/>
                  <w:u w:val="none"/>
                </w:rPr>
                <w:t>Европе</w:t>
              </w:r>
            </w:hyperlink>
            <w:r w:rsidRPr="00197F93">
              <w:t>.</w:t>
            </w:r>
          </w:p>
          <w:p w:rsidR="003873E2" w:rsidRPr="003873E2" w:rsidRDefault="006D4453" w:rsidP="003873E2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3873E2">
              <w:t xml:space="preserve"> </w:t>
            </w:r>
            <w:r w:rsidR="003873E2" w:rsidRPr="003873E2">
              <w:t xml:space="preserve">Айва японская — листопадный </w:t>
            </w:r>
            <w:hyperlink r:id="rId92" w:tooltip="Кустарник" w:history="1">
              <w:r w:rsidR="003873E2" w:rsidRPr="003873E2">
                <w:rPr>
                  <w:rStyle w:val="a4"/>
                  <w:color w:val="auto"/>
                  <w:u w:val="none"/>
                </w:rPr>
                <w:t>кустарник</w:t>
              </w:r>
            </w:hyperlink>
            <w:r w:rsidR="003873E2" w:rsidRPr="003873E2">
              <w:t xml:space="preserve">, не превышающий 3 м в высоту. Молодые ветки зелёные, затем становящиеся чёрно-бурыми, сначала чешуйчато-войлочные, затем голые. </w:t>
            </w:r>
            <w:hyperlink r:id="rId93" w:tooltip="Почка (ботаника)" w:history="1">
              <w:r w:rsidR="003873E2" w:rsidRPr="003873E2">
                <w:rPr>
                  <w:rStyle w:val="a4"/>
                  <w:color w:val="auto"/>
                  <w:u w:val="none"/>
                </w:rPr>
                <w:t>Почки</w:t>
              </w:r>
            </w:hyperlink>
            <w:r w:rsidR="003873E2" w:rsidRPr="003873E2">
              <w:t xml:space="preserve"> голые, чёрные.</w:t>
            </w:r>
          </w:p>
          <w:p w:rsidR="003873E2" w:rsidRPr="003873E2" w:rsidRDefault="00007A69" w:rsidP="003873E2">
            <w:pPr>
              <w:pStyle w:val="a8"/>
            </w:pPr>
            <w:hyperlink r:id="rId94" w:tooltip="Лист" w:history="1">
              <w:r w:rsidR="003873E2" w:rsidRPr="003873E2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3873E2" w:rsidRPr="003873E2">
              <w:t xml:space="preserve"> в очертании обратнояйцевидные или </w:t>
            </w:r>
            <w:proofErr w:type="spellStart"/>
            <w:r w:rsidR="003873E2" w:rsidRPr="003873E2">
              <w:t>лопатчатые</w:t>
            </w:r>
            <w:proofErr w:type="spellEnd"/>
            <w:r w:rsidR="003873E2" w:rsidRPr="003873E2">
              <w:t xml:space="preserve">, 3—5 см длиной и 2—3 см шириной, суженные к основанию, с </w:t>
            </w:r>
            <w:proofErr w:type="spellStart"/>
            <w:r w:rsidR="003873E2" w:rsidRPr="003873E2">
              <w:t>тупозубчатым</w:t>
            </w:r>
            <w:proofErr w:type="spellEnd"/>
            <w:r w:rsidR="003873E2" w:rsidRPr="003873E2">
              <w:t xml:space="preserve"> краем. Черешки голые, около 5 мм длиной. </w:t>
            </w:r>
            <w:hyperlink r:id="rId95" w:tooltip="Прилистники" w:history="1">
              <w:r w:rsidR="003873E2" w:rsidRPr="003873E2">
                <w:rPr>
                  <w:rStyle w:val="a4"/>
                  <w:color w:val="auto"/>
                  <w:u w:val="none"/>
                </w:rPr>
                <w:t>Прилистники</w:t>
              </w:r>
            </w:hyperlink>
            <w:r w:rsidR="003873E2" w:rsidRPr="003873E2">
              <w:t xml:space="preserve"> </w:t>
            </w:r>
            <w:proofErr w:type="spellStart"/>
            <w:r w:rsidR="003873E2" w:rsidRPr="003873E2">
              <w:t>фасолевидные</w:t>
            </w:r>
            <w:proofErr w:type="spellEnd"/>
            <w:r w:rsidR="003873E2" w:rsidRPr="003873E2">
              <w:t>, зазубренные.</w:t>
            </w:r>
          </w:p>
          <w:p w:rsidR="003873E2" w:rsidRPr="003873E2" w:rsidRDefault="00007A69" w:rsidP="003873E2">
            <w:pPr>
              <w:pStyle w:val="a8"/>
            </w:pPr>
            <w:hyperlink r:id="rId96" w:tooltip="Цветки" w:history="1">
              <w:r w:rsidR="003873E2" w:rsidRPr="003873E2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3873E2" w:rsidRPr="003873E2">
              <w:t xml:space="preserve"> от розовых до оранжево-красных, 3—4 см в диаметре</w:t>
            </w:r>
            <w:hyperlink r:id="rId97" w:anchor="cite_note-kump-3" w:history="1">
              <w:r w:rsidR="003873E2" w:rsidRPr="003873E2">
                <w:rPr>
                  <w:rStyle w:val="a4"/>
                  <w:color w:val="auto"/>
                  <w:u w:val="none"/>
                  <w:vertAlign w:val="superscript"/>
                </w:rPr>
                <w:t>[3]</w:t>
              </w:r>
            </w:hyperlink>
            <w:r w:rsidR="003873E2" w:rsidRPr="003873E2">
              <w:t xml:space="preserve">. </w:t>
            </w:r>
            <w:hyperlink r:id="rId98" w:tooltip="Чашелистики" w:history="1">
              <w:r w:rsidR="003873E2" w:rsidRPr="003873E2">
                <w:rPr>
                  <w:rStyle w:val="a4"/>
                  <w:color w:val="auto"/>
                  <w:u w:val="none"/>
                </w:rPr>
                <w:t>Чашелистики</w:t>
              </w:r>
            </w:hyperlink>
            <w:r w:rsidR="003873E2" w:rsidRPr="003873E2">
              <w:t xml:space="preserve"> яйцевидные или почти округлые, с внутренней стороны покрытые </w:t>
            </w:r>
            <w:r w:rsidR="003873E2" w:rsidRPr="003873E2">
              <w:lastRenderedPageBreak/>
              <w:t xml:space="preserve">буроватым </w:t>
            </w:r>
            <w:proofErr w:type="spellStart"/>
            <w:r w:rsidR="003873E2" w:rsidRPr="003873E2">
              <w:t>опушением</w:t>
            </w:r>
            <w:proofErr w:type="spellEnd"/>
            <w:r w:rsidR="003873E2" w:rsidRPr="003873E2">
              <w:t xml:space="preserve">, опадающие при плодоношении. </w:t>
            </w:r>
            <w:hyperlink r:id="rId99" w:tooltip="Лепестки" w:history="1">
              <w:r w:rsidR="003873E2" w:rsidRPr="003873E2">
                <w:rPr>
                  <w:rStyle w:val="a4"/>
                  <w:color w:val="auto"/>
                  <w:u w:val="none"/>
                </w:rPr>
                <w:t>Лепестки</w:t>
              </w:r>
            </w:hyperlink>
            <w:r w:rsidR="003873E2" w:rsidRPr="003873E2">
              <w:t xml:space="preserve"> обратнояйцевидные или почти округлые. </w:t>
            </w:r>
            <w:hyperlink r:id="rId100" w:tooltip="Тычинки" w:history="1">
              <w:r w:rsidR="003873E2" w:rsidRPr="003873E2">
                <w:rPr>
                  <w:rStyle w:val="a4"/>
                  <w:color w:val="auto"/>
                  <w:u w:val="none"/>
                </w:rPr>
                <w:t>Тычинки</w:t>
              </w:r>
            </w:hyperlink>
            <w:r w:rsidR="003873E2" w:rsidRPr="003873E2">
              <w:t xml:space="preserve"> в количестве 40—60, </w:t>
            </w:r>
            <w:hyperlink r:id="rId101" w:tooltip="Пестик" w:history="1">
              <w:r w:rsidR="003873E2" w:rsidRPr="003873E2">
                <w:rPr>
                  <w:rStyle w:val="a4"/>
                  <w:color w:val="auto"/>
                  <w:u w:val="none"/>
                </w:rPr>
                <w:t>пестики</w:t>
              </w:r>
            </w:hyperlink>
            <w:r w:rsidR="003873E2" w:rsidRPr="003873E2">
              <w:t xml:space="preserve"> сросшиеся в основании, не превосходящие по длине тычинки.</w:t>
            </w:r>
          </w:p>
          <w:p w:rsidR="003873E2" w:rsidRPr="003873E2" w:rsidRDefault="00007A69" w:rsidP="003873E2">
            <w:pPr>
              <w:pStyle w:val="a8"/>
            </w:pPr>
            <w:hyperlink r:id="rId102" w:tooltip="Плод" w:history="1">
              <w:r w:rsidR="003873E2" w:rsidRPr="003873E2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3873E2" w:rsidRPr="003873E2">
              <w:t> — почти шаровидное яблоко жёлтого цвета около 4 см в диаметре</w:t>
            </w:r>
            <w:hyperlink r:id="rId103" w:anchor="cite_note-kump-3" w:history="1">
              <w:r w:rsidR="003873E2" w:rsidRPr="003873E2">
                <w:rPr>
                  <w:rStyle w:val="a4"/>
                  <w:color w:val="auto"/>
                  <w:u w:val="none"/>
                  <w:vertAlign w:val="superscript"/>
                </w:rPr>
                <w:t>[3]</w:t>
              </w:r>
            </w:hyperlink>
            <w:r w:rsidR="003873E2" w:rsidRPr="003873E2">
              <w:t xml:space="preserve"> со множеством коричневых семян. Съедобен, однако жёсток и менее популярен для приготовления варенья, чем плод </w:t>
            </w:r>
            <w:hyperlink r:id="rId104" w:tooltip="Айва продолговатая" w:history="1">
              <w:r w:rsidR="003873E2" w:rsidRPr="003873E2">
                <w:rPr>
                  <w:rStyle w:val="a4"/>
                  <w:color w:val="auto"/>
                  <w:u w:val="none"/>
                </w:rPr>
                <w:t>айвы продолговатой</w:t>
              </w:r>
            </w:hyperlink>
            <w:r w:rsidR="003873E2" w:rsidRPr="003873E2">
              <w:t>.</w:t>
            </w:r>
          </w:p>
          <w:p w:rsidR="006D4453" w:rsidRPr="00BB7094" w:rsidRDefault="006D4453" w:rsidP="00BB7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6" w:type="dxa"/>
            <w:gridSpan w:val="2"/>
          </w:tcPr>
          <w:p w:rsidR="0027479E" w:rsidRPr="00AB5D7B" w:rsidRDefault="003873E2" w:rsidP="000B0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Фото. </w:t>
            </w:r>
            <w:proofErr w:type="spellStart"/>
            <w:r>
              <w:rPr>
                <w:rFonts w:ascii="Times New Roman" w:hAnsi="Times New Roman" w:cs="Times New Roman"/>
              </w:rPr>
              <w:t>Хеномелес</w:t>
            </w:r>
            <w:proofErr w:type="spellEnd"/>
          </w:p>
          <w:p w:rsidR="00BB7094" w:rsidRDefault="00BB7094" w:rsidP="000B0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0785" cy="1402608"/>
                  <wp:effectExtent l="19050" t="0" r="0" b="0"/>
                  <wp:docPr id="45" name="Рисунок 4" descr="C:\Users\User\Desktop\все проект ильины\P121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проект ильины\P121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23" cy="14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B17" w:rsidRDefault="006A2B17" w:rsidP="000B01C6">
            <w:pPr>
              <w:rPr>
                <w:rFonts w:ascii="Times New Roman" w:hAnsi="Times New Roman" w:cs="Times New Roman"/>
              </w:rPr>
            </w:pPr>
          </w:p>
          <w:p w:rsidR="0027479E" w:rsidRPr="006C11DD" w:rsidRDefault="0027479E" w:rsidP="000B0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B70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3578" cy="1609725"/>
                  <wp:effectExtent l="19050" t="0" r="0" b="0"/>
                  <wp:docPr id="44" name="Рисунок 3" descr="C:\Users\User\Desktop\все проект ильины\P831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проект ильины\P831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29" cy="160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94" w:rsidTr="00441E47">
        <w:tc>
          <w:tcPr>
            <w:tcW w:w="9747" w:type="dxa"/>
            <w:gridSpan w:val="3"/>
          </w:tcPr>
          <w:p w:rsidR="00BB7094" w:rsidRDefault="00BB7094" w:rsidP="00387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Кустарники</w:t>
            </w:r>
          </w:p>
        </w:tc>
      </w:tr>
      <w:tr w:rsidR="00BB7094" w:rsidRPr="006C11DD" w:rsidTr="00441E47">
        <w:tc>
          <w:tcPr>
            <w:tcW w:w="5121" w:type="dxa"/>
          </w:tcPr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или покрытосеменные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C442F2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2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442F2">
              <w:rPr>
                <w:rFonts w:ascii="Times New Roman" w:hAnsi="Times New Roman" w:cs="Times New Roman"/>
                <w:bCs/>
                <w:sz w:val="24"/>
                <w:szCs w:val="24"/>
              </w:rPr>
              <w:t>Лютикоцветные</w:t>
            </w:r>
            <w:proofErr w:type="spellEnd"/>
            <w:r w:rsidR="006D69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905C17">
              <w:rPr>
                <w:i/>
                <w:iCs/>
                <w:lang w:val="la-Latn"/>
              </w:rPr>
              <w:t>Ranunculáles</w:t>
            </w:r>
            <w:r w:rsidR="00905C17">
              <w:t>)</w:t>
            </w:r>
          </w:p>
          <w:p w:rsidR="00C442F2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2F2">
              <w:rPr>
                <w:rFonts w:ascii="Times New Roman" w:hAnsi="Times New Roman" w:cs="Times New Roman"/>
                <w:bCs/>
                <w:sz w:val="24"/>
                <w:szCs w:val="24"/>
              </w:rPr>
              <w:t>Барбарисовые</w:t>
            </w:r>
            <w:r w:rsidR="006D69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6D6977">
              <w:rPr>
                <w:i/>
                <w:iCs/>
                <w:lang w:val="la-Latn"/>
              </w:rPr>
              <w:t>Berberidáceae</w:t>
            </w:r>
            <w:r w:rsidR="006D6977">
              <w:t>)</w:t>
            </w:r>
          </w:p>
          <w:p w:rsidR="00C442F2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42F2">
              <w:rPr>
                <w:rFonts w:ascii="Times New Roman" w:hAnsi="Times New Roman" w:cs="Times New Roman"/>
                <w:bCs/>
                <w:sz w:val="24"/>
                <w:szCs w:val="24"/>
              </w:rPr>
              <w:t>Магония</w:t>
            </w:r>
            <w:proofErr w:type="spellEnd"/>
            <w:r w:rsidR="006D69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6D6977">
              <w:rPr>
                <w:i/>
                <w:iCs/>
                <w:lang w:val="la-Latn"/>
              </w:rPr>
              <w:t>Mahonia</w:t>
            </w:r>
            <w:r w:rsidR="006D6977">
              <w:t>)</w:t>
            </w:r>
          </w:p>
          <w:p w:rsidR="00C442F2" w:rsidRDefault="00C442F2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42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Магония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падуболистная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iCs/>
              </w:rPr>
              <w:t>Mahonia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aquifolium</w:t>
            </w:r>
            <w:proofErr w:type="spellEnd"/>
            <w:r>
              <w:rPr>
                <w:i/>
                <w:iCs/>
              </w:rPr>
              <w:t>)</w:t>
            </w:r>
          </w:p>
          <w:p w:rsidR="00BB7094" w:rsidRPr="006D4453" w:rsidRDefault="00BB7094" w:rsidP="003873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6D4453">
              <w:rPr>
                <w:rFonts w:ascii="Times New Roman" w:hAnsi="Times New Roman" w:cs="Times New Roman"/>
                <w:b/>
              </w:rPr>
              <w:t xml:space="preserve"> </w:t>
            </w:r>
            <w:r w:rsidR="006D4453">
              <w:t xml:space="preserve">Представители рода распространены в </w:t>
            </w:r>
            <w:hyperlink r:id="rId107" w:tooltip="Северная Америка" w:history="1">
              <w:r w:rsidR="006D4453" w:rsidRPr="006D4453">
                <w:rPr>
                  <w:rStyle w:val="a4"/>
                  <w:color w:val="auto"/>
                  <w:u w:val="none"/>
                </w:rPr>
                <w:t>Северной Америке</w:t>
              </w:r>
            </w:hyperlink>
            <w:r w:rsidR="006D4453" w:rsidRPr="006D4453">
              <w:t xml:space="preserve">, в восточных и центральных районах </w:t>
            </w:r>
            <w:hyperlink r:id="rId108" w:tooltip="Азия" w:history="1">
              <w:r w:rsidR="006D4453" w:rsidRPr="006D4453">
                <w:rPr>
                  <w:rStyle w:val="a4"/>
                  <w:color w:val="auto"/>
                  <w:u w:val="none"/>
                </w:rPr>
                <w:t>Азии</w:t>
              </w:r>
            </w:hyperlink>
            <w:r w:rsidR="006D4453" w:rsidRPr="006D4453">
              <w:t>.</w:t>
            </w:r>
          </w:p>
          <w:p w:rsidR="00AB5D7B" w:rsidRPr="00AB5D7B" w:rsidRDefault="00BB7094" w:rsidP="00AB5D7B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AB5D7B">
              <w:t xml:space="preserve"> </w:t>
            </w:r>
            <w:hyperlink r:id="rId109" w:tooltip="Вечнозелёные растения" w:history="1">
              <w:r w:rsidR="00AB5D7B" w:rsidRPr="00AB5D7B">
                <w:rPr>
                  <w:rStyle w:val="a4"/>
                  <w:color w:val="auto"/>
                  <w:u w:val="none"/>
                </w:rPr>
                <w:t>Вечнозелёные</w:t>
              </w:r>
            </w:hyperlink>
            <w:r w:rsidR="00AB5D7B" w:rsidRPr="00AB5D7B">
              <w:t xml:space="preserve"> </w:t>
            </w:r>
            <w:hyperlink r:id="rId110" w:tooltip="Кустарник" w:history="1">
              <w:r w:rsidR="00AB5D7B" w:rsidRPr="00AB5D7B">
                <w:rPr>
                  <w:rStyle w:val="a4"/>
                  <w:color w:val="auto"/>
                  <w:u w:val="none"/>
                </w:rPr>
                <w:t>кустарники</w:t>
              </w:r>
            </w:hyperlink>
            <w:r w:rsidR="00AB5D7B" w:rsidRPr="00AB5D7B">
              <w:t xml:space="preserve"> или небольшие </w:t>
            </w:r>
            <w:hyperlink r:id="rId111" w:tooltip="Дерево" w:history="1">
              <w:r w:rsidR="00AB5D7B" w:rsidRPr="00AB5D7B">
                <w:rPr>
                  <w:rStyle w:val="a4"/>
                  <w:color w:val="auto"/>
                  <w:u w:val="none"/>
                </w:rPr>
                <w:t>деревца</w:t>
              </w:r>
            </w:hyperlink>
            <w:r w:rsidR="00AB5D7B" w:rsidRPr="00AB5D7B">
              <w:t xml:space="preserve"> с серой </w:t>
            </w:r>
            <w:hyperlink r:id="rId112" w:tooltip="Кора" w:history="1">
              <w:r w:rsidR="00AB5D7B" w:rsidRPr="00AB5D7B">
                <w:rPr>
                  <w:rStyle w:val="a4"/>
                  <w:color w:val="auto"/>
                  <w:u w:val="none"/>
                </w:rPr>
                <w:t>корой</w:t>
              </w:r>
            </w:hyperlink>
            <w:r w:rsidR="00AB5D7B" w:rsidRPr="00AB5D7B">
              <w:t>.</w:t>
            </w:r>
          </w:p>
          <w:p w:rsidR="00AB5D7B" w:rsidRPr="00AB5D7B" w:rsidRDefault="00007A69" w:rsidP="00AB5D7B">
            <w:pPr>
              <w:pStyle w:val="a8"/>
            </w:pPr>
            <w:hyperlink r:id="rId113" w:tooltip="Листья" w:history="1">
              <w:r w:rsidR="00AB5D7B" w:rsidRPr="00AB5D7B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AB5D7B" w:rsidRPr="00AB5D7B">
              <w:t xml:space="preserve"> сложные, непарноперистые, с </w:t>
            </w:r>
            <w:hyperlink r:id="rId114" w:tooltip="Прилистник" w:history="1">
              <w:r w:rsidR="00AB5D7B" w:rsidRPr="00AB5D7B">
                <w:rPr>
                  <w:rStyle w:val="a4"/>
                  <w:color w:val="auto"/>
                  <w:u w:val="none"/>
                </w:rPr>
                <w:t>прилистниками</w:t>
              </w:r>
            </w:hyperlink>
            <w:r w:rsidR="00AB5D7B" w:rsidRPr="00AB5D7B">
              <w:t xml:space="preserve"> или без них, могут достигать в длину 40—50 см; </w:t>
            </w:r>
            <w:hyperlink r:id="rId115" w:tooltip="Листочек (часть листа)" w:history="1">
              <w:r w:rsidR="00AB5D7B" w:rsidRPr="00AB5D7B">
                <w:rPr>
                  <w:rStyle w:val="a4"/>
                  <w:color w:val="auto"/>
                  <w:u w:val="none"/>
                </w:rPr>
                <w:t>листочки</w:t>
              </w:r>
            </w:hyperlink>
            <w:r w:rsidR="00AB5D7B" w:rsidRPr="00AB5D7B">
              <w:t xml:space="preserve"> (части сложного листа) блестящие, с острозубчатым (колючезубчатым) краем.</w:t>
            </w:r>
          </w:p>
          <w:p w:rsidR="00AB5D7B" w:rsidRPr="00AB5D7B" w:rsidRDefault="00007A69" w:rsidP="00AB5D7B">
            <w:pPr>
              <w:pStyle w:val="a8"/>
            </w:pPr>
            <w:hyperlink r:id="rId116" w:tooltip="Соцветие" w:history="1">
              <w:r w:rsidR="00AB5D7B" w:rsidRPr="00AB5D7B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AB5D7B" w:rsidRPr="00AB5D7B">
              <w:t xml:space="preserve"> — </w:t>
            </w:r>
            <w:hyperlink r:id="rId117" w:tooltip="Цветок" w:history="1">
              <w:r w:rsidR="00AB5D7B" w:rsidRPr="00AB5D7B">
                <w:rPr>
                  <w:rStyle w:val="a4"/>
                  <w:color w:val="auto"/>
                  <w:u w:val="none"/>
                </w:rPr>
                <w:t>многоцветковые</w:t>
              </w:r>
            </w:hyperlink>
            <w:r w:rsidR="00AB5D7B" w:rsidRPr="00AB5D7B">
              <w:t xml:space="preserve"> </w:t>
            </w:r>
            <w:hyperlink r:id="rId118" w:tooltip="Метёлка" w:history="1">
              <w:r w:rsidR="00AB5D7B" w:rsidRPr="00AB5D7B">
                <w:rPr>
                  <w:rStyle w:val="a4"/>
                  <w:color w:val="auto"/>
                  <w:u w:val="none"/>
                </w:rPr>
                <w:t>метёлки</w:t>
              </w:r>
            </w:hyperlink>
            <w:r w:rsidR="00AB5D7B" w:rsidRPr="00AB5D7B">
              <w:t xml:space="preserve">, собраны в </w:t>
            </w:r>
            <w:hyperlink r:id="rId119" w:tooltip="Пазуха (ботаника)" w:history="1">
              <w:r w:rsidR="00AB5D7B" w:rsidRPr="00AB5D7B">
                <w:rPr>
                  <w:rStyle w:val="a4"/>
                  <w:color w:val="auto"/>
                  <w:u w:val="none"/>
                </w:rPr>
                <w:t>пазухах</w:t>
              </w:r>
            </w:hyperlink>
            <w:r w:rsidR="00AB5D7B" w:rsidRPr="00AB5D7B">
              <w:t xml:space="preserve"> почечных чешуи. </w:t>
            </w:r>
            <w:hyperlink r:id="rId120" w:tooltip="Цветок" w:history="1">
              <w:r w:rsidR="00AB5D7B" w:rsidRPr="00AB5D7B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AB5D7B" w:rsidRPr="00AB5D7B">
              <w:t xml:space="preserve"> мелкие, с 9 </w:t>
            </w:r>
            <w:hyperlink r:id="rId121" w:tooltip="Чашелистик" w:history="1">
              <w:r w:rsidR="00AB5D7B" w:rsidRPr="00AB5D7B">
                <w:rPr>
                  <w:rStyle w:val="a4"/>
                  <w:color w:val="auto"/>
                  <w:u w:val="none"/>
                </w:rPr>
                <w:t>чашелистиками</w:t>
              </w:r>
            </w:hyperlink>
            <w:r w:rsidR="00AB5D7B" w:rsidRPr="00AB5D7B">
              <w:t xml:space="preserve">, 6 жёлтыми </w:t>
            </w:r>
            <w:hyperlink r:id="rId122" w:tooltip="Лепесток" w:history="1">
              <w:r w:rsidR="00AB5D7B" w:rsidRPr="00AB5D7B">
                <w:rPr>
                  <w:rStyle w:val="a4"/>
                  <w:color w:val="auto"/>
                  <w:u w:val="none"/>
                </w:rPr>
                <w:t>лепестками</w:t>
              </w:r>
            </w:hyperlink>
            <w:r w:rsidR="00AB5D7B" w:rsidRPr="00AB5D7B">
              <w:t xml:space="preserve"> и 6 </w:t>
            </w:r>
            <w:hyperlink r:id="rId123" w:tooltip="Тычинка" w:history="1">
              <w:r w:rsidR="00AB5D7B" w:rsidRPr="00AB5D7B">
                <w:rPr>
                  <w:rStyle w:val="a4"/>
                  <w:color w:val="auto"/>
                  <w:u w:val="none"/>
                </w:rPr>
                <w:t>тычинками</w:t>
              </w:r>
            </w:hyperlink>
            <w:r w:rsidR="00AB5D7B" w:rsidRPr="00AB5D7B">
              <w:t xml:space="preserve">. </w:t>
            </w:r>
            <w:hyperlink r:id="rId124" w:tooltip="Завязь" w:history="1">
              <w:r w:rsidR="00AB5D7B" w:rsidRPr="00AB5D7B">
                <w:rPr>
                  <w:rStyle w:val="a4"/>
                  <w:color w:val="auto"/>
                  <w:u w:val="none"/>
                </w:rPr>
                <w:t>Завязь</w:t>
              </w:r>
            </w:hyperlink>
            <w:r w:rsidR="00AB5D7B" w:rsidRPr="00AB5D7B">
              <w:t xml:space="preserve"> с одной или несколькими </w:t>
            </w:r>
            <w:hyperlink r:id="rId125" w:tooltip="Семяпочка" w:history="1">
              <w:r w:rsidR="00AB5D7B" w:rsidRPr="00AB5D7B">
                <w:rPr>
                  <w:rStyle w:val="a4"/>
                  <w:color w:val="auto"/>
                  <w:u w:val="none"/>
                </w:rPr>
                <w:t>семяпочками</w:t>
              </w:r>
            </w:hyperlink>
            <w:r w:rsidR="00AB5D7B" w:rsidRPr="00AB5D7B">
              <w:t>.</w:t>
            </w:r>
          </w:p>
          <w:p w:rsidR="00AB5D7B" w:rsidRPr="00AB5D7B" w:rsidRDefault="00007A69" w:rsidP="00AB5D7B">
            <w:pPr>
              <w:pStyle w:val="a8"/>
            </w:pPr>
            <w:hyperlink r:id="rId126" w:tooltip="Плод" w:history="1">
              <w:r w:rsidR="00AB5D7B" w:rsidRPr="00AB5D7B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AB5D7B" w:rsidRPr="00AB5D7B">
              <w:t xml:space="preserve"> — </w:t>
            </w:r>
            <w:hyperlink r:id="rId127" w:tooltip="Ягода (ботаника)" w:history="1">
              <w:r w:rsidR="00AB5D7B" w:rsidRPr="00AB5D7B">
                <w:rPr>
                  <w:rStyle w:val="a4"/>
                  <w:color w:val="auto"/>
                  <w:u w:val="none"/>
                </w:rPr>
                <w:t>ягоды</w:t>
              </w:r>
            </w:hyperlink>
            <w:r w:rsidR="00AB5D7B" w:rsidRPr="00AB5D7B">
              <w:t xml:space="preserve">, чёрно-синие, с сизым налётом или мелким пушком, округлой формы, длиной до 1 см, шириной 0,8 см, с 2—8 </w:t>
            </w:r>
            <w:hyperlink r:id="rId128" w:tooltip="Семя" w:history="1">
              <w:r w:rsidR="00AB5D7B" w:rsidRPr="00AB5D7B">
                <w:rPr>
                  <w:rStyle w:val="a4"/>
                  <w:color w:val="auto"/>
                  <w:u w:val="none"/>
                </w:rPr>
                <w:t>семенами</w:t>
              </w:r>
            </w:hyperlink>
            <w:r w:rsidR="00AB5D7B" w:rsidRPr="00AB5D7B">
              <w:t>.</w:t>
            </w:r>
          </w:p>
          <w:p w:rsidR="00BB7094" w:rsidRPr="00BB670A" w:rsidRDefault="00BB7094" w:rsidP="003873E2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626" w:type="dxa"/>
            <w:gridSpan w:val="2"/>
          </w:tcPr>
          <w:p w:rsidR="00BB7094" w:rsidRDefault="00BB7094" w:rsidP="003873E2">
            <w:pPr>
              <w:rPr>
                <w:rFonts w:ascii="Times New Roman" w:hAnsi="Times New Roman" w:cs="Times New Roman"/>
              </w:rPr>
            </w:pPr>
          </w:p>
          <w:p w:rsidR="00BB7094" w:rsidRDefault="00BB7094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proofErr w:type="spellStart"/>
            <w:r w:rsidR="003873E2">
              <w:rPr>
                <w:rFonts w:ascii="Times New Roman" w:hAnsi="Times New Roman" w:cs="Times New Roman"/>
                <w:bCs/>
                <w:sz w:val="24"/>
                <w:szCs w:val="24"/>
              </w:rPr>
              <w:t>Магония</w:t>
            </w:r>
            <w:proofErr w:type="spellEnd"/>
            <w:r w:rsidR="003873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873E2">
              <w:rPr>
                <w:rFonts w:ascii="Times New Roman" w:hAnsi="Times New Roman" w:cs="Times New Roman"/>
                <w:bCs/>
                <w:sz w:val="24"/>
                <w:szCs w:val="24"/>
              </w:rPr>
              <w:t>падуболистная</w:t>
            </w:r>
            <w:proofErr w:type="spellEnd"/>
          </w:p>
          <w:p w:rsidR="00C442F2" w:rsidRDefault="00C442F2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86050" cy="2155576"/>
                  <wp:effectExtent l="19050" t="0" r="0" b="0"/>
                  <wp:docPr id="46" name="Рисунок 5" descr="C:\Users\User\Desktop\все проект ильины\P132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проект ильины\P132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5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3A" w:rsidRDefault="00573F3A" w:rsidP="003873E2">
            <w:pPr>
              <w:rPr>
                <w:rFonts w:ascii="Times New Roman" w:hAnsi="Times New Roman" w:cs="Times New Roman"/>
              </w:rPr>
            </w:pPr>
          </w:p>
          <w:p w:rsidR="00573F3A" w:rsidRPr="006C11DD" w:rsidRDefault="00573F3A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53030" cy="1989091"/>
                  <wp:effectExtent l="19050" t="0" r="0" b="0"/>
                  <wp:docPr id="51" name="Рисунок 3" descr="C:\Users\User\Desktop\все проект ильины\P111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проект ильины\P111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86" cy="199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94" w:rsidTr="00441E47">
        <w:tc>
          <w:tcPr>
            <w:tcW w:w="9747" w:type="dxa"/>
            <w:gridSpan w:val="3"/>
          </w:tcPr>
          <w:p w:rsidR="00BB7094" w:rsidRDefault="00BB7094" w:rsidP="00387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Кустарники</w:t>
            </w:r>
          </w:p>
        </w:tc>
      </w:tr>
      <w:tr w:rsidR="00BB7094" w:rsidRPr="006C11DD" w:rsidTr="00441E47">
        <w:tc>
          <w:tcPr>
            <w:tcW w:w="5529" w:type="dxa"/>
            <w:gridSpan w:val="2"/>
          </w:tcPr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или покрытосеменные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Розоцветные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Ros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Розовые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Ros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ceae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7E3A">
              <w:rPr>
                <w:rFonts w:ascii="Times New Roman" w:hAnsi="Times New Roman" w:cs="Times New Roman"/>
                <w:bCs/>
                <w:sz w:val="24"/>
                <w:szCs w:val="24"/>
              </w:rPr>
              <w:t>Шиповник</w:t>
            </w:r>
            <w:r w:rsidR="009D50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9D501F">
              <w:rPr>
                <w:i/>
                <w:iCs/>
                <w:lang w:val="la-Latn"/>
              </w:rPr>
              <w:t>Rōsa</w:t>
            </w:r>
            <w:r w:rsidR="009D501F">
              <w:t>)</w:t>
            </w:r>
          </w:p>
          <w:p w:rsidR="00C67E3A" w:rsidRDefault="00C67E3A" w:rsidP="003873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Вид: Шиповник морщинистый</w:t>
            </w:r>
            <w:r w:rsidR="009D50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9D501F">
              <w:rPr>
                <w:i/>
                <w:iCs/>
              </w:rPr>
              <w:t>Rosa</w:t>
            </w:r>
            <w:proofErr w:type="spellEnd"/>
            <w:r w:rsidR="009D501F">
              <w:rPr>
                <w:i/>
                <w:iCs/>
              </w:rPr>
              <w:t xml:space="preserve"> </w:t>
            </w:r>
            <w:proofErr w:type="spellStart"/>
            <w:r w:rsidR="009D501F">
              <w:rPr>
                <w:i/>
                <w:iCs/>
              </w:rPr>
              <w:t>rugosa</w:t>
            </w:r>
            <w:proofErr w:type="spellEnd"/>
            <w:r w:rsidR="009D501F">
              <w:t xml:space="preserve"> </w:t>
            </w:r>
            <w:r w:rsidR="009D501F">
              <w:rPr>
                <w:smallCaps/>
              </w:rPr>
              <w:t>)</w:t>
            </w:r>
          </w:p>
          <w:p w:rsidR="0061396C" w:rsidRDefault="00BB7094" w:rsidP="0061396C"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61396C">
              <w:rPr>
                <w:rFonts w:ascii="Times New Roman" w:hAnsi="Times New Roman" w:cs="Times New Roman"/>
                <w:b/>
              </w:rPr>
              <w:t xml:space="preserve"> </w:t>
            </w:r>
            <w:r w:rsidR="0061396C" w:rsidRPr="0061396C">
              <w:t xml:space="preserve">Шиповник морщинистый встречается на </w:t>
            </w:r>
            <w:hyperlink r:id="rId131" w:tooltip="Дальний Восток России" w:history="1">
              <w:r w:rsidR="0061396C" w:rsidRPr="0061396C">
                <w:rPr>
                  <w:rStyle w:val="a4"/>
                  <w:color w:val="auto"/>
                  <w:u w:val="none"/>
                </w:rPr>
                <w:t>Дальнем Востоке России</w:t>
              </w:r>
            </w:hyperlink>
            <w:r w:rsidR="0061396C" w:rsidRPr="0061396C">
              <w:t xml:space="preserve"> (</w:t>
            </w:r>
            <w:hyperlink r:id="rId132" w:tooltip="Камчатка" w:history="1">
              <w:r w:rsidR="0061396C" w:rsidRPr="0061396C">
                <w:rPr>
                  <w:rStyle w:val="a4"/>
                  <w:color w:val="auto"/>
                  <w:u w:val="none"/>
                </w:rPr>
                <w:t>Камчатка</w:t>
              </w:r>
            </w:hyperlink>
            <w:r w:rsidR="0061396C" w:rsidRPr="0061396C">
              <w:t xml:space="preserve">, </w:t>
            </w:r>
            <w:hyperlink r:id="rId133" w:tooltip="Приморье" w:history="1">
              <w:r w:rsidR="0061396C" w:rsidRPr="0061396C">
                <w:rPr>
                  <w:rStyle w:val="a4"/>
                  <w:color w:val="auto"/>
                  <w:u w:val="none"/>
                </w:rPr>
                <w:t>Приморье</w:t>
              </w:r>
            </w:hyperlink>
            <w:r w:rsidR="0061396C" w:rsidRPr="0061396C">
              <w:t xml:space="preserve">, </w:t>
            </w:r>
            <w:hyperlink r:id="rId134" w:tooltip="Сахалин" w:history="1">
              <w:r w:rsidR="0061396C" w:rsidRPr="0061396C">
                <w:rPr>
                  <w:rStyle w:val="a4"/>
                  <w:color w:val="auto"/>
                  <w:u w:val="none"/>
                </w:rPr>
                <w:t>Сахалин</w:t>
              </w:r>
            </w:hyperlink>
            <w:r w:rsidR="0061396C" w:rsidRPr="0061396C">
              <w:t xml:space="preserve">), а также в </w:t>
            </w:r>
            <w:hyperlink r:id="rId135" w:tooltip="Китай" w:history="1">
              <w:r w:rsidR="0061396C" w:rsidRPr="0061396C">
                <w:rPr>
                  <w:rStyle w:val="a4"/>
                  <w:color w:val="auto"/>
                  <w:u w:val="none"/>
                </w:rPr>
                <w:t>Китае</w:t>
              </w:r>
            </w:hyperlink>
            <w:r w:rsidR="0061396C" w:rsidRPr="0061396C">
              <w:t xml:space="preserve">, </w:t>
            </w:r>
            <w:hyperlink r:id="rId136" w:tooltip="Япония" w:history="1">
              <w:r w:rsidR="0061396C" w:rsidRPr="0061396C">
                <w:rPr>
                  <w:rStyle w:val="a4"/>
                  <w:color w:val="auto"/>
                  <w:u w:val="none"/>
                </w:rPr>
                <w:t>Японии</w:t>
              </w:r>
            </w:hyperlink>
            <w:r w:rsidR="0061396C" w:rsidRPr="0061396C">
              <w:t xml:space="preserve"> и </w:t>
            </w:r>
            <w:hyperlink r:id="rId137" w:tooltip="Республика Корея" w:history="1">
              <w:r w:rsidR="0061396C" w:rsidRPr="0061396C">
                <w:rPr>
                  <w:rStyle w:val="a4"/>
                  <w:color w:val="auto"/>
                  <w:u w:val="none"/>
                </w:rPr>
                <w:t>Корее</w:t>
              </w:r>
            </w:hyperlink>
            <w:r w:rsidR="0061396C" w:rsidRPr="0061396C">
              <w:t>.</w:t>
            </w:r>
          </w:p>
          <w:p w:rsidR="0061396C" w:rsidRPr="00AA5B53" w:rsidRDefault="00BB7094" w:rsidP="00AA5B53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61396C">
              <w:t xml:space="preserve"> </w:t>
            </w:r>
            <w:hyperlink r:id="rId138" w:tooltip="Кустарник" w:history="1">
              <w:r w:rsidR="0061396C" w:rsidRPr="00AA5B53">
                <w:rPr>
                  <w:rStyle w:val="a4"/>
                  <w:color w:val="auto"/>
                  <w:u w:val="none"/>
                </w:rPr>
                <w:t>Кустарник</w:t>
              </w:r>
            </w:hyperlink>
            <w:r w:rsidR="0061396C" w:rsidRPr="00AA5B53">
              <w:t xml:space="preserve"> с прямостоячими толстыми ветвями от 2 до 6 м, при благоприятных условиях образует густые непроходимые заросли.</w:t>
            </w:r>
          </w:p>
          <w:p w:rsidR="0061396C" w:rsidRPr="00AA5B53" w:rsidRDefault="00007A69" w:rsidP="00AA5B53">
            <w:pPr>
              <w:pStyle w:val="a8"/>
            </w:pPr>
            <w:hyperlink r:id="rId139" w:tooltip="Лист" w:history="1">
              <w:r w:rsidR="0061396C" w:rsidRPr="00AA5B53">
                <w:rPr>
                  <w:rStyle w:val="a4"/>
                  <w:color w:val="auto"/>
                  <w:u w:val="none"/>
                </w:rPr>
                <w:t>Листорасположение</w:t>
              </w:r>
            </w:hyperlink>
            <w:r w:rsidR="0061396C" w:rsidRPr="00AA5B53">
              <w:t xml:space="preserve"> очерёдное, </w:t>
            </w:r>
            <w:proofErr w:type="spellStart"/>
            <w:r w:rsidR="0061396C" w:rsidRPr="00AA5B53">
              <w:t>черешчатое</w:t>
            </w:r>
            <w:proofErr w:type="spellEnd"/>
            <w:r w:rsidR="0061396C" w:rsidRPr="00AA5B53">
              <w:t xml:space="preserve">. Листочки в числе семи, реже пяти или девяти, от округло-эллиптических до удлинённо-эллиптических, преимущественно 2,5—3 см длины и 1,5—2 см ширины, сверху отчётливо-морщинистые, блестящие, снизу обильно опушённые, нередко почти </w:t>
            </w:r>
            <w:proofErr w:type="spellStart"/>
            <w:r w:rsidR="0061396C" w:rsidRPr="00AA5B53">
              <w:t>серо-войлочные</w:t>
            </w:r>
            <w:proofErr w:type="spellEnd"/>
            <w:r w:rsidR="0061396C" w:rsidRPr="00AA5B53">
              <w:t>, с примесью желёзок, по краю просто-зубчатые</w:t>
            </w:r>
            <w:hyperlink r:id="rId140" w:anchor="cite_note-.D0.A5.D1.80.D0.B6.D0.B0.D0.BD.D0.BE.D0.B2.D1.81.D0.BA.D0.B8.D0.B9-7" w:history="1">
              <w:r w:rsidR="0061396C" w:rsidRPr="00AA5B53">
                <w:rPr>
                  <w:rStyle w:val="a4"/>
                  <w:color w:val="auto"/>
                  <w:u w:val="none"/>
                  <w:vertAlign w:val="superscript"/>
                </w:rPr>
                <w:t>[7]</w:t>
              </w:r>
            </w:hyperlink>
            <w:r w:rsidR="0061396C" w:rsidRPr="00AA5B53">
              <w:t>.</w:t>
            </w:r>
          </w:p>
          <w:p w:rsidR="0061396C" w:rsidRPr="00AA5B53" w:rsidRDefault="00007A69" w:rsidP="00AA5B53">
            <w:pPr>
              <w:pStyle w:val="a8"/>
            </w:pPr>
            <w:hyperlink r:id="rId141" w:tooltip="Цветок" w:history="1">
              <w:r w:rsidR="0061396C" w:rsidRPr="00AA5B53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61396C" w:rsidRPr="00AA5B53">
              <w:t xml:space="preserve"> одиночные или по два — три, крупные, до 6—7 см в диаметре, на </w:t>
            </w:r>
            <w:hyperlink r:id="rId142" w:tooltip="Цветоножка" w:history="1">
              <w:r w:rsidR="0061396C" w:rsidRPr="00AA5B53">
                <w:rPr>
                  <w:rStyle w:val="a4"/>
                  <w:color w:val="auto"/>
                  <w:u w:val="none"/>
                </w:rPr>
                <w:t>цветоножках</w:t>
              </w:r>
            </w:hyperlink>
            <w:r w:rsidR="0061396C" w:rsidRPr="00AA5B53">
              <w:t xml:space="preserve"> </w:t>
            </w:r>
            <w:hyperlink r:id="rId143" w:tooltip="Чашелистик" w:history="1">
              <w:r w:rsidR="0061396C" w:rsidRPr="00AA5B53">
                <w:rPr>
                  <w:rStyle w:val="a4"/>
                  <w:color w:val="auto"/>
                  <w:u w:val="none"/>
                </w:rPr>
                <w:t>Чашелистиков</w:t>
              </w:r>
            </w:hyperlink>
            <w:r w:rsidR="0061396C" w:rsidRPr="00AA5B53">
              <w:t xml:space="preserve"> пять, лепестков пять; чашелистики яйцевидно-ланцетные или линейно-ланцетные, часто листовидные, от светло-зелёного до красно-зелёного цвета, 2,5—3 см длины, снизу усеяны волосками с примесью желёзок</w:t>
            </w:r>
            <w:r w:rsidR="00AA5B53" w:rsidRPr="00AA5B53">
              <w:t>.</w:t>
            </w:r>
            <w:r w:rsidR="0061396C" w:rsidRPr="00AA5B53">
              <w:t xml:space="preserve"> Цветёт в июне — июле, при благоприятных условиях может снова зацвести в сентябре — октябре (ремонтантный вид)</w:t>
            </w:r>
          </w:p>
          <w:p w:rsidR="0061396C" w:rsidRPr="00AA5B53" w:rsidRDefault="00007A69" w:rsidP="00AA5B53">
            <w:pPr>
              <w:pStyle w:val="a8"/>
            </w:pPr>
            <w:hyperlink r:id="rId144" w:tooltip="Плод" w:history="1">
              <w:r w:rsidR="0061396C" w:rsidRPr="00AA5B53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61396C" w:rsidRPr="00AA5B53">
              <w:t xml:space="preserve"> сплюснуто-шаровидные, мясистые, изначально светло-зелёные, но затем они становятся ярко-оранжево-красного или красного цвета. Плоды содержат около 3 % </w:t>
            </w:r>
            <w:hyperlink r:id="rId145" w:tooltip="Витамин C" w:history="1">
              <w:r w:rsidR="0061396C" w:rsidRPr="00AA5B53">
                <w:rPr>
                  <w:rStyle w:val="a4"/>
                  <w:color w:val="auto"/>
                  <w:u w:val="none"/>
                </w:rPr>
                <w:t>витамина C</w:t>
              </w:r>
            </w:hyperlink>
            <w:r w:rsidR="0061396C" w:rsidRPr="00AA5B53">
              <w:t>.</w:t>
            </w:r>
          </w:p>
          <w:p w:rsidR="00BB7094" w:rsidRPr="00BB670A" w:rsidRDefault="00BB7094" w:rsidP="0061396C">
            <w:pPr>
              <w:pStyle w:val="2"/>
              <w:outlineLvl w:val="1"/>
              <w:rPr>
                <w:i/>
              </w:rPr>
            </w:pPr>
          </w:p>
        </w:tc>
        <w:tc>
          <w:tcPr>
            <w:tcW w:w="4218" w:type="dxa"/>
          </w:tcPr>
          <w:p w:rsidR="00BB7094" w:rsidRDefault="00BB7094" w:rsidP="003873E2">
            <w:pPr>
              <w:rPr>
                <w:rFonts w:ascii="Times New Roman" w:hAnsi="Times New Roman" w:cs="Times New Roman"/>
              </w:rPr>
            </w:pPr>
          </w:p>
          <w:p w:rsidR="008E4521" w:rsidRDefault="00BB7094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r w:rsidR="009D501F">
              <w:rPr>
                <w:rFonts w:ascii="Times New Roman" w:hAnsi="Times New Roman" w:cs="Times New Roman"/>
              </w:rPr>
              <w:t xml:space="preserve">Шиповник </w:t>
            </w:r>
            <w:r w:rsidR="008E4521">
              <w:rPr>
                <w:rFonts w:ascii="Times New Roman" w:hAnsi="Times New Roman" w:cs="Times New Roman"/>
              </w:rPr>
              <w:t>морщинист</w:t>
            </w:r>
            <w:r w:rsidR="009D501F">
              <w:rPr>
                <w:rFonts w:ascii="Times New Roman" w:hAnsi="Times New Roman" w:cs="Times New Roman"/>
              </w:rPr>
              <w:t>ый</w:t>
            </w:r>
          </w:p>
          <w:p w:rsidR="00BB7094" w:rsidRDefault="003873E2" w:rsidP="003873E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0487" cy="1417380"/>
                  <wp:effectExtent l="19050" t="0" r="0" b="0"/>
                  <wp:docPr id="38" name="Рисунок 1" descr="C:\Users\User\Desktop\все проект ильины\P112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проект ильины\P112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65" cy="141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444" w:rsidRPr="00D62444" w:rsidRDefault="00D62444" w:rsidP="003873E2">
            <w:pPr>
              <w:rPr>
                <w:rFonts w:ascii="Times New Roman" w:hAnsi="Times New Roman" w:cs="Times New Roman"/>
                <w:lang w:val="en-US"/>
              </w:rPr>
            </w:pPr>
          </w:p>
          <w:p w:rsidR="008E4521" w:rsidRPr="006C11DD" w:rsidRDefault="008E4521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30598" cy="1752600"/>
                  <wp:effectExtent l="19050" t="0" r="0" b="0"/>
                  <wp:docPr id="41" name="Рисунок 2" descr="C:\Users\User\Desktop\все проект ильины\P114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14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59" cy="175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94" w:rsidTr="00441E47">
        <w:tc>
          <w:tcPr>
            <w:tcW w:w="9747" w:type="dxa"/>
            <w:gridSpan w:val="3"/>
          </w:tcPr>
          <w:p w:rsidR="00BB7094" w:rsidRDefault="00BB7094" w:rsidP="00387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Кустарники</w:t>
            </w:r>
          </w:p>
        </w:tc>
      </w:tr>
      <w:tr w:rsidR="00BB7094" w:rsidRPr="006C11DD" w:rsidTr="00441E47">
        <w:tc>
          <w:tcPr>
            <w:tcW w:w="5121" w:type="dxa"/>
          </w:tcPr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или покрытосеменные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7B94">
              <w:rPr>
                <w:rFonts w:ascii="Times New Roman" w:hAnsi="Times New Roman" w:cs="Times New Roman"/>
                <w:bCs/>
                <w:sz w:val="24"/>
                <w:szCs w:val="24"/>
              </w:rPr>
              <w:t>Мальвоцветные</w:t>
            </w:r>
            <w:proofErr w:type="spellEnd"/>
            <w:r w:rsidR="003C648D">
              <w:rPr>
                <w:i/>
                <w:iCs/>
                <w:lang w:val="la-Latn"/>
              </w:rPr>
              <w:t xml:space="preserve"> </w:t>
            </w:r>
            <w:r w:rsidR="003C648D">
              <w:rPr>
                <w:i/>
                <w:iCs/>
              </w:rPr>
              <w:t>(</w:t>
            </w:r>
            <w:r w:rsidR="003C648D">
              <w:rPr>
                <w:i/>
                <w:iCs/>
                <w:lang w:val="la-Latn"/>
              </w:rPr>
              <w:t>Malvales</w:t>
            </w:r>
            <w:r w:rsidR="003C648D">
              <w:t>)</w:t>
            </w:r>
          </w:p>
          <w:p w:rsidR="00437B94" w:rsidRPr="003C648D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="00BA21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37B94">
              <w:rPr>
                <w:rFonts w:ascii="Times New Roman" w:hAnsi="Times New Roman" w:cs="Times New Roman"/>
                <w:bCs/>
                <w:sz w:val="24"/>
                <w:szCs w:val="24"/>
              </w:rPr>
              <w:t>Волчниковые</w:t>
            </w:r>
            <w:proofErr w:type="spellEnd"/>
            <w:r w:rsidR="00BA2193">
              <w:rPr>
                <w:i/>
                <w:iCs/>
                <w:lang w:val="la-Latn"/>
              </w:rPr>
              <w:t xml:space="preserve"> </w:t>
            </w:r>
            <w:r w:rsidR="003C648D">
              <w:rPr>
                <w:i/>
                <w:iCs/>
              </w:rPr>
              <w:t>(</w:t>
            </w:r>
            <w:r w:rsidR="00BA2193">
              <w:rPr>
                <w:i/>
                <w:iCs/>
                <w:lang w:val="la-Latn"/>
              </w:rPr>
              <w:t>Thymelaeáceae</w:t>
            </w:r>
            <w:r w:rsidR="003C648D">
              <w:rPr>
                <w:i/>
                <w:iCs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275D">
              <w:rPr>
                <w:rFonts w:ascii="Times New Roman" w:hAnsi="Times New Roman" w:cs="Times New Roman"/>
                <w:iCs/>
                <w:sz w:val="24"/>
                <w:szCs w:val="24"/>
              </w:rPr>
              <w:t>Волчн</w:t>
            </w:r>
            <w:r w:rsidR="00437B94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A275D">
              <w:rPr>
                <w:rFonts w:ascii="Times New Roman" w:hAnsi="Times New Roman" w:cs="Times New Roman"/>
                <w:iCs/>
                <w:sz w:val="24"/>
                <w:szCs w:val="24"/>
              </w:rPr>
              <w:t>ягодник</w:t>
            </w:r>
            <w:proofErr w:type="spellEnd"/>
            <w:r w:rsidR="00437B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="00437B94">
              <w:rPr>
                <w:i/>
                <w:iCs/>
                <w:lang w:val="la-Latn"/>
              </w:rPr>
              <w:t>Dáphne</w:t>
            </w:r>
            <w:r w:rsidR="00437B94">
              <w:t>)</w:t>
            </w:r>
          </w:p>
          <w:p w:rsidR="00BB7094" w:rsidRDefault="004A275D" w:rsidP="003873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Вид: Дафна Юлия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 </w:t>
            </w:r>
            <w:proofErr w:type="spellStart"/>
            <w:proofErr w:type="gramEnd"/>
            <w:r>
              <w:t>Daphne</w:t>
            </w:r>
            <w:proofErr w:type="spellEnd"/>
            <w:r>
              <w:t xml:space="preserve"> </w:t>
            </w:r>
            <w:proofErr w:type="spellStart"/>
            <w:r>
              <w:t>julia</w:t>
            </w:r>
            <w:proofErr w:type="spellEnd"/>
            <w:r>
              <w:t>)</w:t>
            </w:r>
          </w:p>
          <w:p w:rsidR="003C648D" w:rsidRDefault="00BB7094" w:rsidP="003C648D"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3C648D">
              <w:t xml:space="preserve"> Ареал обитания - горы средней и южной Европы. </w:t>
            </w:r>
            <w:proofErr w:type="gramStart"/>
            <w:r w:rsidR="003C648D">
              <w:t>На нашей территории изредка встречается в Курской и Белгородской областях на меловых обнажениях, щебенчатых и известняковых почвах.</w:t>
            </w:r>
            <w:proofErr w:type="gramEnd"/>
            <w:r w:rsidR="003C648D">
              <w:t xml:space="preserve"> Охраняется! Занесен в Красную Книгу России</w:t>
            </w:r>
            <w:proofErr w:type="gramStart"/>
            <w:r w:rsidR="003C648D">
              <w:t xml:space="preserve"> .</w:t>
            </w:r>
            <w:proofErr w:type="gramEnd"/>
          </w:p>
          <w:p w:rsidR="003C648D" w:rsidRDefault="00BB7094" w:rsidP="00CD1D23"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3C648D">
              <w:t xml:space="preserve"> Реликтовый кустарничек, 15-30 см высотой и до 2 м в диаметре, с ветвями, покрытыми темно-бурой корой. Листья, 0,8-2 см длиной, многолетние, кожистые, обратнояйцевидные, сверху темно-зеленые, снизу сизоватые, собраны на верхушке ветвей в розетки. Цветет в мае - июне, после развертывания листьев, иногда повторно во второй половине лета, розоватыми или вишневыми, изредка белыми цветками, до 1 см длиной. В зонтиковидном на </w:t>
            </w:r>
            <w:r w:rsidR="003C648D">
              <w:lastRenderedPageBreak/>
              <w:t xml:space="preserve">длинном цветоносе соцветии собрано по 6-20 цветков, источающих сильный, приятный (ванильный) аромат. Цветы покрывают куст почти полностью. Плоды-костянки - кожистые, желто-бурого цвета. Растет медленно, прирастая за год на 3-7 см, одиночно и небольшими группами на лесных полянах и опушках, изредка - среди </w:t>
            </w:r>
            <w:proofErr w:type="spellStart"/>
            <w:r w:rsidR="003C648D">
              <w:t>кустарников</w:t>
            </w:r>
            <w:proofErr w:type="gramStart"/>
            <w:r w:rsidR="003C648D">
              <w:t>.К</w:t>
            </w:r>
            <w:proofErr w:type="gramEnd"/>
            <w:r w:rsidR="003C648D">
              <w:t>орни</w:t>
            </w:r>
            <w:proofErr w:type="spellEnd"/>
            <w:r w:rsidR="003C648D">
              <w:t xml:space="preserve"> проникают в почву на глубину более 1,5 м (поэтому выкопать его в природе практически невозможно, да и категорически запрещено).  . В Подмосковье семян не завязывает, но его легко размножить зелеными черенками. Под снегом зимует без проблем.  </w:t>
            </w:r>
          </w:p>
          <w:p w:rsidR="00BB7094" w:rsidRPr="003C648D" w:rsidRDefault="00BB7094" w:rsidP="003873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6" w:type="dxa"/>
            <w:gridSpan w:val="2"/>
          </w:tcPr>
          <w:p w:rsidR="00BB7094" w:rsidRDefault="00BB7094" w:rsidP="003873E2">
            <w:pPr>
              <w:rPr>
                <w:rFonts w:ascii="Times New Roman" w:hAnsi="Times New Roman" w:cs="Times New Roman"/>
              </w:rPr>
            </w:pPr>
          </w:p>
          <w:p w:rsidR="006A2B17" w:rsidRDefault="006A2B17" w:rsidP="006A2B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Фото.</w:t>
            </w:r>
            <w:r w:rsidR="004A7747">
              <w:rPr>
                <w:rFonts w:ascii="Times New Roman" w:hAnsi="Times New Roman" w:cs="Times New Roman"/>
              </w:rPr>
              <w:t xml:space="preserve"> </w:t>
            </w:r>
            <w:r w:rsidR="003C648D">
              <w:rPr>
                <w:rFonts w:ascii="Times New Roman" w:hAnsi="Times New Roman" w:cs="Times New Roman"/>
              </w:rPr>
              <w:t>Волчеягодник Дафна Юлия</w:t>
            </w:r>
          </w:p>
          <w:p w:rsidR="00CD1D23" w:rsidRDefault="00CD1D23" w:rsidP="006A2B17">
            <w:pPr>
              <w:rPr>
                <w:rFonts w:ascii="Times New Roman" w:hAnsi="Times New Roman" w:cs="Times New Roman"/>
              </w:rPr>
            </w:pPr>
          </w:p>
          <w:p w:rsidR="00BB7094" w:rsidRPr="006C11DD" w:rsidRDefault="006A2B17" w:rsidP="006A2B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0470" cy="1672279"/>
                  <wp:effectExtent l="19050" t="0" r="0" b="0"/>
                  <wp:docPr id="47" name="Рисунок 1" descr="C:\Users\User\Desktop\все проект ильины\P116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проект ильины\P116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84" cy="167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94" w:rsidTr="00441E47">
        <w:tc>
          <w:tcPr>
            <w:tcW w:w="9747" w:type="dxa"/>
            <w:gridSpan w:val="3"/>
          </w:tcPr>
          <w:p w:rsidR="00BB7094" w:rsidRDefault="00BB7094" w:rsidP="00836F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Кустарники</w:t>
            </w:r>
          </w:p>
        </w:tc>
      </w:tr>
      <w:tr w:rsidR="00BB7094" w:rsidRPr="006C11DD" w:rsidTr="00441E47">
        <w:tc>
          <w:tcPr>
            <w:tcW w:w="5121" w:type="dxa"/>
          </w:tcPr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или покрытосеменные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BB7094" w:rsidRPr="007D2351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D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D1D23">
              <w:rPr>
                <w:rFonts w:ascii="Times New Roman" w:hAnsi="Times New Roman" w:cs="Times New Roman"/>
                <w:iCs/>
                <w:sz w:val="24"/>
                <w:szCs w:val="24"/>
              </w:rPr>
              <w:t>Бересклетоцветные</w:t>
            </w:r>
            <w:proofErr w:type="spellEnd"/>
            <w:proofErr w:type="gramStart"/>
            <w:r w:rsidR="007D2351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7D2351">
              <w:t> </w:t>
            </w:r>
            <w:proofErr w:type="gramEnd"/>
            <w:r w:rsidR="007D2351">
              <w:rPr>
                <w:i/>
                <w:iCs/>
                <w:lang w:val="la-Latn"/>
              </w:rPr>
              <w:t>Celastrales</w:t>
            </w:r>
            <w:r w:rsidR="007D2351">
              <w:rPr>
                <w:i/>
                <w:iCs/>
              </w:rPr>
              <w:t>)</w:t>
            </w:r>
          </w:p>
          <w:p w:rsidR="00BB7094" w:rsidRPr="007D2351" w:rsidRDefault="00BB7094" w:rsidP="0038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D23">
              <w:rPr>
                <w:rFonts w:ascii="Times New Roman" w:hAnsi="Times New Roman" w:cs="Times New Roman"/>
                <w:bCs/>
                <w:sz w:val="24"/>
                <w:szCs w:val="24"/>
              </w:rPr>
              <w:t>Бересклетовые</w:t>
            </w:r>
            <w:r w:rsidR="007D23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7D2351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7D2351">
              <w:t> </w:t>
            </w:r>
            <w:proofErr w:type="gramEnd"/>
            <w:r w:rsidR="007D2351">
              <w:rPr>
                <w:i/>
                <w:iCs/>
                <w:lang w:val="la-Latn"/>
              </w:rPr>
              <w:t>Celastráceae</w:t>
            </w:r>
            <w:r w:rsidR="007D2351">
              <w:rPr>
                <w:i/>
                <w:iCs/>
              </w:rPr>
              <w:t>)</w:t>
            </w:r>
          </w:p>
          <w:p w:rsidR="00BB7094" w:rsidRPr="007D2351" w:rsidRDefault="00BB7094" w:rsidP="003873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CD1D23">
              <w:rPr>
                <w:rFonts w:ascii="Times New Roman" w:hAnsi="Times New Roman" w:cs="Times New Roman"/>
                <w:bCs/>
                <w:sz w:val="24"/>
                <w:szCs w:val="24"/>
              </w:rPr>
              <w:t>ересклет</w:t>
            </w:r>
            <w:r w:rsidR="007D23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7D2351">
              <w:rPr>
                <w:i/>
                <w:iCs/>
                <w:lang w:val="la-Latn"/>
              </w:rPr>
              <w:t>Euónymus</w:t>
            </w:r>
            <w:r w:rsidR="007D2351">
              <w:rPr>
                <w:i/>
                <w:iCs/>
              </w:rPr>
              <w:t>)</w:t>
            </w:r>
          </w:p>
          <w:p w:rsidR="00BB7094" w:rsidRDefault="00CD1D23" w:rsidP="003873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  <w:r w:rsidR="007D2351">
              <w:rPr>
                <w:rFonts w:ascii="Times New Roman" w:hAnsi="Times New Roman" w:cs="Times New Roman"/>
                <w:bCs/>
                <w:sz w:val="24"/>
                <w:szCs w:val="24"/>
              </w:rPr>
              <w:t>: Бересклет бородавчатый</w:t>
            </w:r>
            <w:r w:rsidR="00D23C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D23C60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D23C60">
              <w:t> </w:t>
            </w:r>
            <w:proofErr w:type="gramEnd"/>
            <w:r w:rsidR="00D23C60">
              <w:rPr>
                <w:i/>
                <w:iCs/>
                <w:lang w:val="la-Latn"/>
              </w:rPr>
              <w:t>Euonymus verrucosus</w:t>
            </w:r>
            <w:r w:rsidR="00D23C60">
              <w:rPr>
                <w:i/>
                <w:iCs/>
              </w:rPr>
              <w:t>)</w:t>
            </w:r>
          </w:p>
          <w:p w:rsidR="00BB7094" w:rsidRDefault="00BB7094" w:rsidP="003873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D23C60">
              <w:rPr>
                <w:rFonts w:ascii="Times New Roman" w:hAnsi="Times New Roman" w:cs="Times New Roman"/>
                <w:b/>
              </w:rPr>
              <w:t xml:space="preserve">   </w:t>
            </w:r>
            <w:r w:rsidR="00D23C60">
              <w:t xml:space="preserve">Растение широко распространено </w:t>
            </w:r>
            <w:r w:rsidR="00D23C60" w:rsidRPr="00D23C60">
              <w:t xml:space="preserve">в </w:t>
            </w:r>
            <w:hyperlink r:id="rId149" w:tooltip="Евразия" w:history="1">
              <w:r w:rsidR="00D23C60" w:rsidRPr="00D23C60">
                <w:rPr>
                  <w:rStyle w:val="a4"/>
                  <w:color w:val="auto"/>
                  <w:u w:val="none"/>
                </w:rPr>
                <w:t>Евразии</w:t>
              </w:r>
            </w:hyperlink>
            <w:r w:rsidR="00D23C60" w:rsidRPr="00D23C60">
              <w:t xml:space="preserve">, в том числе в </w:t>
            </w:r>
            <w:hyperlink r:id="rId150" w:tooltip="Европейская часть России" w:history="1">
              <w:r w:rsidR="00D23C60" w:rsidRPr="00D23C60">
                <w:rPr>
                  <w:rStyle w:val="a4"/>
                  <w:color w:val="auto"/>
                  <w:u w:val="none"/>
                </w:rPr>
                <w:t>европейской части России</w:t>
              </w:r>
            </w:hyperlink>
            <w:r w:rsidR="00D23C60" w:rsidRPr="00D23C60">
              <w:t>.</w:t>
            </w:r>
          </w:p>
          <w:p w:rsidR="00D35121" w:rsidRDefault="00BB7094" w:rsidP="00D35121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35121">
              <w:rPr>
                <w:rFonts w:ascii="Times New Roman" w:hAnsi="Times New Roman" w:cs="Times New Roman"/>
                <w:i/>
              </w:rPr>
              <w:t>(общий вид, лист, цветок, плод</w:t>
            </w:r>
            <w:proofErr w:type="gramStart"/>
            <w:r w:rsidRPr="00D35121">
              <w:rPr>
                <w:rFonts w:ascii="Times New Roman" w:hAnsi="Times New Roman" w:cs="Times New Roman"/>
                <w:i/>
              </w:rPr>
              <w:t>)</w:t>
            </w:r>
            <w:r w:rsidR="00D23C60" w:rsidRPr="00D35121">
              <w:rPr>
                <w:rFonts w:ascii="Times New Roman" w:hAnsi="Times New Roman" w:cs="Times New Roman"/>
              </w:rPr>
              <w:t>Б</w:t>
            </w:r>
            <w:proofErr w:type="gramEnd"/>
            <w:r w:rsidR="00D23C60" w:rsidRPr="00D35121">
              <w:rPr>
                <w:rFonts w:ascii="Times New Roman" w:hAnsi="Times New Roman" w:cs="Times New Roman"/>
              </w:rPr>
              <w:t xml:space="preserve">ересклет бородавчатый — прямостоячий листопадный </w:t>
            </w:r>
            <w:hyperlink r:id="rId151" w:tooltip="Кустарник" w:history="1">
              <w:r w:rsidR="00D23C60"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кустарник</w:t>
              </w:r>
            </w:hyperlink>
            <w:r w:rsidR="00D23C60" w:rsidRPr="00D35121">
              <w:rPr>
                <w:rFonts w:ascii="Times New Roman" w:hAnsi="Times New Roman" w:cs="Times New Roman"/>
              </w:rPr>
              <w:t>; высота взрослых растений — от одного до двух метров. Время жизни растения — до пятидесяти лет. За первые пятнадцать лет куст вырастает примерно до полутора метров, после чего его рост существенно замедляется, а после тридцати лет прекращается</w:t>
            </w:r>
            <w:proofErr w:type="gramStart"/>
            <w:r w:rsidR="00D35121">
              <w:rPr>
                <w:rFonts w:ascii="Times New Roman" w:hAnsi="Times New Roman" w:cs="Times New Roman"/>
              </w:rPr>
              <w:t xml:space="preserve"> </w:t>
            </w:r>
            <w:r w:rsidR="00D23C60" w:rsidRPr="00D35121">
              <w:rPr>
                <w:rFonts w:ascii="Times New Roman" w:hAnsi="Times New Roman" w:cs="Times New Roman"/>
              </w:rPr>
              <w:t>.</w:t>
            </w:r>
            <w:proofErr w:type="gramEnd"/>
            <w:r w:rsidR="00007A69" w:rsidRPr="00D3512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D23C60" w:rsidRPr="00D35121">
              <w:rPr>
                <w:rFonts w:ascii="Times New Roman" w:hAnsi="Times New Roman" w:cs="Times New Roman"/>
                <w:b/>
                <w:bCs/>
              </w:rPr>
              <w:instrText xml:space="preserve"> HYPERLINK "https://ru.wikipedia.org/wiki/%D0%9A%D0%BE%D1%80%D0%B5%D0%BD%D1%8C" \o "Корень" </w:instrText>
            </w:r>
            <w:r w:rsidR="00007A69" w:rsidRPr="00D3512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D23C60" w:rsidRPr="00D35121">
              <w:rPr>
                <w:rStyle w:val="a4"/>
                <w:rFonts w:ascii="Times New Roman" w:hAnsi="Times New Roman" w:cs="Times New Roman"/>
                <w:bCs/>
                <w:color w:val="auto"/>
                <w:u w:val="none"/>
              </w:rPr>
              <w:t>Корневая систем</w:t>
            </w:r>
            <w:r w:rsidR="00D23C60" w:rsidRPr="00D35121">
              <w:rPr>
                <w:rStyle w:val="a4"/>
                <w:rFonts w:ascii="Times New Roman" w:hAnsi="Times New Roman" w:cs="Times New Roman"/>
                <w:b/>
                <w:bCs/>
                <w:color w:val="auto"/>
                <w:u w:val="none"/>
              </w:rPr>
              <w:t>а</w:t>
            </w:r>
            <w:r w:rsidR="00007A69" w:rsidRPr="00D3512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D23C60" w:rsidRPr="00D35121">
              <w:rPr>
                <w:rFonts w:ascii="Times New Roman" w:hAnsi="Times New Roman" w:cs="Times New Roman"/>
              </w:rPr>
              <w:t xml:space="preserve"> поверхностная, с большим количеством мочковатых корешков</w:t>
            </w:r>
            <w:r w:rsidR="00D23C60" w:rsidRPr="00D35121">
              <w:rPr>
                <w:rFonts w:ascii="Times New Roman" w:hAnsi="Times New Roman" w:cs="Times New Roman"/>
                <w:b/>
              </w:rPr>
              <w:t>.</w:t>
            </w:r>
            <w:r w:rsidR="00D23C60" w:rsidRPr="00D3512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hyperlink r:id="rId152" w:tooltip="Ветвь" w:history="1">
              <w:r w:rsidR="00D23C60" w:rsidRPr="00D35121">
                <w:rPr>
                  <w:rStyle w:val="a4"/>
                  <w:rFonts w:ascii="Times New Roman" w:hAnsi="Times New Roman" w:cs="Times New Roman"/>
                  <w:bCs/>
                  <w:color w:val="auto"/>
                  <w:u w:val="none"/>
                </w:rPr>
                <w:t>Ветви</w:t>
              </w:r>
            </w:hyperlink>
            <w:r w:rsidR="00D23C60" w:rsidRPr="00D35121">
              <w:rPr>
                <w:rFonts w:ascii="Times New Roman" w:hAnsi="Times New Roman" w:cs="Times New Roman"/>
              </w:rPr>
              <w:t xml:space="preserve"> тонкие, покрыты множеством бурых или черноватых бугорков — наростов (бородавочек), из-за которых </w:t>
            </w:r>
            <w:hyperlink r:id="rId153" w:tooltip="Биологический вид" w:history="1">
              <w:r w:rsidR="00D23C60"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вид</w:t>
              </w:r>
            </w:hyperlink>
            <w:r w:rsidR="00D23C60" w:rsidRPr="00D35121">
              <w:rPr>
                <w:rFonts w:ascii="Times New Roman" w:hAnsi="Times New Roman" w:cs="Times New Roman"/>
              </w:rPr>
              <w:t xml:space="preserve"> и получил своё </w:t>
            </w:r>
            <w:hyperlink r:id="rId154" w:anchor=".D0.9D.D0.B0.D0.B7.D0.B2.D0.B0.D0.BD.D0.B8.D0.B5_.D0.B2.D0.B8.D0.B4.D0.B0" w:tooltip="Биологический вид" w:history="1">
              <w:r w:rsidR="00D23C60"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название</w:t>
              </w:r>
            </w:hyperlink>
            <w:r w:rsidR="00D23C60" w:rsidRPr="00D35121">
              <w:rPr>
                <w:rFonts w:ascii="Times New Roman" w:hAnsi="Times New Roman" w:cs="Times New Roman"/>
              </w:rPr>
              <w:t xml:space="preserve">. </w:t>
            </w:r>
            <w:r w:rsidR="00D35121">
              <w:rPr>
                <w:rFonts w:ascii="Times New Roman" w:hAnsi="Times New Roman" w:cs="Times New Roman"/>
              </w:rPr>
              <w:t xml:space="preserve"> </w:t>
            </w:r>
          </w:p>
          <w:p w:rsidR="00D23C60" w:rsidRPr="00D35121" w:rsidRDefault="00D23C60" w:rsidP="00D35121">
            <w:pPr>
              <w:rPr>
                <w:rFonts w:ascii="Times New Roman" w:hAnsi="Times New Roman" w:cs="Times New Roman"/>
              </w:rPr>
            </w:pPr>
            <w:r w:rsidRPr="00D35121">
              <w:rPr>
                <w:rFonts w:ascii="Times New Roman" w:hAnsi="Times New Roman" w:cs="Times New Roman"/>
              </w:rPr>
              <w:t xml:space="preserve">. </w:t>
            </w:r>
            <w:r w:rsidR="00D35121" w:rsidRPr="00D3512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35121" w:rsidRPr="00D35121">
              <w:rPr>
                <w:rFonts w:ascii="Times New Roman" w:hAnsi="Times New Roman" w:cs="Times New Roman"/>
              </w:rPr>
              <w:t>Л</w:t>
            </w:r>
            <w:hyperlink r:id="rId155" w:tooltip="Лист" w:history="1">
              <w:r w:rsidRPr="00D35121">
                <w:rPr>
                  <w:rStyle w:val="a4"/>
                  <w:rFonts w:ascii="Times New Roman" w:hAnsi="Times New Roman" w:cs="Times New Roman"/>
                  <w:bCs/>
                  <w:color w:val="auto"/>
                  <w:u w:val="none"/>
                </w:rPr>
                <w:t>истья</w:t>
              </w:r>
              <w:proofErr w:type="gramEnd"/>
            </w:hyperlink>
            <w:r w:rsidRPr="00D35121">
              <w:rPr>
                <w:rFonts w:ascii="Times New Roman" w:hAnsi="Times New Roman" w:cs="Times New Roman"/>
              </w:rPr>
              <w:t xml:space="preserve"> </w:t>
            </w:r>
            <w:hyperlink r:id="rId156" w:tooltip="Простой лист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простые</w:t>
              </w:r>
            </w:hyperlink>
            <w:r w:rsidRPr="00D35121">
              <w:rPr>
                <w:rFonts w:ascii="Times New Roman" w:hAnsi="Times New Roman" w:cs="Times New Roman"/>
              </w:rPr>
              <w:t>, супротивные, гладкие, яйцевидно-продолговатые, по краю мелкопильчатые. Зелёная весенняя и летняя окраска осенью сменяется на розовую или красно-розовую.</w:t>
            </w:r>
            <w:r w:rsidRPr="00D3512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hyperlink r:id="rId157" w:tooltip="Цветок" w:history="1">
              <w:r w:rsidRPr="00D35121">
                <w:rPr>
                  <w:rStyle w:val="a4"/>
                  <w:rFonts w:ascii="Times New Roman" w:hAnsi="Times New Roman" w:cs="Times New Roman"/>
                  <w:bCs/>
                  <w:color w:val="auto"/>
                  <w:u w:val="none"/>
                </w:rPr>
                <w:t>Цветки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 мелкие, невзрачные, относительно плоские; собраны в небольшие </w:t>
            </w:r>
            <w:hyperlink r:id="rId158" w:tooltip="Метёлка (соцветие)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метельчатые соцветия</w:t>
              </w:r>
            </w:hyperlink>
            <w:r w:rsidR="00D35121">
              <w:rPr>
                <w:rFonts w:ascii="Times New Roman" w:hAnsi="Times New Roman" w:cs="Times New Roman"/>
              </w:rPr>
              <w:t xml:space="preserve">. </w:t>
            </w:r>
            <w:r w:rsidRPr="00D35121">
              <w:rPr>
                <w:rFonts w:ascii="Times New Roman" w:hAnsi="Times New Roman" w:cs="Times New Roman"/>
              </w:rPr>
              <w:t xml:space="preserve"> </w:t>
            </w:r>
            <w:hyperlink r:id="rId159" w:anchor=".D0.A1.D1.82.D1.80.D0.BE.D0.B5.D0.BD.D0.B8.D0.B5_.D1.86.D0.B2.D0.B5.D1.82.D0.BA.D0.B0" w:tooltip="Цветок" w:history="1">
              <w:proofErr w:type="gramStart"/>
              <w:r w:rsid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з</w:t>
              </w:r>
            </w:hyperlink>
            <w:r w:rsidRPr="00D35121">
              <w:rPr>
                <w:rFonts w:ascii="Times New Roman" w:hAnsi="Times New Roman" w:cs="Times New Roman"/>
              </w:rPr>
              <w:t>апах</w:t>
            </w:r>
            <w:proofErr w:type="gramEnd"/>
            <w:r w:rsidRPr="00D35121">
              <w:rPr>
                <w:rFonts w:ascii="Times New Roman" w:hAnsi="Times New Roman" w:cs="Times New Roman"/>
              </w:rPr>
              <w:t xml:space="preserve"> у цветков неприятный, «мышиный». Бересклет бородавчатый начинает цвести в мае</w:t>
            </w:r>
            <w:proofErr w:type="gramStart"/>
            <w:r w:rsidRPr="00D35121">
              <w:rPr>
                <w:rFonts w:ascii="Times New Roman" w:hAnsi="Times New Roman" w:cs="Times New Roman"/>
              </w:rPr>
              <w:t xml:space="preserve"> </w:t>
            </w:r>
            <w:r w:rsidR="00D3512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35121">
              <w:rPr>
                <w:rFonts w:ascii="Times New Roman" w:hAnsi="Times New Roman" w:cs="Times New Roman"/>
              </w:rPr>
              <w:t>. Продолжительность цветения — несколько недел</w:t>
            </w:r>
            <w:r w:rsidR="00D35121">
              <w:rPr>
                <w:rFonts w:ascii="Times New Roman" w:hAnsi="Times New Roman" w:cs="Times New Roman"/>
              </w:rPr>
              <w:t>ь</w:t>
            </w:r>
            <w:r w:rsidR="00D35121" w:rsidRPr="00D35121">
              <w:rPr>
                <w:rFonts w:ascii="Times New Roman" w:hAnsi="Times New Roman" w:cs="Times New Roman"/>
              </w:rPr>
              <w:t>.</w:t>
            </w:r>
            <w:r w:rsidRPr="00D35121">
              <w:rPr>
                <w:rFonts w:ascii="Times New Roman" w:hAnsi="Times New Roman" w:cs="Times New Roman"/>
                <w:bCs/>
              </w:rPr>
              <w:t xml:space="preserve"> </w:t>
            </w:r>
            <w:hyperlink r:id="rId160" w:tooltip="Плод" w:history="1">
              <w:r w:rsidRPr="00D35121">
                <w:rPr>
                  <w:rStyle w:val="a4"/>
                  <w:rFonts w:ascii="Times New Roman" w:hAnsi="Times New Roman" w:cs="Times New Roman"/>
                  <w:bCs/>
                  <w:color w:val="auto"/>
                  <w:u w:val="none"/>
                </w:rPr>
                <w:t>Плод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 бересклета бородавчатого — кожистая сухая </w:t>
            </w:r>
            <w:proofErr w:type="spellStart"/>
            <w:r w:rsidRPr="00D35121">
              <w:rPr>
                <w:rFonts w:ascii="Times New Roman" w:hAnsi="Times New Roman" w:cs="Times New Roman"/>
              </w:rPr>
              <w:t>четырёхраздельная</w:t>
            </w:r>
            <w:proofErr w:type="spellEnd"/>
            <w:r w:rsidRPr="00D35121">
              <w:rPr>
                <w:rFonts w:ascii="Times New Roman" w:hAnsi="Times New Roman" w:cs="Times New Roman"/>
              </w:rPr>
              <w:t xml:space="preserve"> </w:t>
            </w:r>
            <w:hyperlink r:id="rId161" w:tooltip="Коробочка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коробочка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, внутри которой находятся </w:t>
            </w:r>
            <w:hyperlink r:id="rId162" w:tooltip="Семя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семена</w:t>
              </w:r>
            </w:hyperlink>
            <w:proofErr w:type="gramStart"/>
            <w:r w:rsidR="00D35121">
              <w:rPr>
                <w:rFonts w:ascii="Times New Roman" w:hAnsi="Times New Roman" w:cs="Times New Roman"/>
              </w:rPr>
              <w:t xml:space="preserve"> </w:t>
            </w:r>
            <w:r w:rsidRPr="00D35121">
              <w:rPr>
                <w:rFonts w:ascii="Times New Roman" w:hAnsi="Times New Roman" w:cs="Times New Roman"/>
              </w:rPr>
              <w:t>.</w:t>
            </w:r>
            <w:proofErr w:type="gramEnd"/>
            <w:r w:rsidR="00D35121">
              <w:rPr>
                <w:rFonts w:ascii="Times New Roman" w:hAnsi="Times New Roman" w:cs="Times New Roman"/>
              </w:rPr>
              <w:t xml:space="preserve"> </w:t>
            </w:r>
            <w:r w:rsidRPr="00D35121">
              <w:rPr>
                <w:rFonts w:ascii="Times New Roman" w:hAnsi="Times New Roman" w:cs="Times New Roman"/>
              </w:rPr>
              <w:t xml:space="preserve"> С той стороны, которая выступают наружу, семена чёрные, а с той, которая погружена в </w:t>
            </w:r>
            <w:proofErr w:type="spellStart"/>
            <w:r w:rsidRPr="00D35121">
              <w:rPr>
                <w:rFonts w:ascii="Times New Roman" w:hAnsi="Times New Roman" w:cs="Times New Roman"/>
              </w:rPr>
              <w:t>присемянник</w:t>
            </w:r>
            <w:proofErr w:type="spellEnd"/>
            <w:r w:rsidRPr="00D35121">
              <w:rPr>
                <w:rFonts w:ascii="Times New Roman" w:hAnsi="Times New Roman" w:cs="Times New Roman"/>
              </w:rPr>
              <w:t xml:space="preserve">, — светлые; </w:t>
            </w:r>
            <w:proofErr w:type="spellStart"/>
            <w:r w:rsidRPr="00D35121">
              <w:rPr>
                <w:rFonts w:ascii="Times New Roman" w:hAnsi="Times New Roman" w:cs="Times New Roman"/>
              </w:rPr>
              <w:lastRenderedPageBreak/>
              <w:t>присемянник</w:t>
            </w:r>
            <w:proofErr w:type="spellEnd"/>
            <w:r w:rsidRPr="00D35121">
              <w:rPr>
                <w:rFonts w:ascii="Times New Roman" w:hAnsi="Times New Roman" w:cs="Times New Roman"/>
              </w:rPr>
              <w:t xml:space="preserve"> же окрашен в оранжевый цвет. </w:t>
            </w:r>
            <w:r w:rsidR="00D35121">
              <w:rPr>
                <w:rFonts w:ascii="Times New Roman" w:hAnsi="Times New Roman" w:cs="Times New Roman"/>
              </w:rPr>
              <w:t xml:space="preserve"> </w:t>
            </w:r>
            <w:r w:rsidRPr="00D35121">
              <w:rPr>
                <w:rFonts w:ascii="Times New Roman" w:hAnsi="Times New Roman" w:cs="Times New Roman"/>
              </w:rPr>
              <w:t xml:space="preserve"> </w:t>
            </w:r>
            <w:r w:rsidR="00D35121">
              <w:rPr>
                <w:rFonts w:ascii="Times New Roman" w:hAnsi="Times New Roman" w:cs="Times New Roman"/>
              </w:rPr>
              <w:t xml:space="preserve"> </w:t>
            </w:r>
            <w:r w:rsidRPr="00D35121">
              <w:rPr>
                <w:rFonts w:ascii="Times New Roman" w:hAnsi="Times New Roman" w:cs="Times New Roman"/>
              </w:rPr>
              <w:t xml:space="preserve"> се</w:t>
            </w:r>
            <w:r w:rsidR="00D35121">
              <w:rPr>
                <w:rFonts w:ascii="Times New Roman" w:hAnsi="Times New Roman" w:cs="Times New Roman"/>
              </w:rPr>
              <w:t xml:space="preserve">мена </w:t>
            </w:r>
            <w:r w:rsidRPr="00D35121">
              <w:rPr>
                <w:rFonts w:ascii="Times New Roman" w:hAnsi="Times New Roman" w:cs="Times New Roman"/>
              </w:rPr>
              <w:t xml:space="preserve">не выпадают, как это происходит у подавляющего большинства </w:t>
            </w:r>
            <w:hyperlink r:id="rId163" w:tooltip="Цветковые растения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цветковых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 растений, а повисают, подобно </w:t>
            </w:r>
            <w:hyperlink r:id="rId164" w:tooltip="Серьги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серьгам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, на «ниточках» (которые правильнее называть </w:t>
            </w:r>
            <w:hyperlink r:id="rId165" w:tooltip="Семяножка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семяножками</w:t>
              </w:r>
            </w:hyperlink>
            <w:r w:rsidRPr="00D35121">
              <w:rPr>
                <w:rFonts w:ascii="Times New Roman" w:hAnsi="Times New Roman" w:cs="Times New Roman"/>
              </w:rPr>
              <w:t xml:space="preserve">). Такое расположение семян, а также сочетание контрастной окраски (розовой у створок коробочки, оранжевой у </w:t>
            </w:r>
            <w:proofErr w:type="spellStart"/>
            <w:r w:rsidRPr="00D35121">
              <w:rPr>
                <w:rFonts w:ascii="Times New Roman" w:hAnsi="Times New Roman" w:cs="Times New Roman"/>
              </w:rPr>
              <w:t>присемянников</w:t>
            </w:r>
            <w:proofErr w:type="spellEnd"/>
            <w:r w:rsidRPr="00D35121">
              <w:rPr>
                <w:rFonts w:ascii="Times New Roman" w:hAnsi="Times New Roman" w:cs="Times New Roman"/>
              </w:rPr>
              <w:t xml:space="preserve"> и чёрной у семян) делает созревшие плоды растения очень заметными, что важно для </w:t>
            </w:r>
            <w:hyperlink r:id="rId166" w:tooltip="Распространение плодов" w:history="1">
              <w:r w:rsidRPr="00D3512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их распространения</w:t>
              </w:r>
            </w:hyperlink>
            <w:r w:rsidRPr="00D35121">
              <w:rPr>
                <w:rFonts w:ascii="Times New Roman" w:hAnsi="Times New Roman" w:cs="Times New Roman"/>
              </w:rPr>
              <w:t>.  Созревают плоды в августе — сентябре.</w:t>
            </w:r>
          </w:p>
          <w:p w:rsidR="00D23C60" w:rsidRPr="00D23C60" w:rsidRDefault="00D23C60" w:rsidP="003873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6" w:type="dxa"/>
            <w:gridSpan w:val="2"/>
          </w:tcPr>
          <w:p w:rsidR="00BB7094" w:rsidRDefault="00BB7094" w:rsidP="003873E2">
            <w:pPr>
              <w:rPr>
                <w:rFonts w:ascii="Times New Roman" w:hAnsi="Times New Roman" w:cs="Times New Roman"/>
              </w:rPr>
            </w:pPr>
          </w:p>
          <w:p w:rsidR="00BB7094" w:rsidRDefault="00CD1D23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r w:rsidR="007D2351">
              <w:rPr>
                <w:rFonts w:ascii="Times New Roman" w:hAnsi="Times New Roman" w:cs="Times New Roman"/>
              </w:rPr>
              <w:t>Бересклет бородавчатый</w:t>
            </w:r>
            <w:r w:rsidR="007C6E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95575" cy="1596793"/>
                  <wp:effectExtent l="19050" t="0" r="9525" b="0"/>
                  <wp:docPr id="48" name="Рисунок 2" descr="C:\Users\User\Desktop\все проект ильины\P104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4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9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3A" w:rsidRDefault="00573F3A" w:rsidP="003873E2">
            <w:pPr>
              <w:rPr>
                <w:rFonts w:ascii="Times New Roman" w:hAnsi="Times New Roman" w:cs="Times New Roman"/>
              </w:rPr>
            </w:pPr>
          </w:p>
          <w:p w:rsidR="00573F3A" w:rsidRPr="006C11DD" w:rsidRDefault="00573F3A" w:rsidP="00387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0350" cy="2165829"/>
                  <wp:effectExtent l="19050" t="0" r="0" b="0"/>
                  <wp:docPr id="49" name="Рисунок 2" descr="C:\Users\User\Desktop\P121078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121078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6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9E" w:rsidRPr="0077707A" w:rsidRDefault="0027479E" w:rsidP="0027479E">
      <w:pPr>
        <w:shd w:val="clear" w:color="auto" w:fill="FFFFFF"/>
        <w:tabs>
          <w:tab w:val="left" w:pos="645"/>
          <w:tab w:val="center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27479E" w:rsidRPr="006C11DD" w:rsidTr="00171390">
        <w:trPr>
          <w:trHeight w:val="529"/>
          <w:hidden/>
        </w:trPr>
        <w:tc>
          <w:tcPr>
            <w:tcW w:w="9571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27479E" w:rsidRPr="006F7890" w:rsidRDefault="0027479E" w:rsidP="000B01C6">
            <w:pPr>
              <w:jc w:val="center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eastAsia="ru-RU"/>
              </w:rPr>
            </w:pPr>
          </w:p>
        </w:tc>
      </w:tr>
      <w:tr w:rsidR="0027479E" w:rsidRPr="006C11DD" w:rsidTr="000B01C6">
        <w:tc>
          <w:tcPr>
            <w:tcW w:w="9571" w:type="dxa"/>
            <w:gridSpan w:val="2"/>
          </w:tcPr>
          <w:p w:rsidR="0027479E" w:rsidRDefault="0027479E" w:rsidP="000B01C6">
            <w:pPr>
              <w:jc w:val="center"/>
              <w:rPr>
                <w:rFonts w:ascii="Times New Roman" w:hAnsi="Times New Roman" w:cs="Times New Roman"/>
              </w:rPr>
            </w:pPr>
            <w:r w:rsidRPr="006F7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Травы</w:t>
            </w:r>
          </w:p>
        </w:tc>
      </w:tr>
      <w:tr w:rsidR="0027479E" w:rsidRPr="006C11DD" w:rsidTr="000B01C6">
        <w:tc>
          <w:tcPr>
            <w:tcW w:w="5070" w:type="dxa"/>
          </w:tcPr>
          <w:p w:rsidR="0027479E" w:rsidRPr="006C11DD" w:rsidRDefault="0027479E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Царство:</w:t>
            </w:r>
            <w:r w:rsidRPr="006C11DD">
              <w:rPr>
                <w:rFonts w:ascii="Times New Roman" w:hAnsi="Times New Roman" w:cs="Times New Roman"/>
              </w:rPr>
              <w:t xml:space="preserve"> Растения 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Plantae</w:t>
            </w:r>
            <w:r w:rsidRPr="006C11DD">
              <w:rPr>
                <w:rFonts w:ascii="Times New Roman" w:hAnsi="Times New Roman" w:cs="Times New Roman"/>
                <w:iCs/>
              </w:rPr>
              <w:t>)</w:t>
            </w:r>
          </w:p>
          <w:p w:rsidR="0027479E" w:rsidRPr="006C11DD" w:rsidRDefault="0027479E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Отдел:</w:t>
            </w:r>
            <w:r w:rsidRPr="006C11DD">
              <w:rPr>
                <w:rFonts w:ascii="Times New Roman" w:hAnsi="Times New Roman" w:cs="Times New Roman"/>
              </w:rPr>
              <w:t xml:space="preserve"> Цветковые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1DD">
              <w:rPr>
                <w:rFonts w:ascii="Times New Roman" w:hAnsi="Times New Roman" w:cs="Times New Roman"/>
              </w:rPr>
              <w:t>или покрытосеменные 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Magnoliophyta</w:t>
            </w:r>
            <w:r w:rsidRPr="006C11DD">
              <w:rPr>
                <w:rFonts w:ascii="Times New Roman" w:hAnsi="Times New Roman" w:cs="Times New Roman"/>
              </w:rPr>
              <w:t xml:space="preserve">, или </w:t>
            </w:r>
            <w:proofErr w:type="spellStart"/>
            <w:r w:rsidRPr="006C11DD">
              <w:rPr>
                <w:rFonts w:ascii="Times New Roman" w:hAnsi="Times New Roman" w:cs="Times New Roman"/>
                <w:iCs/>
              </w:rPr>
              <w:t>Angiospermae</w:t>
            </w:r>
            <w:proofErr w:type="spellEnd"/>
            <w:r w:rsidRPr="006C11DD">
              <w:rPr>
                <w:rFonts w:ascii="Times New Roman" w:hAnsi="Times New Roman" w:cs="Times New Roman"/>
                <w:iCs/>
              </w:rPr>
              <w:t xml:space="preserve">) </w:t>
            </w:r>
          </w:p>
          <w:p w:rsidR="0027479E" w:rsidRPr="00F65C5E" w:rsidRDefault="0027479E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Класс: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A74E45">
              <w:rPr>
                <w:rFonts w:ascii="Times New Roman" w:hAnsi="Times New Roman" w:cs="Times New Roman"/>
              </w:rPr>
              <w:t>Однодольные (</w:t>
            </w:r>
            <w:r w:rsidR="00F65C5E">
              <w:rPr>
                <w:i/>
                <w:iCs/>
                <w:lang w:val="la-Latn"/>
              </w:rPr>
              <w:t>Liliopsida</w:t>
            </w:r>
            <w:r w:rsidR="00F65C5E">
              <w:rPr>
                <w:i/>
                <w:iCs/>
              </w:rPr>
              <w:t>)</w:t>
            </w:r>
          </w:p>
          <w:p w:rsidR="00A74E45" w:rsidRDefault="0027479E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Порядок</w:t>
            </w:r>
            <w:proofErr w:type="gramStart"/>
            <w:r w:rsidRPr="000A3756">
              <w:rPr>
                <w:rFonts w:ascii="Times New Roman" w:hAnsi="Times New Roman" w:cs="Times New Roman"/>
                <w:b/>
              </w:rPr>
              <w:t>:</w:t>
            </w:r>
            <w:r w:rsidR="00F65C5E">
              <w:rPr>
                <w:rFonts w:ascii="Times New Roman" w:hAnsi="Times New Roman" w:cs="Times New Roman"/>
                <w:b/>
              </w:rPr>
              <w:t xml:space="preserve"> </w:t>
            </w:r>
            <w:r w:rsidR="00F65C5E" w:rsidRPr="000A3756">
              <w:rPr>
                <w:rFonts w:ascii="Times New Roman" w:hAnsi="Times New Roman" w:cs="Times New Roman"/>
                <w:b/>
              </w:rPr>
              <w:t>:</w:t>
            </w:r>
            <w:r w:rsidR="00F65C5E" w:rsidRPr="006C11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End"/>
            <w:r w:rsidR="00F65C5E">
              <w:rPr>
                <w:rFonts w:ascii="Times New Roman" w:hAnsi="Times New Roman" w:cs="Times New Roman"/>
              </w:rPr>
              <w:t>Злакоцветные</w:t>
            </w:r>
            <w:proofErr w:type="spellEnd"/>
          </w:p>
          <w:p w:rsidR="00A74E45" w:rsidRDefault="0027479E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Семейство: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A74E45">
              <w:rPr>
                <w:rFonts w:ascii="Times New Roman" w:hAnsi="Times New Roman" w:cs="Times New Roman"/>
              </w:rPr>
              <w:t xml:space="preserve"> </w:t>
            </w:r>
            <w:r w:rsidR="00F65C5E">
              <w:rPr>
                <w:rFonts w:ascii="Times New Roman" w:hAnsi="Times New Roman" w:cs="Times New Roman"/>
              </w:rPr>
              <w:t xml:space="preserve">Злаки или Мятликовые </w:t>
            </w:r>
            <w:r w:rsidR="00F65C5E">
              <w:t>(</w:t>
            </w:r>
            <w:r w:rsidR="00F65C5E">
              <w:rPr>
                <w:i/>
                <w:iCs/>
                <w:lang w:val="la-Latn"/>
              </w:rPr>
              <w:t>Poaceae</w:t>
            </w:r>
            <w:r w:rsidR="00F65C5E">
              <w:t>).</w:t>
            </w:r>
          </w:p>
          <w:p w:rsidR="00F65C5E" w:rsidRDefault="0027479E" w:rsidP="00F65C5E">
            <w:r w:rsidRPr="000A3756">
              <w:rPr>
                <w:rFonts w:ascii="Times New Roman" w:hAnsi="Times New Roman" w:cs="Times New Roman"/>
                <w:b/>
              </w:rPr>
              <w:t>Род:</w:t>
            </w:r>
            <w:r w:rsidR="00F65C5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F65C5E" w:rsidRPr="00F65C5E">
              <w:rPr>
                <w:bCs/>
              </w:rPr>
              <w:t>Ковы́ль</w:t>
            </w:r>
            <w:proofErr w:type="spellEnd"/>
            <w:r w:rsidR="00F65C5E">
              <w:t xml:space="preserve"> </w:t>
            </w:r>
            <w:proofErr w:type="gramStart"/>
            <w:r w:rsidR="00F65C5E">
              <w:t>( </w:t>
            </w:r>
            <w:proofErr w:type="gramEnd"/>
            <w:r w:rsidR="00F65C5E">
              <w:rPr>
                <w:i/>
                <w:iCs/>
                <w:lang w:val="la-Latn"/>
              </w:rPr>
              <w:t>Stipa</w:t>
            </w:r>
            <w:r w:rsidR="00F65C5E">
              <w:t>)</w:t>
            </w:r>
          </w:p>
          <w:p w:rsidR="00F65C5E" w:rsidRPr="00F65C5E" w:rsidRDefault="0027479E" w:rsidP="00F65C5E"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Pr="000A3756">
              <w:rPr>
                <w:rFonts w:ascii="Times New Roman" w:hAnsi="Times New Roman" w:cs="Times New Roman"/>
                <w:b/>
              </w:rPr>
              <w:t>Вид: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65C5E" w:rsidRPr="00F65C5E">
              <w:rPr>
                <w:bCs/>
              </w:rPr>
              <w:t>Ковы́ль</w:t>
            </w:r>
            <w:proofErr w:type="spellEnd"/>
            <w:r w:rsidR="00F65C5E">
              <w:t xml:space="preserve"> </w:t>
            </w:r>
          </w:p>
          <w:p w:rsidR="0027479E" w:rsidRPr="005533E6" w:rsidRDefault="0027479E" w:rsidP="000B01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5533E6">
              <w:rPr>
                <w:rFonts w:ascii="Times New Roman" w:hAnsi="Times New Roman" w:cs="Times New Roman"/>
                <w:b/>
              </w:rPr>
              <w:t xml:space="preserve"> </w:t>
            </w:r>
            <w:r w:rsidR="005533E6" w:rsidRPr="005533E6">
              <w:rPr>
                <w:rFonts w:ascii="Times New Roman" w:hAnsi="Times New Roman" w:cs="Times New Roman"/>
              </w:rPr>
              <w:t>Ковыли</w:t>
            </w:r>
            <w:r w:rsidR="005533E6">
              <w:t xml:space="preserve"> покрывают нетронутые ещё целинные степи южной России и </w:t>
            </w:r>
            <w:hyperlink r:id="rId169" w:tooltip="Сибирь" w:history="1">
              <w:r w:rsidR="005533E6" w:rsidRPr="005533E6">
                <w:rPr>
                  <w:rStyle w:val="a4"/>
                  <w:color w:val="auto"/>
                  <w:u w:val="none"/>
                </w:rPr>
                <w:t>Сибири</w:t>
              </w:r>
            </w:hyperlink>
            <w:r w:rsidR="005533E6">
              <w:t xml:space="preserve"> пучками своих жёстких листьев. Единственными девственными территориями произрастания ковыля в Европе является заповедная степь в </w:t>
            </w:r>
            <w:hyperlink r:id="rId170" w:tooltip="Аскания-Нова (заповедник)" w:history="1">
              <w:proofErr w:type="spellStart"/>
              <w:r w:rsidR="005533E6" w:rsidRPr="005533E6">
                <w:rPr>
                  <w:rStyle w:val="a4"/>
                  <w:color w:val="auto"/>
                  <w:u w:val="none"/>
                </w:rPr>
                <w:t>Аскании-Нова</w:t>
              </w:r>
              <w:proofErr w:type="spellEnd"/>
            </w:hyperlink>
            <w:r w:rsidR="005533E6" w:rsidRPr="005533E6">
              <w:t xml:space="preserve"> </w:t>
            </w:r>
            <w:r w:rsidR="005533E6">
              <w:t>(</w:t>
            </w:r>
            <w:hyperlink r:id="rId171" w:tooltip="Херсонская область" w:history="1">
              <w:r w:rsidR="005533E6" w:rsidRPr="005533E6">
                <w:rPr>
                  <w:rStyle w:val="a4"/>
                  <w:color w:val="auto"/>
                  <w:u w:val="none"/>
                </w:rPr>
                <w:t>Херсонская область</w:t>
              </w:r>
            </w:hyperlink>
            <w:r w:rsidR="005533E6">
              <w:t xml:space="preserve">) и в заповедной </w:t>
            </w:r>
            <w:hyperlink r:id="rId172" w:tooltip="Хомутовская степь" w:history="1">
              <w:proofErr w:type="spellStart"/>
              <w:r w:rsidR="005533E6" w:rsidRPr="005533E6">
                <w:rPr>
                  <w:rStyle w:val="a4"/>
                  <w:color w:val="auto"/>
                  <w:u w:val="none"/>
                </w:rPr>
                <w:t>Хомутовской</w:t>
              </w:r>
              <w:proofErr w:type="spellEnd"/>
              <w:r w:rsidR="005533E6" w:rsidRPr="005533E6">
                <w:rPr>
                  <w:rStyle w:val="a4"/>
                  <w:color w:val="auto"/>
                  <w:u w:val="none"/>
                </w:rPr>
                <w:t xml:space="preserve"> степи</w:t>
              </w:r>
            </w:hyperlink>
            <w:r w:rsidR="005533E6" w:rsidRPr="005533E6">
              <w:t xml:space="preserve"> (</w:t>
            </w:r>
            <w:hyperlink r:id="rId173" w:tooltip="Донецкая область" w:history="1">
              <w:r w:rsidR="005533E6" w:rsidRPr="005533E6">
                <w:rPr>
                  <w:rStyle w:val="a4"/>
                  <w:color w:val="auto"/>
                  <w:u w:val="none"/>
                </w:rPr>
                <w:t>Донецкая область</w:t>
              </w:r>
            </w:hyperlink>
            <w:r w:rsidR="005533E6" w:rsidRPr="005533E6">
              <w:t xml:space="preserve">) на </w:t>
            </w:r>
            <w:hyperlink r:id="rId174" w:tooltip="Украина" w:history="1">
              <w:r w:rsidR="005533E6" w:rsidRPr="005533E6">
                <w:rPr>
                  <w:rStyle w:val="a4"/>
                  <w:color w:val="auto"/>
                  <w:u w:val="none"/>
                </w:rPr>
                <w:t>Украине</w:t>
              </w:r>
            </w:hyperlink>
            <w:r w:rsidR="005533E6" w:rsidRPr="005533E6">
              <w:t>.</w:t>
            </w:r>
          </w:p>
          <w:p w:rsidR="0027479E" w:rsidRDefault="0027479E" w:rsidP="000B01C6">
            <w:pPr>
              <w:rPr>
                <w:rFonts w:ascii="Times New Roman" w:hAnsi="Times New Roman" w:cs="Times New Roman"/>
                <w:b/>
              </w:rPr>
            </w:pPr>
          </w:p>
          <w:p w:rsidR="0027479E" w:rsidRPr="00BB670A" w:rsidRDefault="0027479E" w:rsidP="000B01C6">
            <w:pPr>
              <w:rPr>
                <w:rFonts w:ascii="Times New Roman" w:hAnsi="Times New Roman" w:cs="Times New Roman"/>
                <w:i/>
              </w:rPr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5533E6">
              <w:t xml:space="preserve"> </w:t>
            </w:r>
            <w:r w:rsidR="005533E6">
              <w:rPr>
                <w:noProof/>
                <w:lang w:eastAsia="ru-RU"/>
              </w:rPr>
              <w:drawing>
                <wp:inline distT="0" distB="0" distL="0" distR="0">
                  <wp:extent cx="2095500" cy="3143250"/>
                  <wp:effectExtent l="19050" t="0" r="0" b="0"/>
                  <wp:docPr id="18" name="Рисунок 2" descr="https://upload.wikimedia.org/wikipedia/commons/thumb/3/35/Stipa_spp_Sturm8.jpg/220px-Stipa_spp_Stur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5/Stipa_spp_Sturm8.jpg/220px-Stipa_spp_Stur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7479E" w:rsidRDefault="0027479E" w:rsidP="000B01C6">
            <w:pPr>
              <w:rPr>
                <w:rFonts w:ascii="Times New Roman" w:hAnsi="Times New Roman" w:cs="Times New Roman"/>
              </w:rPr>
            </w:pPr>
          </w:p>
          <w:p w:rsidR="0027479E" w:rsidRDefault="0027479E" w:rsidP="00F65C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r w:rsidR="005101BA">
              <w:rPr>
                <w:rFonts w:ascii="Times New Roman" w:hAnsi="Times New Roman" w:cs="Times New Roman"/>
              </w:rPr>
              <w:t>Ковыль</w:t>
            </w:r>
            <w:r w:rsidR="008F2C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95550" cy="1683216"/>
                  <wp:effectExtent l="19050" t="0" r="0" b="0"/>
                  <wp:docPr id="17" name="Рисунок 1" descr="C:\Users\User\Desktop\P112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112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8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3E6" w:rsidRDefault="005533E6" w:rsidP="00F65C5E">
            <w:pPr>
              <w:rPr>
                <w:rFonts w:ascii="Times New Roman" w:hAnsi="Times New Roman" w:cs="Times New Roman"/>
              </w:rPr>
            </w:pPr>
          </w:p>
        </w:tc>
      </w:tr>
    </w:tbl>
    <w:p w:rsidR="0027479E" w:rsidRDefault="0027479E" w:rsidP="0027479E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932D5" w:rsidRDefault="00E932D5" w:rsidP="0027479E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65"/>
        <w:gridCol w:w="4506"/>
      </w:tblGrid>
      <w:tr w:rsidR="00E932D5" w:rsidTr="005533E6">
        <w:tc>
          <w:tcPr>
            <w:tcW w:w="5065" w:type="dxa"/>
          </w:tcPr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Царство:</w:t>
            </w:r>
            <w:r w:rsidRPr="006C11DD">
              <w:rPr>
                <w:rFonts w:ascii="Times New Roman" w:hAnsi="Times New Roman" w:cs="Times New Roman"/>
              </w:rPr>
              <w:t xml:space="preserve"> Растения 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Plantae</w:t>
            </w:r>
            <w:r w:rsidRPr="006C11DD">
              <w:rPr>
                <w:rFonts w:ascii="Times New Roman" w:hAnsi="Times New Roman" w:cs="Times New Roman"/>
                <w:iCs/>
              </w:rPr>
              <w:t>)</w:t>
            </w:r>
          </w:p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Отдел:</w:t>
            </w:r>
            <w:r w:rsidRPr="006C11DD">
              <w:rPr>
                <w:rFonts w:ascii="Times New Roman" w:hAnsi="Times New Roman" w:cs="Times New Roman"/>
              </w:rPr>
              <w:t xml:space="preserve"> Цветковые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1DD">
              <w:rPr>
                <w:rFonts w:ascii="Times New Roman" w:hAnsi="Times New Roman" w:cs="Times New Roman"/>
              </w:rPr>
              <w:t xml:space="preserve">или покрытосеменные </w:t>
            </w:r>
            <w:r w:rsidRPr="006C11DD">
              <w:rPr>
                <w:rFonts w:ascii="Times New Roman" w:hAnsi="Times New Roman" w:cs="Times New Roman"/>
              </w:rPr>
              <w:lastRenderedPageBreak/>
              <w:t>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Magnoliophyta</w:t>
            </w:r>
            <w:r w:rsidRPr="006C11DD">
              <w:rPr>
                <w:rFonts w:ascii="Times New Roman" w:hAnsi="Times New Roman" w:cs="Times New Roman"/>
              </w:rPr>
              <w:t xml:space="preserve">, или </w:t>
            </w:r>
            <w:proofErr w:type="spellStart"/>
            <w:r w:rsidRPr="006C11DD">
              <w:rPr>
                <w:rFonts w:ascii="Times New Roman" w:hAnsi="Times New Roman" w:cs="Times New Roman"/>
                <w:iCs/>
              </w:rPr>
              <w:t>Angiospermae</w:t>
            </w:r>
            <w:proofErr w:type="spellEnd"/>
            <w:r w:rsidRPr="006C11DD">
              <w:rPr>
                <w:rFonts w:ascii="Times New Roman" w:hAnsi="Times New Roman" w:cs="Times New Roman"/>
                <w:iCs/>
              </w:rPr>
              <w:t xml:space="preserve">) </w:t>
            </w:r>
          </w:p>
          <w:p w:rsidR="00567DD5" w:rsidRPr="00190E58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Класс: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567DD5" w:rsidRPr="006C11DD">
              <w:rPr>
                <w:rFonts w:ascii="Times New Roman" w:hAnsi="Times New Roman" w:cs="Times New Roman"/>
              </w:rPr>
              <w:t>Двудольные (</w:t>
            </w:r>
            <w:r w:rsidR="00567DD5" w:rsidRPr="006C11DD">
              <w:rPr>
                <w:rFonts w:ascii="Times New Roman" w:hAnsi="Times New Roman" w:cs="Times New Roman"/>
                <w:iCs/>
                <w:lang w:val="la-Latn"/>
              </w:rPr>
              <w:t>Dicotylédones</w:t>
            </w:r>
            <w:r w:rsidR="00567DD5" w:rsidRPr="006C11DD">
              <w:rPr>
                <w:rFonts w:ascii="Times New Roman" w:hAnsi="Times New Roman" w:cs="Times New Roman"/>
                <w:iCs/>
              </w:rPr>
              <w:t xml:space="preserve">) </w:t>
            </w:r>
          </w:p>
          <w:p w:rsidR="00567DD5" w:rsidRPr="00567DD5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Порядок</w:t>
            </w:r>
            <w:r w:rsidR="00567DD5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="00567DD5" w:rsidRPr="00567DD5">
              <w:rPr>
                <w:rFonts w:ascii="Times New Roman" w:hAnsi="Times New Roman" w:cs="Times New Roman"/>
              </w:rPr>
              <w:t>Верескоцветные</w:t>
            </w:r>
            <w:proofErr w:type="spellEnd"/>
            <w:r w:rsidR="00567DD5" w:rsidRPr="00567DD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567DD5" w:rsidRPr="00567DD5">
              <w:rPr>
                <w:rFonts w:ascii="Times New Roman" w:hAnsi="Times New Roman" w:cs="Times New Roman"/>
                <w:lang w:val="en-US"/>
              </w:rPr>
              <w:t>Ericales</w:t>
            </w:r>
            <w:proofErr w:type="spellEnd"/>
            <w:r w:rsidR="00567DD5" w:rsidRPr="00567DD5">
              <w:rPr>
                <w:rFonts w:ascii="Times New Roman" w:hAnsi="Times New Roman" w:cs="Times New Roman"/>
              </w:rPr>
              <w:t>)</w:t>
            </w:r>
          </w:p>
          <w:p w:rsidR="00705405" w:rsidRPr="00567DD5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Семейство: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567DD5">
              <w:rPr>
                <w:rFonts w:ascii="Times New Roman" w:hAnsi="Times New Roman" w:cs="Times New Roman"/>
              </w:rPr>
              <w:t>Первоцветные (</w:t>
            </w:r>
            <w:proofErr w:type="spellStart"/>
            <w:r w:rsidR="00567DD5">
              <w:rPr>
                <w:rFonts w:ascii="Times New Roman" w:hAnsi="Times New Roman" w:cs="Times New Roman"/>
                <w:lang w:val="en-US"/>
              </w:rPr>
              <w:t>Primulaceae</w:t>
            </w:r>
            <w:proofErr w:type="spellEnd"/>
            <w:r w:rsidR="00567DD5" w:rsidRPr="00567DD5">
              <w:rPr>
                <w:rFonts w:ascii="Times New Roman" w:hAnsi="Times New Roman" w:cs="Times New Roman"/>
              </w:rPr>
              <w:t>)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40"/>
              <w:gridCol w:w="2909"/>
            </w:tblGrid>
            <w:tr w:rsidR="00705405" w:rsidTr="00705405">
              <w:trPr>
                <w:tblCellSpacing w:w="0" w:type="dxa"/>
              </w:trPr>
              <w:tc>
                <w:tcPr>
                  <w:tcW w:w="2000" w:type="pct"/>
                  <w:hideMark/>
                </w:tcPr>
                <w:p w:rsidR="00705405" w:rsidRDefault="00705405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0" w:type="pct"/>
                  <w:vAlign w:val="center"/>
                  <w:hideMark/>
                </w:tcPr>
                <w:p w:rsidR="00705405" w:rsidRDefault="0070540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</w:p>
          <w:p w:rsidR="00567DD5" w:rsidRPr="008908A7" w:rsidRDefault="00E932D5" w:rsidP="000B01C6">
            <w:pPr>
              <w:rPr>
                <w:rFonts w:ascii="Times New Roman" w:hAnsi="Times New Roman" w:cs="Times New Roman"/>
                <w:b/>
              </w:rPr>
            </w:pPr>
            <w:r w:rsidRPr="000A3756">
              <w:rPr>
                <w:rFonts w:ascii="Times New Roman" w:hAnsi="Times New Roman" w:cs="Times New Roman"/>
                <w:b/>
              </w:rPr>
              <w:t>Род:</w:t>
            </w:r>
            <w:r w:rsidR="00567DD5">
              <w:rPr>
                <w:b/>
                <w:bCs/>
              </w:rPr>
              <w:t xml:space="preserve"> </w:t>
            </w:r>
            <w:proofErr w:type="spellStart"/>
            <w:r w:rsidR="00567DD5" w:rsidRPr="008908A7">
              <w:rPr>
                <w:bCs/>
              </w:rPr>
              <w:t>Первоцве́т</w:t>
            </w:r>
            <w:proofErr w:type="spellEnd"/>
            <w:r w:rsidR="00567DD5" w:rsidRPr="008908A7">
              <w:t xml:space="preserve">, или </w:t>
            </w:r>
            <w:r w:rsidR="00567DD5" w:rsidRPr="008908A7">
              <w:rPr>
                <w:bCs/>
              </w:rPr>
              <w:t>Примула</w:t>
            </w:r>
            <w:r w:rsidR="00567DD5" w:rsidRPr="008908A7">
              <w:t xml:space="preserve"> </w:t>
            </w:r>
            <w:proofErr w:type="gramStart"/>
            <w:r w:rsidR="00567DD5" w:rsidRPr="008908A7">
              <w:t>( </w:t>
            </w:r>
            <w:proofErr w:type="gramEnd"/>
            <w:r w:rsidR="00567DD5" w:rsidRPr="008908A7">
              <w:rPr>
                <w:i/>
                <w:iCs/>
                <w:lang w:val="la-Latn"/>
              </w:rPr>
              <w:t>Prímula</w:t>
            </w:r>
            <w:r w:rsidR="00567DD5" w:rsidRPr="008908A7">
              <w:t>)</w:t>
            </w:r>
          </w:p>
          <w:p w:rsidR="003B687A" w:rsidRPr="00190E58" w:rsidRDefault="00E932D5" w:rsidP="000B01C6">
            <w:pPr>
              <w:rPr>
                <w:rFonts w:ascii="Times New Roman" w:hAnsi="Times New Roman" w:cs="Times New Roman"/>
                <w:b/>
              </w:rPr>
            </w:pPr>
            <w:r w:rsidRPr="008908A7">
              <w:rPr>
                <w:rFonts w:ascii="Times New Roman" w:hAnsi="Times New Roman" w:cs="Times New Roman"/>
                <w:b/>
              </w:rPr>
              <w:t xml:space="preserve"> Вид:</w:t>
            </w:r>
            <w:r w:rsidR="008908A7" w:rsidRPr="008908A7">
              <w:rPr>
                <w:b/>
                <w:i/>
                <w:iCs/>
              </w:rPr>
              <w:t xml:space="preserve"> </w:t>
            </w:r>
            <w:r w:rsidR="008908A7" w:rsidRPr="008908A7">
              <w:rPr>
                <w:rStyle w:val="aa"/>
                <w:b w:val="0"/>
                <w:i/>
                <w:iCs/>
              </w:rPr>
              <w:t>Примула (первоцвет) весенняя</w:t>
            </w:r>
            <w:r w:rsidR="008908A7">
              <w:t>,</w:t>
            </w:r>
          </w:p>
          <w:p w:rsidR="00E932D5" w:rsidRDefault="00E932D5" w:rsidP="000B01C6">
            <w:pPr>
              <w:rPr>
                <w:rFonts w:ascii="Times New Roman" w:hAnsi="Times New Roman" w:cs="Times New Roman"/>
                <w:b/>
              </w:rPr>
            </w:pPr>
            <w:r w:rsidRPr="006C11D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</w:p>
          <w:p w:rsidR="00E932D5" w:rsidRDefault="003B687A" w:rsidP="000B01C6">
            <w:pPr>
              <w:rPr>
                <w:rFonts w:ascii="Times New Roman" w:hAnsi="Times New Roman" w:cs="Times New Roman"/>
                <w:b/>
              </w:rPr>
            </w:pPr>
            <w:r>
              <w:t>Растет в Европейской части России (преимущественно в южных районах), на Кавказе и юге Сибири.</w:t>
            </w:r>
          </w:p>
          <w:p w:rsidR="00EE73DB" w:rsidRPr="00EE73DB" w:rsidRDefault="00E932D5" w:rsidP="00EE73DB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EE73DB" w:rsidRPr="00EE73D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EE73DB">
              <w:t>редставители</w:t>
            </w:r>
            <w:proofErr w:type="spellEnd"/>
            <w:r w:rsidR="00EE73DB">
              <w:t xml:space="preserve"> рода </w:t>
            </w:r>
            <w:r w:rsidR="00EE73DB" w:rsidRPr="00EE73DB">
              <w:t xml:space="preserve">Первоцвет — </w:t>
            </w:r>
            <w:hyperlink r:id="rId177" w:tooltip="Многолетнее растение" w:history="1">
              <w:r w:rsidR="00EE73DB" w:rsidRPr="00EE73DB">
                <w:rPr>
                  <w:rStyle w:val="a4"/>
                  <w:color w:val="auto"/>
                  <w:u w:val="none"/>
                </w:rPr>
                <w:t>многолетние</w:t>
              </w:r>
            </w:hyperlink>
            <w:r w:rsidR="00EE73DB" w:rsidRPr="00EE73DB">
              <w:t xml:space="preserve">, реже </w:t>
            </w:r>
            <w:hyperlink r:id="rId178" w:tooltip="Двулетнее растение" w:history="1">
              <w:r w:rsidR="00EE73DB" w:rsidRPr="00EE73DB">
                <w:rPr>
                  <w:rStyle w:val="a4"/>
                  <w:color w:val="auto"/>
                  <w:u w:val="none"/>
                </w:rPr>
                <w:t>двулетние</w:t>
              </w:r>
            </w:hyperlink>
            <w:r w:rsidR="00EE73DB" w:rsidRPr="00EE73DB">
              <w:t xml:space="preserve"> и </w:t>
            </w:r>
            <w:hyperlink r:id="rId179" w:tooltip="Однолетнее растение" w:history="1">
              <w:r w:rsidR="00EE73DB" w:rsidRPr="00EE73DB">
                <w:rPr>
                  <w:rStyle w:val="a4"/>
                  <w:color w:val="auto"/>
                  <w:u w:val="none"/>
                </w:rPr>
                <w:t>однолетние</w:t>
              </w:r>
            </w:hyperlink>
            <w:r w:rsidR="00EE73DB" w:rsidRPr="00EE73DB">
              <w:t xml:space="preserve"> </w:t>
            </w:r>
            <w:hyperlink r:id="rId180" w:tooltip="Трава" w:history="1">
              <w:r w:rsidR="00EE73DB" w:rsidRPr="00EE73DB">
                <w:rPr>
                  <w:rStyle w:val="a4"/>
                  <w:color w:val="auto"/>
                  <w:u w:val="none"/>
                </w:rPr>
                <w:t>травы</w:t>
              </w:r>
            </w:hyperlink>
            <w:r w:rsidR="00EE73DB" w:rsidRPr="00EE73DB">
              <w:t>.</w:t>
            </w:r>
          </w:p>
          <w:p w:rsidR="00EE73DB" w:rsidRPr="00EE73DB" w:rsidRDefault="00007A69" w:rsidP="00EE73DB">
            <w:pPr>
              <w:pStyle w:val="a8"/>
            </w:pPr>
            <w:hyperlink r:id="rId181" w:tooltip="Листья" w:history="1">
              <w:r w:rsidR="00EE73DB" w:rsidRPr="00EE73DB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EE73DB" w:rsidRPr="00EE73DB">
              <w:t xml:space="preserve"> цельные, образуют прикорневую </w:t>
            </w:r>
            <w:hyperlink r:id="rId182" w:tooltip="Розетка (ботаника)" w:history="1">
              <w:r w:rsidR="00EE73DB" w:rsidRPr="00EE73DB">
                <w:rPr>
                  <w:rStyle w:val="a4"/>
                  <w:color w:val="auto"/>
                  <w:u w:val="none"/>
                </w:rPr>
                <w:t>розетку</w:t>
              </w:r>
            </w:hyperlink>
            <w:r w:rsidR="00EE73DB" w:rsidRPr="00EE73DB">
              <w:t>. Листья морщинистые и покрыты волосками.</w:t>
            </w:r>
          </w:p>
          <w:p w:rsidR="00EE73DB" w:rsidRPr="00EE73DB" w:rsidRDefault="00007A69" w:rsidP="00EE73DB">
            <w:pPr>
              <w:pStyle w:val="a8"/>
            </w:pPr>
            <w:hyperlink r:id="rId183" w:tooltip="Цветок" w:history="1">
              <w:r w:rsidR="00EE73DB" w:rsidRPr="00EE73DB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EE73DB" w:rsidRPr="00EE73DB">
              <w:t xml:space="preserve"> пятичленные, правильной формы, разнообразных расцветок и оттенков, одиночные или собраны в </w:t>
            </w:r>
            <w:hyperlink r:id="rId184" w:tooltip="Кисть (ботаника)" w:history="1">
              <w:r w:rsidR="00EE73DB" w:rsidRPr="00EE73DB">
                <w:rPr>
                  <w:rStyle w:val="a4"/>
                  <w:color w:val="auto"/>
                  <w:u w:val="none"/>
                </w:rPr>
                <w:t>кистевидные</w:t>
              </w:r>
            </w:hyperlink>
            <w:r w:rsidR="00EE73DB" w:rsidRPr="00EE73DB">
              <w:t xml:space="preserve"> или </w:t>
            </w:r>
            <w:hyperlink r:id="rId185" w:tooltip="Зонтик (соцветие)" w:history="1">
              <w:r w:rsidR="00EE73DB" w:rsidRPr="00EE73DB">
                <w:rPr>
                  <w:rStyle w:val="a4"/>
                  <w:color w:val="auto"/>
                  <w:u w:val="none"/>
                </w:rPr>
                <w:t>зонтиковидные</w:t>
              </w:r>
            </w:hyperlink>
            <w:r w:rsidR="00EE73DB" w:rsidRPr="00EE73DB">
              <w:t xml:space="preserve"> </w:t>
            </w:r>
            <w:hyperlink r:id="rId186" w:tooltip="Соцветие" w:history="1">
              <w:r w:rsidR="00EE73DB" w:rsidRPr="00EE73DB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EE73DB" w:rsidRPr="00EE73DB">
              <w:t xml:space="preserve"> на концах безлистных </w:t>
            </w:r>
            <w:hyperlink r:id="rId187" w:tooltip="Стебель" w:history="1">
              <w:r w:rsidR="00EE73DB" w:rsidRPr="00EE73DB">
                <w:rPr>
                  <w:rStyle w:val="a4"/>
                  <w:color w:val="auto"/>
                  <w:u w:val="none"/>
                </w:rPr>
                <w:t>стеблей</w:t>
              </w:r>
            </w:hyperlink>
            <w:r w:rsidR="00EE73DB" w:rsidRPr="00EE73DB">
              <w:t>.</w:t>
            </w:r>
          </w:p>
          <w:p w:rsidR="00EE73DB" w:rsidRPr="00EE73DB" w:rsidRDefault="00007A69" w:rsidP="00EE73DB">
            <w:pPr>
              <w:pStyle w:val="a8"/>
            </w:pPr>
            <w:hyperlink r:id="rId188" w:tooltip="Плод" w:history="1">
              <w:r w:rsidR="00EE73DB" w:rsidRPr="00EE73DB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EE73DB" w:rsidRPr="00EE73DB">
              <w:t xml:space="preserve"> — </w:t>
            </w:r>
            <w:hyperlink r:id="rId189" w:tooltip="Коробочка" w:history="1">
              <w:r w:rsidR="00EE73DB" w:rsidRPr="00EE73DB">
                <w:rPr>
                  <w:rStyle w:val="a4"/>
                  <w:color w:val="auto"/>
                  <w:u w:val="none"/>
                </w:rPr>
                <w:t>коробочка</w:t>
              </w:r>
            </w:hyperlink>
            <w:r w:rsidR="00EE73DB" w:rsidRPr="00EE73DB">
              <w:t>.</w:t>
            </w:r>
          </w:p>
          <w:p w:rsidR="00E932D5" w:rsidRPr="00EE73DB" w:rsidRDefault="00E932D5" w:rsidP="000B01C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6" w:type="dxa"/>
          </w:tcPr>
          <w:p w:rsidR="00E932D5" w:rsidRDefault="005101BA" w:rsidP="000B0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Фото. Примула (первоцвет)</w:t>
            </w:r>
          </w:p>
          <w:p w:rsidR="006770B1" w:rsidRDefault="006770B1" w:rsidP="006770B1">
            <w:pPr>
              <w:rPr>
                <w:rFonts w:ascii="Times New Roman" w:hAnsi="Times New Roman" w:cs="Times New Roman"/>
                <w:iCs/>
              </w:rPr>
            </w:pPr>
          </w:p>
          <w:p w:rsidR="00E932D5" w:rsidRDefault="00A97492" w:rsidP="00A97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613687" cy="3486111"/>
                  <wp:effectExtent l="19050" t="0" r="0" b="0"/>
                  <wp:docPr id="14" name="Рисунок 2" descr="C:\Users\User\Desktop\все проект ильины\P101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1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62" cy="348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2D5" w:rsidRPr="006C11D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932D5" w:rsidRDefault="00E932D5" w:rsidP="0027479E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E932D5" w:rsidTr="000B01C6">
        <w:tc>
          <w:tcPr>
            <w:tcW w:w="9571" w:type="dxa"/>
            <w:gridSpan w:val="2"/>
          </w:tcPr>
          <w:p w:rsidR="00E932D5" w:rsidRDefault="00E932D5" w:rsidP="000B01C6">
            <w:pPr>
              <w:jc w:val="center"/>
              <w:rPr>
                <w:rFonts w:ascii="Times New Roman" w:hAnsi="Times New Roman" w:cs="Times New Roman"/>
              </w:rPr>
            </w:pPr>
            <w:r w:rsidRPr="006F7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Травы</w:t>
            </w:r>
          </w:p>
        </w:tc>
      </w:tr>
      <w:tr w:rsidR="00E932D5" w:rsidTr="000B01C6">
        <w:tc>
          <w:tcPr>
            <w:tcW w:w="5070" w:type="dxa"/>
          </w:tcPr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Царство:</w:t>
            </w:r>
            <w:r w:rsidRPr="006C11DD">
              <w:rPr>
                <w:rFonts w:ascii="Times New Roman" w:hAnsi="Times New Roman" w:cs="Times New Roman"/>
              </w:rPr>
              <w:t xml:space="preserve"> Растения 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Plantae</w:t>
            </w:r>
            <w:r w:rsidRPr="006C11DD">
              <w:rPr>
                <w:rFonts w:ascii="Times New Roman" w:hAnsi="Times New Roman" w:cs="Times New Roman"/>
                <w:iCs/>
              </w:rPr>
              <w:t>)</w:t>
            </w:r>
          </w:p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Отдел:</w:t>
            </w:r>
            <w:r w:rsidRPr="006C11DD">
              <w:rPr>
                <w:rFonts w:ascii="Times New Roman" w:hAnsi="Times New Roman" w:cs="Times New Roman"/>
              </w:rPr>
              <w:t xml:space="preserve"> Цветковые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1DD">
              <w:rPr>
                <w:rFonts w:ascii="Times New Roman" w:hAnsi="Times New Roman" w:cs="Times New Roman"/>
              </w:rPr>
              <w:t>или покрытосеменные (</w:t>
            </w:r>
            <w:r w:rsidRPr="006C11DD">
              <w:rPr>
                <w:rFonts w:ascii="Times New Roman" w:hAnsi="Times New Roman" w:cs="Times New Roman"/>
                <w:iCs/>
                <w:lang w:val="la-Latn"/>
              </w:rPr>
              <w:t>Magnoliophyta</w:t>
            </w:r>
            <w:r w:rsidRPr="006C11DD">
              <w:rPr>
                <w:rFonts w:ascii="Times New Roman" w:hAnsi="Times New Roman" w:cs="Times New Roman"/>
              </w:rPr>
              <w:t xml:space="preserve">, или </w:t>
            </w:r>
            <w:proofErr w:type="spellStart"/>
            <w:r w:rsidRPr="006C11DD">
              <w:rPr>
                <w:rFonts w:ascii="Times New Roman" w:hAnsi="Times New Roman" w:cs="Times New Roman"/>
                <w:iCs/>
              </w:rPr>
              <w:t>Angiospermae</w:t>
            </w:r>
            <w:proofErr w:type="spellEnd"/>
            <w:r w:rsidRPr="006C11DD">
              <w:rPr>
                <w:rFonts w:ascii="Times New Roman" w:hAnsi="Times New Roman" w:cs="Times New Roman"/>
                <w:iCs/>
              </w:rPr>
              <w:t xml:space="preserve">) </w:t>
            </w:r>
          </w:p>
          <w:p w:rsidR="00017995" w:rsidRPr="00017995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Класс: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017995">
              <w:rPr>
                <w:rFonts w:ascii="Times New Roman" w:hAnsi="Times New Roman" w:cs="Times New Roman"/>
              </w:rPr>
              <w:t>Однодольные (</w:t>
            </w:r>
            <w:r w:rsidR="00017995">
              <w:rPr>
                <w:i/>
                <w:iCs/>
                <w:lang w:val="la-Latn"/>
              </w:rPr>
              <w:t>Liliopsida</w:t>
            </w:r>
            <w:r w:rsidR="00017995">
              <w:rPr>
                <w:i/>
                <w:iCs/>
              </w:rPr>
              <w:t>)</w:t>
            </w:r>
          </w:p>
          <w:p w:rsidR="00E932D5" w:rsidRPr="00017995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Порядок: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1A5C">
              <w:rPr>
                <w:rFonts w:ascii="Times New Roman" w:hAnsi="Times New Roman" w:cs="Times New Roman"/>
              </w:rPr>
              <w:t>С</w:t>
            </w:r>
            <w:r w:rsidR="00017995">
              <w:rPr>
                <w:rFonts w:ascii="Times New Roman" w:hAnsi="Times New Roman" w:cs="Times New Roman"/>
              </w:rPr>
              <w:t>паржецветные</w:t>
            </w:r>
            <w:proofErr w:type="spellEnd"/>
            <w:r w:rsidR="00951A5C">
              <w:rPr>
                <w:rFonts w:ascii="Times New Roman" w:hAnsi="Times New Roman" w:cs="Times New Roman"/>
              </w:rPr>
              <w:t xml:space="preserve"> </w:t>
            </w:r>
            <w:r w:rsidR="00951A5C">
              <w:t>(</w:t>
            </w:r>
            <w:proofErr w:type="spellStart"/>
            <w:r w:rsidR="00951A5C">
              <w:t>Asparagales</w:t>
            </w:r>
            <w:proofErr w:type="spellEnd"/>
            <w:r w:rsidR="00951A5C">
              <w:t>)</w:t>
            </w:r>
          </w:p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Семейство: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017995">
              <w:rPr>
                <w:rFonts w:ascii="Times New Roman" w:hAnsi="Times New Roman" w:cs="Times New Roman"/>
              </w:rPr>
              <w:t>Спаржевые</w:t>
            </w:r>
            <w:r w:rsidR="00190E58">
              <w:rPr>
                <w:rFonts w:ascii="Times New Roman" w:hAnsi="Times New Roman" w:cs="Times New Roman"/>
              </w:rPr>
              <w:t xml:space="preserve"> </w:t>
            </w:r>
            <w:r w:rsidR="00190E58">
              <w:t>(</w:t>
            </w:r>
            <w:proofErr w:type="spellStart"/>
            <w:r w:rsidR="00190E58">
              <w:t>Asparagaceae</w:t>
            </w:r>
            <w:proofErr w:type="spellEnd"/>
            <w:r w:rsidR="00190E58">
              <w:t xml:space="preserve">) </w:t>
            </w:r>
            <w:r w:rsidRPr="006C11DD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E932D5" w:rsidRPr="006C11DD" w:rsidRDefault="00E932D5" w:rsidP="000B01C6">
            <w:pPr>
              <w:rPr>
                <w:rFonts w:ascii="Times New Roman" w:hAnsi="Times New Roman" w:cs="Times New Roman"/>
              </w:rPr>
            </w:pPr>
            <w:r w:rsidRPr="000A3756">
              <w:rPr>
                <w:rFonts w:ascii="Times New Roman" w:hAnsi="Times New Roman" w:cs="Times New Roman"/>
                <w:b/>
              </w:rPr>
              <w:t>Род: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17995">
              <w:rPr>
                <w:b/>
                <w:bCs/>
              </w:rPr>
              <w:t>Проле́ска</w:t>
            </w:r>
            <w:proofErr w:type="spellEnd"/>
            <w:r w:rsidR="00017995">
              <w:t> </w:t>
            </w:r>
            <w:proofErr w:type="gramStart"/>
            <w:r w:rsidR="00017995">
              <w:t>( </w:t>
            </w:r>
            <w:proofErr w:type="gramEnd"/>
            <w:r w:rsidR="00017995">
              <w:rPr>
                <w:i/>
                <w:iCs/>
                <w:lang w:val="la-Latn"/>
              </w:rPr>
              <w:t>Scílla</w:t>
            </w:r>
            <w:r w:rsidR="00017995">
              <w:t>) </w:t>
            </w:r>
          </w:p>
          <w:p w:rsidR="00E932D5" w:rsidRDefault="00E932D5" w:rsidP="000B01C6">
            <w:pPr>
              <w:rPr>
                <w:rFonts w:ascii="Times New Roman" w:hAnsi="Times New Roman" w:cs="Times New Roman"/>
                <w:iCs/>
              </w:rPr>
            </w:pPr>
            <w:r w:rsidRPr="000A3756">
              <w:rPr>
                <w:rFonts w:ascii="Times New Roman" w:hAnsi="Times New Roman" w:cs="Times New Roman"/>
                <w:b/>
              </w:rPr>
              <w:t>Вид:</w:t>
            </w:r>
            <w:r w:rsidRPr="006C11DD">
              <w:rPr>
                <w:rFonts w:ascii="Times New Roman" w:hAnsi="Times New Roman" w:cs="Times New Roman"/>
              </w:rPr>
              <w:t xml:space="preserve"> </w:t>
            </w:r>
            <w:r w:rsidR="00204056" w:rsidRPr="00204056">
              <w:rPr>
                <w:rFonts w:ascii="Times New Roman CYR" w:hAnsi="Times New Roman CYR" w:cs="Times New Roman CYR"/>
                <w:bCs/>
              </w:rPr>
              <w:t>Пролеска сибирская</w:t>
            </w:r>
            <w:r w:rsidR="00204056">
              <w:rPr>
                <w:rFonts w:ascii="Times New Roman CYR" w:hAnsi="Times New Roman CYR" w:cs="Times New Roman CYR"/>
              </w:rPr>
              <w:t xml:space="preserve"> — </w:t>
            </w:r>
            <w:proofErr w:type="spellStart"/>
            <w:r w:rsidR="00204056">
              <w:rPr>
                <w:rFonts w:ascii="Times New Roman CYR" w:hAnsi="Times New Roman CYR" w:cs="Times New Roman CYR"/>
              </w:rPr>
              <w:t>Scilla</w:t>
            </w:r>
            <w:proofErr w:type="spellEnd"/>
            <w:r w:rsidR="00204056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204056">
              <w:rPr>
                <w:rFonts w:ascii="Times New Roman CYR" w:hAnsi="Times New Roman CYR" w:cs="Times New Roman CYR"/>
              </w:rPr>
              <w:t>sibirica</w:t>
            </w:r>
            <w:proofErr w:type="spellEnd"/>
          </w:p>
          <w:p w:rsidR="00E932D5" w:rsidRDefault="00E932D5" w:rsidP="000B01C6">
            <w:pPr>
              <w:rPr>
                <w:rFonts w:ascii="Times New Roman" w:hAnsi="Times New Roman" w:cs="Times New Roman"/>
                <w:iCs/>
              </w:rPr>
            </w:pPr>
          </w:p>
          <w:p w:rsidR="00403F8A" w:rsidRDefault="00E932D5" w:rsidP="00403F8A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r w:rsidR="00403F8A">
              <w:rPr>
                <w:rFonts w:ascii="Times New Roman" w:hAnsi="Times New Roman" w:cs="Times New Roman"/>
                <w:b/>
              </w:rPr>
              <w:t xml:space="preserve"> </w:t>
            </w:r>
            <w:r w:rsidR="00403F8A">
              <w:t>Представители вида произрастающих на равнинах и горных лугах Европы, Азии и Африки (на территории России и сопредельных стран — 17 видов)</w:t>
            </w:r>
          </w:p>
          <w:p w:rsidR="00403F8A" w:rsidRDefault="00403F8A" w:rsidP="00403F8A">
            <w:pPr>
              <w:pStyle w:val="a8"/>
            </w:pPr>
            <w:r>
              <w:t xml:space="preserve">Широко </w:t>
            </w:r>
            <w:proofErr w:type="gramStart"/>
            <w:r>
              <w:t>распространена</w:t>
            </w:r>
            <w:proofErr w:type="gramEnd"/>
            <w:r>
              <w:t>, поскольку хорошо репродуцируется, приспосабливается к местным условиям, морозостойка, невосприимчива к заболеваниям и весьма привлекательна внешне. Многие виды размножаются самосевом. Хорошо растёт в тенистых местах, предпочитает рыхлую влажную почву.</w:t>
            </w:r>
          </w:p>
          <w:p w:rsidR="00E932D5" w:rsidRDefault="00E932D5" w:rsidP="000B01C6">
            <w:pPr>
              <w:rPr>
                <w:rFonts w:ascii="Times New Roman" w:hAnsi="Times New Roman" w:cs="Times New Roman"/>
                <w:b/>
              </w:rPr>
            </w:pPr>
          </w:p>
          <w:p w:rsidR="00E932D5" w:rsidRDefault="00E932D5" w:rsidP="000B01C6">
            <w:pPr>
              <w:rPr>
                <w:rFonts w:ascii="Times New Roman" w:hAnsi="Times New Roman" w:cs="Times New Roman"/>
                <w:b/>
              </w:rPr>
            </w:pPr>
          </w:p>
          <w:p w:rsidR="00E932D5" w:rsidRPr="00BB670A" w:rsidRDefault="00E932D5" w:rsidP="00403F8A">
            <w:pPr>
              <w:rPr>
                <w:rFonts w:ascii="Times New Roman" w:hAnsi="Times New Roman" w:cs="Times New Roman"/>
                <w:i/>
              </w:rPr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403F8A">
              <w:t xml:space="preserve"> Пролеска - травянистое растение с длинными листьями с параллельным жилкованием. Ее видоизмененный подземный стебель – луковица, служит для запаса питательных веществ. Цветы актиноморфные, то </w:t>
            </w:r>
            <w:r w:rsidR="00403F8A">
              <w:lastRenderedPageBreak/>
              <w:t>есть обладают лучевой симметрией. Пролеска имеет простой околоцветник, по шесть лепестков и тычинок, один пестик и верхнюю завязь. Мелкие цветы собраны в соцветия колос и кисть, либо одиночные. В основном цветы окрашены в синие и голубые цвета, но некоторые виды и сорта имеют другие оттенки лепестков. Плод-коробочка пролески с большим количеством мелких семян. Это еще одно отличие от типичных представителей семейства спаржевых, у которых плод ягода.</w:t>
            </w:r>
          </w:p>
        </w:tc>
        <w:tc>
          <w:tcPr>
            <w:tcW w:w="4501" w:type="dxa"/>
          </w:tcPr>
          <w:p w:rsidR="00E932D5" w:rsidRDefault="00E932D5" w:rsidP="000B01C6">
            <w:pPr>
              <w:rPr>
                <w:rFonts w:ascii="Times New Roman" w:hAnsi="Times New Roman" w:cs="Times New Roman"/>
              </w:rPr>
            </w:pPr>
          </w:p>
          <w:p w:rsidR="00E53D2D" w:rsidRDefault="00E932D5" w:rsidP="00E53D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r w:rsidR="005101BA">
              <w:rPr>
                <w:rFonts w:ascii="Times New Roman" w:hAnsi="Times New Roman" w:cs="Times New Roman"/>
              </w:rPr>
              <w:t>Пролеска</w:t>
            </w:r>
          </w:p>
          <w:p w:rsidR="00E932D5" w:rsidRDefault="000F5F75" w:rsidP="00E53D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2890" cy="2409825"/>
                  <wp:effectExtent l="19050" t="0" r="4510" b="0"/>
                  <wp:docPr id="20" name="Рисунок 6" descr="C:\Users\User\Desktop\P121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121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9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2D5" w:rsidTr="000B01C6">
        <w:tc>
          <w:tcPr>
            <w:tcW w:w="9571" w:type="dxa"/>
            <w:gridSpan w:val="2"/>
          </w:tcPr>
          <w:p w:rsidR="00E932D5" w:rsidRDefault="00E932D5" w:rsidP="000B01C6">
            <w:pPr>
              <w:jc w:val="center"/>
              <w:rPr>
                <w:rFonts w:ascii="Times New Roman" w:hAnsi="Times New Roman" w:cs="Times New Roman"/>
              </w:rPr>
            </w:pPr>
            <w:r w:rsidRPr="006F7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Травы</w:t>
            </w:r>
          </w:p>
        </w:tc>
      </w:tr>
      <w:tr w:rsidR="00E932D5" w:rsidTr="000B01C6">
        <w:tc>
          <w:tcPr>
            <w:tcW w:w="5070" w:type="dxa"/>
          </w:tcPr>
          <w:p w:rsidR="006770B1" w:rsidRPr="006C11DD" w:rsidRDefault="006770B1" w:rsidP="006770B1">
            <w:pPr>
              <w:pStyle w:val="a8"/>
            </w:pPr>
            <w:r w:rsidRPr="000A3756">
              <w:rPr>
                <w:b/>
              </w:rPr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6770B1" w:rsidRPr="006C11DD" w:rsidRDefault="006770B1" w:rsidP="006770B1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6770B1" w:rsidRPr="006C11DD" w:rsidRDefault="006770B1" w:rsidP="006770B1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6770B1" w:rsidRPr="000B01C6" w:rsidRDefault="006770B1" w:rsidP="006770B1">
            <w:pPr>
              <w:pStyle w:val="a8"/>
            </w:pPr>
            <w:r w:rsidRPr="000A3756">
              <w:rPr>
                <w:b/>
              </w:rPr>
              <w:t>Порядок:</w:t>
            </w:r>
            <w:r w:rsidRPr="006C11DD">
              <w:t xml:space="preserve"> </w:t>
            </w:r>
            <w:proofErr w:type="spellStart"/>
            <w:r>
              <w:t>Камнеломкоцветные</w:t>
            </w:r>
            <w:proofErr w:type="spellEnd"/>
            <w:r>
              <w:t xml:space="preserve"> (</w:t>
            </w:r>
            <w:r w:rsidR="000B01C6">
              <w:rPr>
                <w:i/>
                <w:iCs/>
                <w:lang w:val="la-Latn"/>
              </w:rPr>
              <w:t>Saxifragales</w:t>
            </w:r>
            <w:r w:rsidR="000B01C6">
              <w:rPr>
                <w:i/>
                <w:iCs/>
              </w:rPr>
              <w:t>)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6770B1" w:rsidTr="000B01C6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6770B1" w:rsidRPr="00275EB0" w:rsidTr="000B01C6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6770B1" w:rsidRPr="00275EB0" w:rsidRDefault="006770B1" w:rsidP="000B01C6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770B1" w:rsidRDefault="006770B1" w:rsidP="000B01C6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6770B1" w:rsidRPr="00275EB0" w:rsidRDefault="006770B1" w:rsidP="006770B1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Пионовые (</w:t>
            </w:r>
            <w:r>
              <w:rPr>
                <w:i/>
                <w:iCs/>
                <w:lang w:val="la-Latn"/>
              </w:rPr>
              <w:t>Paeoniaceae</w:t>
            </w:r>
            <w:r>
              <w:rPr>
                <w:i/>
                <w:iCs/>
              </w:rPr>
              <w:t>)</w:t>
            </w:r>
          </w:p>
          <w:p w:rsidR="006770B1" w:rsidRPr="009565D4" w:rsidRDefault="006770B1" w:rsidP="006770B1">
            <w:pPr>
              <w:pStyle w:val="a8"/>
            </w:pPr>
            <w:r w:rsidRPr="000A3756">
              <w:rPr>
                <w:b/>
              </w:rPr>
              <w:t>Род</w:t>
            </w:r>
            <w:r w:rsidRPr="009E1808">
              <w:rPr>
                <w:b/>
              </w:rPr>
              <w:t>:</w:t>
            </w:r>
            <w:r w:rsidRPr="009E1808">
              <w:t xml:space="preserve"> </w:t>
            </w:r>
            <w:r w:rsidRPr="00E932D5">
              <w:t>Пион</w:t>
            </w:r>
            <w:r w:rsidRPr="009E1808">
              <w:t xml:space="preserve">  </w:t>
            </w:r>
            <w:proofErr w:type="spellStart"/>
            <w:r w:rsidRPr="00275EB0">
              <w:rPr>
                <w:rStyle w:val="aa"/>
                <w:b w:val="0"/>
                <w:lang w:val="en-US"/>
              </w:rPr>
              <w:t>Paeonia</w:t>
            </w:r>
            <w:proofErr w:type="spellEnd"/>
            <w:r w:rsidRPr="009E1808">
              <w:rPr>
                <w:rStyle w:val="aa"/>
                <w:b w:val="0"/>
              </w:rPr>
              <w:t xml:space="preserve"> </w:t>
            </w:r>
            <w:proofErr w:type="spellStart"/>
            <w:r w:rsidRPr="00275EB0">
              <w:rPr>
                <w:rStyle w:val="aa"/>
                <w:b w:val="0"/>
                <w:lang w:val="en-US"/>
              </w:rPr>
              <w:t>tenuifolia</w:t>
            </w:r>
            <w:proofErr w:type="spellEnd"/>
            <w:r w:rsidRPr="009E1808">
              <w:rPr>
                <w:rStyle w:val="aa"/>
                <w:b w:val="0"/>
              </w:rPr>
              <w:t xml:space="preserve"> </w:t>
            </w:r>
          </w:p>
          <w:p w:rsidR="006770B1" w:rsidRDefault="006770B1" w:rsidP="006770B1">
            <w:pPr>
              <w:rPr>
                <w:rFonts w:ascii="Times New Roman" w:hAnsi="Times New Roman" w:cs="Times New Roman"/>
                <w:b/>
              </w:rPr>
            </w:pPr>
            <w:r w:rsidRPr="000A3756">
              <w:rPr>
                <w:b/>
              </w:rPr>
              <w:t>Вид</w:t>
            </w:r>
            <w:r w:rsidRPr="00190E58">
              <w:rPr>
                <w:b/>
              </w:rPr>
              <w:t xml:space="preserve">: </w:t>
            </w:r>
            <w:r w:rsidRPr="00632DD8">
              <w:rPr>
                <w:bCs/>
              </w:rPr>
              <w:t>Пион узколистный</w:t>
            </w:r>
            <w:r w:rsidR="00007841">
              <w:rPr>
                <w:bCs/>
              </w:rPr>
              <w:t xml:space="preserve"> (</w:t>
            </w:r>
            <w:proofErr w:type="spellStart"/>
            <w:r w:rsidR="00007841">
              <w:rPr>
                <w:i/>
                <w:iCs/>
              </w:rPr>
              <w:t>Paeonia</w:t>
            </w:r>
            <w:proofErr w:type="spellEnd"/>
            <w:r w:rsidR="00007841">
              <w:rPr>
                <w:i/>
                <w:iCs/>
              </w:rPr>
              <w:t xml:space="preserve"> </w:t>
            </w:r>
            <w:proofErr w:type="spellStart"/>
            <w:r w:rsidR="00007841">
              <w:rPr>
                <w:i/>
                <w:iCs/>
              </w:rPr>
              <w:t>tenuifolia</w:t>
            </w:r>
            <w:proofErr w:type="spellEnd"/>
            <w:r w:rsidR="00007841">
              <w:rPr>
                <w:i/>
                <w:iCs/>
              </w:rPr>
              <w:t>)</w:t>
            </w:r>
          </w:p>
          <w:p w:rsidR="00E932D5" w:rsidRDefault="00E932D5" w:rsidP="000B01C6">
            <w:pPr>
              <w:rPr>
                <w:rFonts w:ascii="Times New Roman" w:hAnsi="Times New Roman" w:cs="Times New Roman"/>
                <w:iCs/>
              </w:rPr>
            </w:pPr>
          </w:p>
          <w:p w:rsidR="005A3981" w:rsidRPr="005A3981" w:rsidRDefault="00E932D5" w:rsidP="005A3981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proofErr w:type="gramStart"/>
            <w:r w:rsidR="005A3981">
              <w:rPr>
                <w:rFonts w:ascii="Times New Roman" w:hAnsi="Times New Roman" w:cs="Times New Roman"/>
                <w:b/>
              </w:rPr>
              <w:t xml:space="preserve"> </w:t>
            </w:r>
            <w:r w:rsidR="005A3981">
              <w:t>В</w:t>
            </w:r>
            <w:proofErr w:type="gramEnd"/>
            <w:r w:rsidR="005A3981">
              <w:t xml:space="preserve"> </w:t>
            </w:r>
            <w:r w:rsidR="005A3981" w:rsidRPr="005A3981">
              <w:t xml:space="preserve">природе </w:t>
            </w:r>
            <w:hyperlink r:id="rId192" w:tooltip="Ареал" w:history="1">
              <w:r w:rsidR="005A3981" w:rsidRPr="005A3981">
                <w:rPr>
                  <w:rStyle w:val="a4"/>
                  <w:color w:val="auto"/>
                  <w:u w:val="none"/>
                </w:rPr>
                <w:t>ареал</w:t>
              </w:r>
            </w:hyperlink>
            <w:r w:rsidR="005A3981" w:rsidRPr="005A3981">
              <w:t xml:space="preserve"> вида охватывает </w:t>
            </w:r>
            <w:hyperlink r:id="rId193" w:tooltip="Балканский полуостров" w:history="1">
              <w:r w:rsidR="005A3981" w:rsidRPr="005A3981">
                <w:rPr>
                  <w:rStyle w:val="a4"/>
                  <w:color w:val="auto"/>
                  <w:u w:val="none"/>
                </w:rPr>
                <w:t>Балканский полуостров</w:t>
              </w:r>
            </w:hyperlink>
            <w:r w:rsidR="005A3981" w:rsidRPr="005A3981">
              <w:t xml:space="preserve">, юго-восточные районы </w:t>
            </w:r>
            <w:hyperlink r:id="rId194" w:tooltip="Восточная Европа" w:history="1">
              <w:r w:rsidR="005A3981" w:rsidRPr="005A3981">
                <w:rPr>
                  <w:rStyle w:val="a4"/>
                  <w:color w:val="auto"/>
                  <w:u w:val="none"/>
                </w:rPr>
                <w:t>Восточной Европы</w:t>
              </w:r>
            </w:hyperlink>
            <w:r w:rsidR="005A3981" w:rsidRPr="005A3981">
              <w:t xml:space="preserve">, </w:t>
            </w:r>
            <w:hyperlink r:id="rId195" w:tooltip="Кавказ" w:history="1">
              <w:r w:rsidR="005A3981" w:rsidRPr="005A3981">
                <w:rPr>
                  <w:rStyle w:val="a4"/>
                  <w:color w:val="auto"/>
                  <w:u w:val="none"/>
                </w:rPr>
                <w:t>Кавказ</w:t>
              </w:r>
            </w:hyperlink>
            <w:hyperlink r:id="rId196" w:anchor="cite_note-GRIN-4" w:history="1">
              <w:r w:rsidR="005A3981" w:rsidRPr="005A3981">
                <w:rPr>
                  <w:rStyle w:val="a4"/>
                  <w:color w:val="auto"/>
                  <w:u w:val="none"/>
                  <w:vertAlign w:val="superscript"/>
                </w:rPr>
                <w:t>[4]</w:t>
              </w:r>
            </w:hyperlink>
            <w:r w:rsidR="005A3981" w:rsidRPr="005A3981">
              <w:t>, Крым.</w:t>
            </w:r>
          </w:p>
          <w:p w:rsidR="005A3981" w:rsidRDefault="005A3981" w:rsidP="005A3981">
            <w:pPr>
              <w:pStyle w:val="a8"/>
            </w:pPr>
            <w:r>
              <w:t>Произрастает в степи, на степных склонах и среди кустарников.</w:t>
            </w:r>
          </w:p>
          <w:p w:rsidR="00D60CBF" w:rsidRPr="00D60CBF" w:rsidRDefault="00E932D5" w:rsidP="00D60CBF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B670A">
              <w:rPr>
                <w:rFonts w:ascii="Times New Roman" w:hAnsi="Times New Roman" w:cs="Times New Roman"/>
                <w:i/>
              </w:rPr>
              <w:t>(общий вид, лист, цветок, плод)</w:t>
            </w:r>
            <w:r w:rsidR="00D60CBF">
              <w:t xml:space="preserve"> </w:t>
            </w:r>
            <w:hyperlink r:id="rId197" w:tooltip="Корневище" w:history="1">
              <w:r w:rsidR="00D60CBF" w:rsidRPr="00D60CBF">
                <w:rPr>
                  <w:rStyle w:val="a4"/>
                  <w:color w:val="auto"/>
                  <w:u w:val="none"/>
                </w:rPr>
                <w:t>Корневища</w:t>
              </w:r>
            </w:hyperlink>
            <w:r w:rsidR="00D60CBF" w:rsidRPr="00D60CBF">
              <w:t xml:space="preserve"> с продолговатыми шишками, сидящими на коротких ножках. </w:t>
            </w:r>
            <w:hyperlink r:id="rId198" w:tooltip="Стебель" w:history="1">
              <w:r w:rsidR="00D60CBF" w:rsidRPr="00D60CBF">
                <w:rPr>
                  <w:rStyle w:val="a4"/>
                  <w:color w:val="auto"/>
                  <w:u w:val="none"/>
                </w:rPr>
                <w:t>Стебель</w:t>
              </w:r>
            </w:hyperlink>
            <w:r w:rsidR="00D60CBF" w:rsidRPr="00D60CBF">
              <w:t xml:space="preserve"> простой, одноцветковый, реже </w:t>
            </w:r>
            <w:proofErr w:type="spellStart"/>
            <w:r w:rsidR="00D60CBF" w:rsidRPr="00D60CBF">
              <w:t>двухцветковый</w:t>
            </w:r>
            <w:proofErr w:type="spellEnd"/>
            <w:r w:rsidR="00D60CBF" w:rsidRPr="00D60CBF">
              <w:t>, голый, высотой 10—50 см.</w:t>
            </w:r>
          </w:p>
          <w:p w:rsidR="00D60CBF" w:rsidRPr="00D60CBF" w:rsidRDefault="00007A69" w:rsidP="00D60CBF">
            <w:pPr>
              <w:pStyle w:val="a8"/>
            </w:pPr>
            <w:hyperlink r:id="rId199" w:tooltip="Лист" w:history="1">
              <w:r w:rsidR="00D60CBF" w:rsidRPr="00D60CBF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D60CBF" w:rsidRPr="00D60CBF">
              <w:t xml:space="preserve"> </w:t>
            </w:r>
            <w:proofErr w:type="spellStart"/>
            <w:r w:rsidR="00D60CBF" w:rsidRPr="00D60CBF">
              <w:t>дважды-трижды-тройчатые</w:t>
            </w:r>
            <w:proofErr w:type="spellEnd"/>
            <w:r w:rsidR="00D60CBF" w:rsidRPr="00D60CBF">
              <w:t xml:space="preserve"> или тройчато-перистые, рассечённые на линейные или линейно-нитевидные, </w:t>
            </w:r>
            <w:proofErr w:type="spellStart"/>
            <w:r w:rsidR="00D60CBF" w:rsidRPr="00D60CBF">
              <w:t>цельнокрайние</w:t>
            </w:r>
            <w:proofErr w:type="spellEnd"/>
            <w:r w:rsidR="00D60CBF" w:rsidRPr="00D60CBF">
              <w:t xml:space="preserve"> доли, шириной 1—2 мм, свисающие и расходящиеся по краям.</w:t>
            </w:r>
          </w:p>
          <w:p w:rsidR="00D60CBF" w:rsidRPr="00D60CBF" w:rsidRDefault="00007A69" w:rsidP="00D60CBF">
            <w:pPr>
              <w:pStyle w:val="a8"/>
            </w:pPr>
            <w:hyperlink r:id="rId200" w:tooltip="Цветок" w:history="1">
              <w:r w:rsidR="00D60CBF" w:rsidRPr="00D60CBF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D60CBF" w:rsidRPr="00D60CBF">
              <w:t xml:space="preserve"> крупные, диаметром до 8 см, ярко-красные или тёмно-пурпурные; </w:t>
            </w:r>
            <w:hyperlink r:id="rId201" w:tooltip="Лепесток" w:history="1">
              <w:r w:rsidR="00D60CBF" w:rsidRPr="00D60CBF">
                <w:rPr>
                  <w:rStyle w:val="a4"/>
                  <w:color w:val="auto"/>
                  <w:u w:val="none"/>
                </w:rPr>
                <w:t>лепестков</w:t>
              </w:r>
            </w:hyperlink>
            <w:r w:rsidR="00D60CBF" w:rsidRPr="00D60CBF">
              <w:t xml:space="preserve"> восемь — десять, нити пурпурные, </w:t>
            </w:r>
            <w:hyperlink r:id="rId202" w:tooltip="Пыльник" w:history="1">
              <w:r w:rsidR="00D60CBF" w:rsidRPr="00D60CBF">
                <w:rPr>
                  <w:rStyle w:val="a4"/>
                  <w:color w:val="auto"/>
                  <w:u w:val="none"/>
                </w:rPr>
                <w:t>пыльники</w:t>
              </w:r>
            </w:hyperlink>
            <w:r w:rsidR="00D60CBF" w:rsidRPr="00D60CBF">
              <w:t xml:space="preserve"> жёлтые.</w:t>
            </w:r>
          </w:p>
          <w:p w:rsidR="00D60CBF" w:rsidRPr="00D60CBF" w:rsidRDefault="00007A69" w:rsidP="00D60CBF">
            <w:pPr>
              <w:pStyle w:val="a8"/>
            </w:pPr>
            <w:hyperlink r:id="rId203" w:tooltip="Плод" w:history="1">
              <w:r w:rsidR="00D60CBF" w:rsidRPr="00D60CBF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D60CBF" w:rsidRPr="00D60CBF">
              <w:t xml:space="preserve"> из двух — трёх, реже четырёх — пяти прямых или слегка согнутых, отклонённых </w:t>
            </w:r>
            <w:hyperlink r:id="rId204" w:tooltip="Листовка (плод)" w:history="1">
              <w:r w:rsidR="00D60CBF" w:rsidRPr="00D60CBF">
                <w:rPr>
                  <w:rStyle w:val="a4"/>
                  <w:color w:val="auto"/>
                  <w:u w:val="none"/>
                </w:rPr>
                <w:t>листовок</w:t>
              </w:r>
            </w:hyperlink>
            <w:r w:rsidR="00D60CBF" w:rsidRPr="00D60CBF">
              <w:t xml:space="preserve">. </w:t>
            </w:r>
            <w:hyperlink r:id="rId205" w:tooltip="Семя" w:history="1">
              <w:r w:rsidR="00D60CBF" w:rsidRPr="00D60CBF">
                <w:rPr>
                  <w:rStyle w:val="a4"/>
                  <w:color w:val="auto"/>
                  <w:u w:val="none"/>
                </w:rPr>
                <w:t>Семена</w:t>
              </w:r>
            </w:hyperlink>
            <w:r w:rsidR="00D60CBF" w:rsidRPr="00D60CBF">
              <w:t xml:space="preserve"> удлинённо-округлые, буро-чёрные, блестящие.</w:t>
            </w:r>
          </w:p>
          <w:p w:rsidR="00E932D5" w:rsidRPr="00BB670A" w:rsidRDefault="00E932D5" w:rsidP="000B01C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E932D5" w:rsidRDefault="00E932D5" w:rsidP="000B01C6">
            <w:pPr>
              <w:rPr>
                <w:rFonts w:ascii="Times New Roman" w:hAnsi="Times New Roman" w:cs="Times New Roman"/>
              </w:rPr>
            </w:pPr>
          </w:p>
          <w:p w:rsidR="00165A56" w:rsidRDefault="00E932D5" w:rsidP="006770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Фото.</w:t>
            </w:r>
            <w:r w:rsidR="00E53D2D">
              <w:rPr>
                <w:rFonts w:ascii="Times New Roman" w:hAnsi="Times New Roman" w:cs="Times New Roman"/>
              </w:rPr>
              <w:t xml:space="preserve"> Пион узколистный</w:t>
            </w:r>
          </w:p>
          <w:p w:rsidR="00E932D5" w:rsidRDefault="00E932D5" w:rsidP="006770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770B1" w:rsidRPr="006770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1080" cy="1717721"/>
                  <wp:effectExtent l="19050" t="0" r="0" b="0"/>
                  <wp:docPr id="16" name="Рисунок 1" descr="C:\Users\User\Desktop\P101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101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14" cy="171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2D5" w:rsidRDefault="00E932D5" w:rsidP="0027479E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E4433" w:rsidRDefault="006E4433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E4433" w:rsidRDefault="006E4433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C0B2E" w:rsidRDefault="00FC0B2E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C0B2E" w:rsidRDefault="00FC0B2E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E4433" w:rsidRDefault="006E4433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C75B50" w:rsidTr="00CD7A7A">
        <w:tc>
          <w:tcPr>
            <w:tcW w:w="5070" w:type="dxa"/>
          </w:tcPr>
          <w:p w:rsidR="00C75B50" w:rsidRPr="006C11DD" w:rsidRDefault="00C75B50" w:rsidP="00CD7A7A">
            <w:pPr>
              <w:pStyle w:val="a8"/>
            </w:pPr>
            <w:r w:rsidRPr="000A3756">
              <w:rPr>
                <w:b/>
              </w:rPr>
              <w:lastRenderedPageBreak/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C75B50" w:rsidRPr="006C11DD" w:rsidRDefault="00C75B50" w:rsidP="00CD7A7A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C75B50" w:rsidRPr="006C11DD" w:rsidRDefault="00C75B50" w:rsidP="00CD7A7A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C75B50" w:rsidRPr="000B01C6" w:rsidRDefault="00C75B50" w:rsidP="00CD7A7A">
            <w:pPr>
              <w:pStyle w:val="a8"/>
            </w:pPr>
            <w:r w:rsidRPr="000A3756">
              <w:rPr>
                <w:b/>
              </w:rPr>
              <w:t>Порядок:</w:t>
            </w:r>
            <w:r w:rsidRPr="006C11DD">
              <w:t xml:space="preserve"> </w:t>
            </w:r>
            <w:r>
              <w:t xml:space="preserve"> </w:t>
            </w:r>
            <w:proofErr w:type="spellStart"/>
            <w:r>
              <w:t>Гвоздичноцветные</w:t>
            </w:r>
            <w:proofErr w:type="spellEnd"/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C75B50" w:rsidTr="00CD7A7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C75B50" w:rsidRPr="00275EB0" w:rsidTr="00CD7A7A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C75B50" w:rsidRPr="00275EB0" w:rsidRDefault="00C75B50" w:rsidP="00CD7A7A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75B50" w:rsidRPr="009E1808" w:rsidRDefault="00C75B50" w:rsidP="00CD7A7A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75B50" w:rsidRPr="009E1808" w:rsidRDefault="00C75B50" w:rsidP="00CD7A7A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Гвоздичные</w:t>
            </w:r>
            <w:r w:rsidRPr="009E1808">
              <w:t xml:space="preserve"> (</w:t>
            </w:r>
            <w:proofErr w:type="spellStart"/>
            <w:r>
              <w:rPr>
                <w:lang w:val="en-US"/>
              </w:rPr>
              <w:t>Caryophyllaceae</w:t>
            </w:r>
            <w:proofErr w:type="spellEnd"/>
            <w:r w:rsidRPr="009E1808">
              <w:t>)</w:t>
            </w:r>
          </w:p>
          <w:p w:rsidR="00C75B50" w:rsidRPr="00C75B50" w:rsidRDefault="00C75B50" w:rsidP="00CD7A7A">
            <w:pPr>
              <w:pStyle w:val="a8"/>
              <w:rPr>
                <w:lang w:val="en-US"/>
              </w:rPr>
            </w:pPr>
            <w:r w:rsidRPr="000A3756">
              <w:rPr>
                <w:b/>
              </w:rPr>
              <w:t>Род</w:t>
            </w:r>
            <w:r w:rsidRPr="00C75B50">
              <w:rPr>
                <w:b/>
              </w:rPr>
              <w:t>:</w:t>
            </w:r>
            <w:r w:rsidRPr="00C75B50">
              <w:t xml:space="preserve"> </w:t>
            </w:r>
            <w:r>
              <w:t>Смолка</w:t>
            </w:r>
            <w:r>
              <w:rPr>
                <w:rStyle w:val="aa"/>
                <w:b w:val="0"/>
              </w:rPr>
              <w:t xml:space="preserve"> (</w:t>
            </w:r>
            <w:proofErr w:type="spellStart"/>
            <w:r>
              <w:rPr>
                <w:rStyle w:val="aa"/>
                <w:b w:val="0"/>
                <w:lang w:val="en-US"/>
              </w:rPr>
              <w:t>Silene</w:t>
            </w:r>
            <w:proofErr w:type="spellEnd"/>
            <w:r>
              <w:rPr>
                <w:rStyle w:val="aa"/>
                <w:b w:val="0"/>
                <w:lang w:val="en-US"/>
              </w:rPr>
              <w:t>)</w:t>
            </w:r>
          </w:p>
          <w:p w:rsidR="00C75B50" w:rsidRPr="009E1808" w:rsidRDefault="00C75B50" w:rsidP="00CD7A7A">
            <w:pPr>
              <w:rPr>
                <w:rFonts w:ascii="Times New Roman" w:hAnsi="Times New Roman" w:cs="Times New Roman"/>
                <w:iCs/>
                <w:lang w:val="en-US"/>
              </w:rPr>
            </w:pPr>
            <w:r w:rsidRPr="000A3756">
              <w:rPr>
                <w:b/>
              </w:rPr>
              <w:t>Вид</w:t>
            </w:r>
            <w:r w:rsidRPr="009E1808">
              <w:rPr>
                <w:b/>
                <w:lang w:val="en-US"/>
              </w:rPr>
              <w:t xml:space="preserve">: </w:t>
            </w:r>
            <w:r w:rsidRPr="00C75B50">
              <w:rPr>
                <w:bCs/>
              </w:rPr>
              <w:t>Смолка</w:t>
            </w:r>
            <w:r w:rsidRPr="009E1808">
              <w:rPr>
                <w:bCs/>
                <w:lang w:val="en-US"/>
              </w:rPr>
              <w:t xml:space="preserve"> </w:t>
            </w:r>
            <w:r w:rsidRPr="00C75B50">
              <w:rPr>
                <w:bCs/>
              </w:rPr>
              <w:t>обыкновенная</w:t>
            </w:r>
            <w:r w:rsidRPr="009E1808">
              <w:rPr>
                <w:lang w:val="en-US"/>
              </w:rPr>
              <w:t xml:space="preserve"> </w:t>
            </w:r>
            <w:proofErr w:type="gramStart"/>
            <w:r w:rsidRPr="009E1808">
              <w:rPr>
                <w:lang w:val="en-US"/>
              </w:rPr>
              <w:t>( </w:t>
            </w:r>
            <w:proofErr w:type="gramEnd"/>
            <w:r>
              <w:rPr>
                <w:i/>
                <w:iCs/>
                <w:lang w:val="la-Latn"/>
              </w:rPr>
              <w:t>Viscária vulgáris</w:t>
            </w:r>
            <w:r w:rsidRPr="009E1808">
              <w:rPr>
                <w:lang w:val="en-US"/>
              </w:rPr>
              <w:t>)</w:t>
            </w:r>
          </w:p>
          <w:p w:rsidR="00C95DAB" w:rsidRPr="00C95DAB" w:rsidRDefault="00C75B50" w:rsidP="00C95DAB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 xml:space="preserve">Ареал произрастания и распространения </w:t>
            </w:r>
            <w:r w:rsidR="00C95DAB" w:rsidRPr="00C95DAB">
              <w:t xml:space="preserve">Естественный ареал смолки клейкой — почти вся </w:t>
            </w:r>
            <w:hyperlink r:id="rId207" w:tooltip="Европа" w:history="1">
              <w:r w:rsidR="00C95DAB" w:rsidRPr="00C95DAB">
                <w:t>Европа</w:t>
              </w:r>
            </w:hyperlink>
            <w:r w:rsidR="00C95DAB" w:rsidRPr="00C95DAB">
              <w:t xml:space="preserve"> за исключением юго-запада, а также </w:t>
            </w:r>
            <w:hyperlink r:id="rId208" w:tooltip="Передняя Азия" w:history="1">
              <w:r w:rsidR="00C95DAB" w:rsidRPr="00C95DAB">
                <w:t>Передняя Азия</w:t>
              </w:r>
            </w:hyperlink>
            <w:r w:rsidR="00C95DAB" w:rsidRPr="00C95DAB">
              <w:t>.</w:t>
            </w:r>
          </w:p>
          <w:p w:rsidR="00C95DAB" w:rsidRPr="00C95DAB" w:rsidRDefault="00C75B50" w:rsidP="00C95DAB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95DAB" w:rsidRPr="00C95DAB">
              <w:t xml:space="preserve">Смолка клейкая — </w:t>
            </w:r>
            <w:hyperlink r:id="rId209" w:tooltip="Многолетние растения" w:history="1">
              <w:r w:rsidR="00C95DAB" w:rsidRPr="00C95DAB">
                <w:rPr>
                  <w:rStyle w:val="a4"/>
                  <w:color w:val="auto"/>
                  <w:u w:val="none"/>
                </w:rPr>
                <w:t>многолетнее</w:t>
              </w:r>
            </w:hyperlink>
            <w:r w:rsidR="00C95DAB" w:rsidRPr="00C95DAB">
              <w:t xml:space="preserve"> </w:t>
            </w:r>
            <w:hyperlink r:id="rId210" w:tooltip="Травянистые растения" w:history="1">
              <w:r w:rsidR="00C95DAB" w:rsidRPr="00C95DAB">
                <w:rPr>
                  <w:rStyle w:val="a4"/>
                  <w:color w:val="auto"/>
                  <w:u w:val="none"/>
                </w:rPr>
                <w:t>травянистое растение</w:t>
              </w:r>
            </w:hyperlink>
            <w:r w:rsidR="00C95DAB" w:rsidRPr="00C95DAB">
              <w:t>. Стебли прямостоячие, маловетвистые, достигающие от 0,3 до 0,9 м в высоту, голые, в узлах обычно клейкие.</w:t>
            </w:r>
          </w:p>
          <w:p w:rsidR="00C95DAB" w:rsidRPr="00C95DAB" w:rsidRDefault="00C95DAB" w:rsidP="00C95DAB">
            <w:pPr>
              <w:pStyle w:val="a8"/>
            </w:pPr>
            <w:r w:rsidRPr="00C95DAB">
              <w:t xml:space="preserve">Прикорневые </w:t>
            </w:r>
            <w:hyperlink r:id="rId211" w:tooltip="Лист" w:history="1">
              <w:r w:rsidRPr="00C95DAB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Pr="00C95DAB">
              <w:t xml:space="preserve"> на черешках, обратноланцетовидные или почти линейные, заострённые. Стеблевые листья сидячие, в 2—4 парах, в очертании линейно-ланцетовидные, не более 10 см в длину.</w:t>
            </w:r>
          </w:p>
          <w:p w:rsidR="00C95DAB" w:rsidRPr="00C95DAB" w:rsidRDefault="00007A69" w:rsidP="00C95DAB">
            <w:pPr>
              <w:pStyle w:val="a8"/>
            </w:pPr>
            <w:hyperlink r:id="rId212" w:tooltip="Цветки" w:history="1">
              <w:r w:rsidR="00C95DAB" w:rsidRPr="00C95DAB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C95DAB" w:rsidRPr="00C95DAB">
              <w:t xml:space="preserve"> собраны в рыхлые </w:t>
            </w:r>
            <w:proofErr w:type="spellStart"/>
            <w:r w:rsidR="00C95DAB" w:rsidRPr="00C95DAB">
              <w:t>дихазиальные</w:t>
            </w:r>
            <w:proofErr w:type="spellEnd"/>
            <w:r w:rsidR="00C95DAB" w:rsidRPr="00C95DAB">
              <w:t xml:space="preserve"> </w:t>
            </w:r>
            <w:hyperlink r:id="rId213" w:tooltip="Соцветия" w:history="1">
              <w:r w:rsidR="00C95DAB" w:rsidRPr="00C95DAB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C95DAB" w:rsidRPr="00C95DAB">
              <w:t xml:space="preserve"> на верхушке побега, около 2 см в диаметре. Прицветники листовидные, до 3 см длиной. </w:t>
            </w:r>
            <w:hyperlink r:id="rId214" w:tooltip="Чашечка" w:history="1">
              <w:r w:rsidR="00C95DAB" w:rsidRPr="00C95DAB">
                <w:rPr>
                  <w:rStyle w:val="a4"/>
                  <w:color w:val="auto"/>
                  <w:u w:val="none"/>
                </w:rPr>
                <w:t>Чашечка</w:t>
              </w:r>
            </w:hyperlink>
            <w:r w:rsidR="00C95DAB" w:rsidRPr="00C95DAB">
              <w:t xml:space="preserve"> окрашенная, сиреневая, колокольчатая. </w:t>
            </w:r>
            <w:hyperlink r:id="rId215" w:tooltip="Венчик" w:history="1">
              <w:r w:rsidR="00C95DAB" w:rsidRPr="00C95DAB">
                <w:rPr>
                  <w:rStyle w:val="a4"/>
                  <w:color w:val="auto"/>
                  <w:u w:val="none"/>
                </w:rPr>
                <w:t>Венчик</w:t>
              </w:r>
            </w:hyperlink>
            <w:r w:rsidR="00C95DAB" w:rsidRPr="00C95DAB">
              <w:t xml:space="preserve"> насыщенно тёмно-розовый или сиреневый, реже белый, лепестки очень неглубоко разделены на две доли, яйцевидные. </w:t>
            </w:r>
            <w:hyperlink r:id="rId216" w:tooltip="Пестик" w:history="1">
              <w:r w:rsidR="00C95DAB" w:rsidRPr="00C95DAB">
                <w:rPr>
                  <w:rStyle w:val="a4"/>
                  <w:color w:val="auto"/>
                  <w:u w:val="none"/>
                </w:rPr>
                <w:t>Пестики</w:t>
              </w:r>
            </w:hyperlink>
            <w:r w:rsidR="00C95DAB" w:rsidRPr="00C95DAB">
              <w:t xml:space="preserve"> в числе 5.</w:t>
            </w:r>
          </w:p>
          <w:p w:rsidR="00C95DAB" w:rsidRPr="00C95DAB" w:rsidRDefault="00007A69" w:rsidP="00C95DAB">
            <w:pPr>
              <w:pStyle w:val="a8"/>
            </w:pPr>
            <w:hyperlink r:id="rId217" w:tooltip="Плод" w:history="1">
              <w:r w:rsidR="00C95DAB" w:rsidRPr="00C95DAB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C95DAB" w:rsidRPr="00C95DAB">
              <w:t xml:space="preserve"> — яйцевидная </w:t>
            </w:r>
            <w:hyperlink r:id="rId218" w:tooltip="Коробочка" w:history="1">
              <w:r w:rsidR="00C95DAB" w:rsidRPr="00C95DAB">
                <w:rPr>
                  <w:rStyle w:val="a4"/>
                  <w:color w:val="auto"/>
                  <w:u w:val="none"/>
                </w:rPr>
                <w:t>коробочка</w:t>
              </w:r>
            </w:hyperlink>
            <w:r w:rsidR="00C95DAB" w:rsidRPr="00C95DAB">
              <w:t xml:space="preserve">, раскрывающаяся пятью створками. </w:t>
            </w:r>
            <w:hyperlink r:id="rId219" w:tooltip="Семена" w:history="1">
              <w:r w:rsidR="00C95DAB" w:rsidRPr="00C95DAB">
                <w:rPr>
                  <w:rStyle w:val="a4"/>
                  <w:color w:val="auto"/>
                  <w:u w:val="none"/>
                </w:rPr>
                <w:t>Семена</w:t>
              </w:r>
            </w:hyperlink>
            <w:r w:rsidR="00C95DAB" w:rsidRPr="00C95DAB">
              <w:t xml:space="preserve"> </w:t>
            </w:r>
            <w:proofErr w:type="spellStart"/>
            <w:r w:rsidR="00C95DAB" w:rsidRPr="00C95DAB">
              <w:t>фасолевидные</w:t>
            </w:r>
            <w:proofErr w:type="spellEnd"/>
            <w:r w:rsidR="00C95DAB" w:rsidRPr="00C95DAB">
              <w:t>, тёмно-коричневые.</w:t>
            </w:r>
          </w:p>
          <w:p w:rsidR="00C75B50" w:rsidRPr="00BB670A" w:rsidRDefault="00C75B50" w:rsidP="00656D00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C75B50" w:rsidRDefault="00C75B50" w:rsidP="00CD7A7A">
            <w:pPr>
              <w:rPr>
                <w:rFonts w:ascii="Times New Roman" w:hAnsi="Times New Roman" w:cs="Times New Roman"/>
              </w:rPr>
            </w:pPr>
          </w:p>
          <w:p w:rsidR="002B3426" w:rsidRDefault="002B3426" w:rsidP="00CD7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Фото. Смолка обыкновенная</w:t>
            </w:r>
          </w:p>
          <w:p w:rsidR="00C75B50" w:rsidRDefault="00C75B50" w:rsidP="00CD7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95D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98646" cy="3419105"/>
                  <wp:effectExtent l="19050" t="0" r="0" b="0"/>
                  <wp:docPr id="21" name="Рисунок 1" descr="C:\Users\User\Desktop\P100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100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815" cy="34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433" w:rsidRDefault="006E4433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656D00" w:rsidTr="00CD7A7A">
        <w:tc>
          <w:tcPr>
            <w:tcW w:w="5070" w:type="dxa"/>
          </w:tcPr>
          <w:p w:rsidR="00656D00" w:rsidRPr="006C11DD" w:rsidRDefault="00656D00" w:rsidP="009E1808">
            <w:pPr>
              <w:pStyle w:val="a8"/>
            </w:pPr>
            <w:r w:rsidRPr="000A3756">
              <w:rPr>
                <w:b/>
              </w:rPr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656D00" w:rsidRPr="006C11DD" w:rsidRDefault="00656D00" w:rsidP="009E1808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656D00" w:rsidRPr="006C11DD" w:rsidRDefault="00656D00" w:rsidP="009E1808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656D00" w:rsidRPr="00A46D79" w:rsidRDefault="00656D00" w:rsidP="009E1808">
            <w:pPr>
              <w:pStyle w:val="a8"/>
            </w:pPr>
            <w:r w:rsidRPr="000A3756">
              <w:rPr>
                <w:b/>
              </w:rPr>
              <w:t>Порядок:</w:t>
            </w:r>
            <w:r w:rsidRPr="006C11DD">
              <w:t xml:space="preserve"> </w:t>
            </w:r>
            <w:r>
              <w:t xml:space="preserve"> </w:t>
            </w:r>
            <w:proofErr w:type="spellStart"/>
            <w:r w:rsidR="00E86503">
              <w:t>Ясноткоцветные</w:t>
            </w:r>
            <w:proofErr w:type="spellEnd"/>
            <w:r w:rsidR="00A46D79">
              <w:t xml:space="preserve"> (</w:t>
            </w:r>
            <w:r w:rsidR="00A46D79">
              <w:rPr>
                <w:i/>
                <w:iCs/>
                <w:lang w:val="la-Latn"/>
              </w:rPr>
              <w:t>Lamiáceae</w:t>
            </w:r>
            <w:r w:rsidR="00A46D79">
              <w:rPr>
                <w:i/>
                <w:iCs/>
              </w:rPr>
              <w:t>)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656D00" w:rsidTr="00CD7A7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656D00" w:rsidRPr="00275EB0" w:rsidTr="00CD7A7A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656D00" w:rsidRPr="00275EB0" w:rsidRDefault="00656D00" w:rsidP="009E1808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56D00" w:rsidRPr="00656D00" w:rsidRDefault="00656D00" w:rsidP="009E1808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56D00" w:rsidRPr="009E1808" w:rsidRDefault="00656D00" w:rsidP="009E1808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</w:t>
            </w:r>
            <w:proofErr w:type="spellStart"/>
            <w:r w:rsidR="00E86503">
              <w:t>Яснотковые</w:t>
            </w:r>
            <w:proofErr w:type="spellEnd"/>
            <w:r w:rsidR="00E86503" w:rsidRPr="009E1808">
              <w:t xml:space="preserve"> (</w:t>
            </w:r>
            <w:proofErr w:type="spellStart"/>
            <w:r w:rsidR="00E86503">
              <w:rPr>
                <w:lang w:val="en-US"/>
              </w:rPr>
              <w:t>Lamiaceae</w:t>
            </w:r>
            <w:proofErr w:type="spellEnd"/>
            <w:r w:rsidR="00E86503" w:rsidRPr="009E1808">
              <w:t>)</w:t>
            </w:r>
          </w:p>
          <w:p w:rsidR="00656D00" w:rsidRPr="00656D00" w:rsidRDefault="00656D00" w:rsidP="009E1808">
            <w:pPr>
              <w:pStyle w:val="a8"/>
            </w:pPr>
            <w:r w:rsidRPr="000A3756">
              <w:rPr>
                <w:b/>
              </w:rPr>
              <w:t>Род</w:t>
            </w:r>
            <w:r w:rsidRPr="00C75B50">
              <w:rPr>
                <w:b/>
              </w:rPr>
              <w:t>:</w:t>
            </w:r>
            <w:r w:rsidRPr="00C75B50">
              <w:t xml:space="preserve"> </w:t>
            </w:r>
            <w:r w:rsidR="00E86503">
              <w:t>душица</w:t>
            </w:r>
            <w:r w:rsidR="00122FEB">
              <w:t xml:space="preserve"> (</w:t>
            </w:r>
            <w:r w:rsidR="00122FEB">
              <w:rPr>
                <w:i/>
                <w:iCs/>
                <w:lang w:val="la-Latn"/>
              </w:rPr>
              <w:t>Oríganum</w:t>
            </w:r>
            <w:r w:rsidR="00122FEB">
              <w:t>)</w:t>
            </w:r>
          </w:p>
          <w:p w:rsidR="00656D00" w:rsidRPr="00E86503" w:rsidRDefault="00656D00" w:rsidP="009E1808">
            <w:pPr>
              <w:pStyle w:val="a8"/>
              <w:rPr>
                <w:rFonts w:ascii="Times New Roman" w:hAnsi="Times New Roman" w:cs="Times New Roman"/>
                <w:iCs/>
              </w:rPr>
            </w:pPr>
            <w:r w:rsidRPr="000A3756">
              <w:rPr>
                <w:b/>
              </w:rPr>
              <w:t>Вид</w:t>
            </w:r>
            <w:r w:rsidRPr="00190E58">
              <w:rPr>
                <w:b/>
              </w:rPr>
              <w:t xml:space="preserve">: </w:t>
            </w:r>
            <w:r w:rsidR="00E86503">
              <w:rPr>
                <w:bCs/>
              </w:rPr>
              <w:t>Душица обыкновенная (</w:t>
            </w:r>
            <w:proofErr w:type="spellStart"/>
            <w:r w:rsidR="00E86503">
              <w:rPr>
                <w:bCs/>
                <w:lang w:val="en-US"/>
              </w:rPr>
              <w:t>Oriqanum</w:t>
            </w:r>
            <w:proofErr w:type="spellEnd"/>
            <w:r w:rsidR="00E86503" w:rsidRPr="00E86503">
              <w:rPr>
                <w:bCs/>
              </w:rPr>
              <w:t xml:space="preserve"> </w:t>
            </w:r>
            <w:proofErr w:type="spellStart"/>
            <w:r w:rsidR="00E86503">
              <w:rPr>
                <w:bCs/>
                <w:lang w:val="en-US"/>
              </w:rPr>
              <w:t>vulqare</w:t>
            </w:r>
            <w:proofErr w:type="spellEnd"/>
            <w:r w:rsidR="00E86503" w:rsidRPr="00E86503">
              <w:rPr>
                <w:bCs/>
              </w:rPr>
              <w:t>)</w:t>
            </w:r>
          </w:p>
          <w:p w:rsidR="00E86503" w:rsidRPr="00E86503" w:rsidRDefault="00656D00" w:rsidP="009E1808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 xml:space="preserve">Ареал произрастания и распространения </w:t>
            </w:r>
            <w:r w:rsidR="00E86503" w:rsidRPr="00E86503">
              <w:t xml:space="preserve">Вид распространён в </w:t>
            </w:r>
            <w:hyperlink r:id="rId221" w:tooltip="Европа" w:history="1">
              <w:r w:rsidR="00E86503" w:rsidRPr="00E86503">
                <w:rPr>
                  <w:rStyle w:val="a4"/>
                  <w:color w:val="auto"/>
                  <w:u w:val="none"/>
                </w:rPr>
                <w:t>Европе</w:t>
              </w:r>
            </w:hyperlink>
            <w:r w:rsidR="00E86503" w:rsidRPr="00E86503">
              <w:t xml:space="preserve"> и </w:t>
            </w:r>
            <w:hyperlink r:id="rId222" w:tooltip="Средиземноморье" w:history="1">
              <w:r w:rsidR="00E86503" w:rsidRPr="00E86503">
                <w:rPr>
                  <w:rStyle w:val="a4"/>
                  <w:color w:val="auto"/>
                  <w:u w:val="none"/>
                </w:rPr>
                <w:t>Средиземноморье</w:t>
              </w:r>
            </w:hyperlink>
            <w:r w:rsidR="00E86503" w:rsidRPr="00E86503">
              <w:t>.</w:t>
            </w:r>
          </w:p>
          <w:p w:rsidR="00E86503" w:rsidRPr="00E86503" w:rsidRDefault="00E86503" w:rsidP="009E1808">
            <w:pPr>
              <w:pStyle w:val="a8"/>
            </w:pPr>
            <w:r w:rsidRPr="00E86503">
              <w:t xml:space="preserve">В </w:t>
            </w:r>
            <w:hyperlink r:id="rId223" w:tooltip="Россия" w:history="1">
              <w:r w:rsidRPr="00E86503">
                <w:rPr>
                  <w:rStyle w:val="a4"/>
                  <w:color w:val="auto"/>
                  <w:u w:val="none"/>
                </w:rPr>
                <w:t>России</w:t>
              </w:r>
            </w:hyperlink>
            <w:r w:rsidRPr="00E86503">
              <w:t xml:space="preserve"> растёт повсеместно (за исключением Крайнего Севера): на полянах, </w:t>
            </w:r>
            <w:hyperlink r:id="rId224" w:tooltip="Опушка" w:history="1">
              <w:r w:rsidRPr="00E86503">
                <w:rPr>
                  <w:rStyle w:val="a4"/>
                  <w:color w:val="auto"/>
                  <w:u w:val="none"/>
                </w:rPr>
                <w:t>опушках</w:t>
              </w:r>
            </w:hyperlink>
            <w:r w:rsidRPr="00E86503">
              <w:t xml:space="preserve">, среди </w:t>
            </w:r>
            <w:hyperlink r:id="rId225" w:tooltip="Кустарник" w:history="1">
              <w:r w:rsidRPr="00E86503">
                <w:rPr>
                  <w:rStyle w:val="a4"/>
                  <w:color w:val="auto"/>
                  <w:u w:val="none"/>
                </w:rPr>
                <w:t>кустарников</w:t>
              </w:r>
            </w:hyperlink>
            <w:r w:rsidRPr="00E86503">
              <w:t xml:space="preserve">, на сухих открытых травянистых местах, по </w:t>
            </w:r>
            <w:hyperlink r:id="rId226" w:tooltip="Склон" w:history="1">
              <w:r w:rsidRPr="00E86503">
                <w:rPr>
                  <w:rStyle w:val="a4"/>
                  <w:color w:val="auto"/>
                  <w:u w:val="none"/>
                </w:rPr>
                <w:t>склонам</w:t>
              </w:r>
            </w:hyperlink>
            <w:r w:rsidRPr="00E86503">
              <w:t xml:space="preserve"> холмов.</w:t>
            </w:r>
          </w:p>
          <w:p w:rsidR="00656D00" w:rsidRPr="00E86503" w:rsidRDefault="00656D00" w:rsidP="009E1808">
            <w:pPr>
              <w:pStyle w:val="a8"/>
            </w:pPr>
          </w:p>
          <w:p w:rsidR="009E1808" w:rsidRDefault="00656D00" w:rsidP="009E1808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E1808">
              <w:t>Высота растений достигает 50—70 см.</w:t>
            </w:r>
          </w:p>
          <w:p w:rsidR="009E1808" w:rsidRPr="009E1808" w:rsidRDefault="00007A69" w:rsidP="009E1808">
            <w:pPr>
              <w:pStyle w:val="a8"/>
            </w:pPr>
            <w:hyperlink r:id="rId227" w:tooltip="Корневище" w:history="1">
              <w:r w:rsidR="009E1808" w:rsidRPr="009E1808">
                <w:rPr>
                  <w:rStyle w:val="a4"/>
                  <w:color w:val="auto"/>
                  <w:u w:val="none"/>
                </w:rPr>
                <w:t>Корневище</w:t>
              </w:r>
            </w:hyperlink>
            <w:r w:rsidR="009E1808" w:rsidRPr="009E1808">
              <w:t xml:space="preserve"> ветвистое, часто ползучее.</w:t>
            </w:r>
          </w:p>
          <w:p w:rsidR="009E1808" w:rsidRPr="009E1808" w:rsidRDefault="00007A69" w:rsidP="009E1808">
            <w:pPr>
              <w:pStyle w:val="a8"/>
            </w:pPr>
            <w:hyperlink r:id="rId228" w:tooltip="Стебель" w:history="1">
              <w:r w:rsidR="009E1808" w:rsidRPr="009E1808">
                <w:rPr>
                  <w:rStyle w:val="a4"/>
                  <w:color w:val="auto"/>
                  <w:u w:val="none"/>
                </w:rPr>
                <w:t>Стебель</w:t>
              </w:r>
            </w:hyperlink>
            <w:r w:rsidR="009E1808" w:rsidRPr="009E1808">
              <w:t xml:space="preserve"> четырёхгранный, прямостоячий, </w:t>
            </w:r>
            <w:proofErr w:type="spellStart"/>
            <w:r w:rsidR="009E1808" w:rsidRPr="009E1808">
              <w:t>мягкоопушённый</w:t>
            </w:r>
            <w:proofErr w:type="spellEnd"/>
            <w:r w:rsidR="009E1808" w:rsidRPr="009E1808">
              <w:t>, в верхней части ветвистый.</w:t>
            </w:r>
          </w:p>
          <w:p w:rsidR="009E1808" w:rsidRPr="009E1808" w:rsidRDefault="00007A69" w:rsidP="009E1808">
            <w:pPr>
              <w:pStyle w:val="a8"/>
            </w:pPr>
            <w:hyperlink r:id="rId229" w:tooltip="Лист" w:history="1">
              <w:r w:rsidR="009E1808" w:rsidRPr="009E1808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9E1808" w:rsidRPr="009E1808">
              <w:t xml:space="preserve"> супротивные </w:t>
            </w:r>
            <w:hyperlink r:id="rId230" w:tooltip="Черешок" w:history="1">
              <w:r w:rsidR="009E1808" w:rsidRPr="009E1808">
                <w:rPr>
                  <w:rStyle w:val="a4"/>
                  <w:color w:val="auto"/>
                  <w:u w:val="none"/>
                </w:rPr>
                <w:t>черешковые</w:t>
              </w:r>
            </w:hyperlink>
            <w:r w:rsidR="009E1808" w:rsidRPr="009E1808">
              <w:t xml:space="preserve">, продолговато-яйцевидные, </w:t>
            </w:r>
            <w:proofErr w:type="spellStart"/>
            <w:r w:rsidR="009E1808" w:rsidRPr="009E1808">
              <w:t>цельнокрайные</w:t>
            </w:r>
            <w:proofErr w:type="spellEnd"/>
            <w:r w:rsidR="009E1808" w:rsidRPr="009E1808">
              <w:t>, на верхушке заострённые, сверху тёмн</w:t>
            </w:r>
            <w:proofErr w:type="gramStart"/>
            <w:r w:rsidR="009E1808" w:rsidRPr="009E1808">
              <w:t>о-</w:t>
            </w:r>
            <w:proofErr w:type="gramEnd"/>
            <w:r w:rsidR="009E1808" w:rsidRPr="009E1808">
              <w:t>, снизу серовато-зелёные, длиной 1—4 см.</w:t>
            </w:r>
          </w:p>
          <w:p w:rsidR="009E1808" w:rsidRPr="009E1808" w:rsidRDefault="00007A69" w:rsidP="009E1808">
            <w:pPr>
              <w:pStyle w:val="a8"/>
            </w:pPr>
            <w:hyperlink r:id="rId231" w:tooltip="Цветок" w:history="1">
              <w:r w:rsidR="009E1808" w:rsidRPr="009E1808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9E1808" w:rsidRPr="009E1808">
              <w:t xml:space="preserve"> мелкие, многочисленные, собраны в </w:t>
            </w:r>
            <w:hyperlink r:id="rId232" w:tooltip="Щиток (соцветие)" w:history="1">
              <w:r w:rsidR="009E1808" w:rsidRPr="009E1808">
                <w:rPr>
                  <w:rStyle w:val="a4"/>
                  <w:color w:val="auto"/>
                  <w:u w:val="none"/>
                </w:rPr>
                <w:t>щитковидно</w:t>
              </w:r>
            </w:hyperlink>
            <w:r w:rsidR="009E1808" w:rsidRPr="009E1808">
              <w:t>-</w:t>
            </w:r>
            <w:hyperlink r:id="rId233" w:tooltip="Метёлка" w:history="1">
              <w:r w:rsidR="009E1808" w:rsidRPr="009E1808">
                <w:rPr>
                  <w:rStyle w:val="a4"/>
                  <w:color w:val="auto"/>
                  <w:u w:val="none"/>
                </w:rPr>
                <w:t>метельчатые</w:t>
              </w:r>
            </w:hyperlink>
            <w:r w:rsidR="009E1808" w:rsidRPr="009E1808">
              <w:t xml:space="preserve"> </w:t>
            </w:r>
            <w:hyperlink r:id="rId234" w:tooltip="Соцветие" w:history="1">
              <w:r w:rsidR="009E1808" w:rsidRPr="009E1808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9E1808" w:rsidRPr="009E1808">
              <w:t>. Венчик двугубый из пяти лепестков, которые, срастаясь, образуют трубку венчика и двугубый отгиб. Верхняя губа срастается из двух лепестков, нижняя — из трёх</w:t>
            </w:r>
            <w:hyperlink r:id="rId235" w:anchor="cite_note-3" w:history="1">
              <w:r w:rsidR="009E1808" w:rsidRPr="009E1808">
                <w:rPr>
                  <w:rStyle w:val="a4"/>
                  <w:color w:val="auto"/>
                  <w:u w:val="none"/>
                  <w:vertAlign w:val="superscript"/>
                </w:rPr>
                <w:t>[3]</w:t>
              </w:r>
            </w:hyperlink>
            <w:r w:rsidR="009E1808" w:rsidRPr="009E1808">
              <w:t xml:space="preserve">. Поэтому в </w:t>
            </w:r>
            <w:hyperlink r:id="rId236" w:tooltip="Формула цветка" w:history="1">
              <w:r w:rsidR="009E1808" w:rsidRPr="009E1808">
                <w:rPr>
                  <w:rStyle w:val="a4"/>
                  <w:color w:val="auto"/>
                  <w:u w:val="none"/>
                </w:rPr>
                <w:t>формуле цветка</w:t>
              </w:r>
            </w:hyperlink>
            <w:r w:rsidR="009E1808" w:rsidRPr="009E1808">
              <w:t xml:space="preserve"> </w:t>
            </w:r>
            <w:proofErr w:type="spellStart"/>
            <w:r w:rsidR="009E1808" w:rsidRPr="009E1808">
              <w:t>Co</w:t>
            </w:r>
            <w:proofErr w:type="spellEnd"/>
            <w:r w:rsidR="009E1808" w:rsidRPr="009E1808">
              <w:t xml:space="preserve"> — </w:t>
            </w:r>
            <w:proofErr w:type="spellStart"/>
            <w:r w:rsidR="009E1808" w:rsidRPr="009E1808">
              <w:t>Corolla</w:t>
            </w:r>
            <w:proofErr w:type="spellEnd"/>
            <w:r w:rsidR="009E1808" w:rsidRPr="009E1808">
              <w:t> — указано (2/3), то есть 2 — вверху, 3 — внизу. Цветёт в июне — июле, начиная со второго года жизни.</w:t>
            </w:r>
          </w:p>
          <w:p w:rsidR="00656D00" w:rsidRPr="00BB670A" w:rsidRDefault="00656D00" w:rsidP="009E1808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656D00" w:rsidRDefault="00656D00" w:rsidP="009E1808">
            <w:pPr>
              <w:pStyle w:val="a8"/>
              <w:rPr>
                <w:rFonts w:ascii="Times New Roman" w:hAnsi="Times New Roman" w:cs="Times New Roman"/>
              </w:rPr>
            </w:pPr>
          </w:p>
          <w:p w:rsidR="00165A56" w:rsidRDefault="00656D00" w:rsidP="009E1808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Фото.</w:t>
            </w:r>
            <w:r w:rsidR="00165A56">
              <w:rPr>
                <w:rFonts w:ascii="Times New Roman" w:hAnsi="Times New Roman" w:cs="Times New Roman"/>
              </w:rPr>
              <w:t xml:space="preserve"> Душица</w:t>
            </w:r>
          </w:p>
          <w:p w:rsidR="00656D00" w:rsidRDefault="00656D00" w:rsidP="009E1808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934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1879" cy="1485900"/>
                  <wp:effectExtent l="19050" t="0" r="0" b="0"/>
                  <wp:docPr id="22" name="Рисунок 2" descr="C:\Users\User\Desktop\P122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122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77" cy="149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D00" w:rsidRDefault="00656D00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56499" w:rsidRDefault="002B3426" w:rsidP="002B3426">
      <w:pPr>
        <w:shd w:val="clear" w:color="auto" w:fill="FFFFFF"/>
        <w:spacing w:after="240" w:line="25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="0065649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иан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</w:t>
      </w: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49209E" w:rsidTr="00CD7A7A">
        <w:tc>
          <w:tcPr>
            <w:tcW w:w="5070" w:type="dxa"/>
          </w:tcPr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49209E" w:rsidRPr="001528EC" w:rsidRDefault="0049209E" w:rsidP="00CD7A7A">
            <w:pPr>
              <w:pStyle w:val="a8"/>
            </w:pPr>
            <w:r w:rsidRPr="000A3756">
              <w:rPr>
                <w:b/>
              </w:rPr>
              <w:t>Порядок:</w:t>
            </w:r>
            <w:r w:rsidRPr="006C11DD">
              <w:t xml:space="preserve"> </w:t>
            </w:r>
            <w:r>
              <w:t xml:space="preserve"> </w:t>
            </w:r>
            <w:proofErr w:type="spellStart"/>
            <w:r w:rsidR="00656499">
              <w:t>Бересклетоцветные</w:t>
            </w:r>
            <w:proofErr w:type="spellEnd"/>
            <w:r w:rsidR="00656499">
              <w:t xml:space="preserve"> </w:t>
            </w:r>
            <w:r w:rsidR="00B91CE2" w:rsidRPr="001528EC">
              <w:t xml:space="preserve"> (</w:t>
            </w:r>
            <w:r w:rsidR="00B91CE2">
              <w:rPr>
                <w:i/>
                <w:iCs/>
                <w:lang w:val="la-Latn"/>
              </w:rPr>
              <w:t>Celastrales</w:t>
            </w:r>
            <w:r w:rsidR="00B91CE2">
              <w:t>) 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49209E" w:rsidTr="00CD7A7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49209E" w:rsidRPr="00275EB0" w:rsidTr="00CD7A7A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49209E" w:rsidRPr="00275EB0" w:rsidRDefault="0049209E" w:rsidP="00CD7A7A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9209E" w:rsidRPr="00656D00" w:rsidRDefault="0049209E" w:rsidP="00CD7A7A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9209E" w:rsidRPr="00656499" w:rsidRDefault="0049209E" w:rsidP="00CD7A7A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</w:t>
            </w:r>
            <w:r w:rsidR="00656499">
              <w:t>Бересклетовые (</w:t>
            </w:r>
            <w:proofErr w:type="spellStart"/>
            <w:r w:rsidR="00656499">
              <w:rPr>
                <w:lang w:val="en-US"/>
              </w:rPr>
              <w:t>Celasraceae</w:t>
            </w:r>
            <w:proofErr w:type="spellEnd"/>
            <w:r w:rsidR="00656499" w:rsidRPr="00656499">
              <w:t>)</w:t>
            </w:r>
          </w:p>
          <w:p w:rsidR="0049209E" w:rsidRPr="001528EC" w:rsidRDefault="0049209E" w:rsidP="00CD7A7A">
            <w:pPr>
              <w:pStyle w:val="a8"/>
            </w:pPr>
            <w:r w:rsidRPr="000A3756">
              <w:rPr>
                <w:b/>
              </w:rPr>
              <w:t>Род</w:t>
            </w:r>
            <w:r w:rsidRPr="00C75B50">
              <w:rPr>
                <w:b/>
              </w:rPr>
              <w:t>:</w:t>
            </w:r>
            <w:r w:rsidRPr="00C75B50">
              <w:t xml:space="preserve"> </w:t>
            </w:r>
            <w:proofErr w:type="spellStart"/>
            <w:r w:rsidR="00F10102" w:rsidRPr="00F10102">
              <w:rPr>
                <w:bCs/>
              </w:rPr>
              <w:t>Древогу́бец</w:t>
            </w:r>
            <w:proofErr w:type="spellEnd"/>
            <w:r w:rsidR="005643D5" w:rsidRPr="001528EC">
              <w:rPr>
                <w:bCs/>
              </w:rPr>
              <w:t xml:space="preserve"> (</w:t>
            </w:r>
            <w:r w:rsidR="005643D5">
              <w:rPr>
                <w:i/>
                <w:iCs/>
                <w:lang w:val="la-Latn"/>
              </w:rPr>
              <w:t>Celastrus</w:t>
            </w:r>
            <w:r w:rsidR="005643D5" w:rsidRPr="001528EC">
              <w:rPr>
                <w:i/>
                <w:iCs/>
              </w:rPr>
              <w:t>)</w:t>
            </w:r>
          </w:p>
          <w:p w:rsidR="00656499" w:rsidRPr="000B5755" w:rsidRDefault="0049209E" w:rsidP="00CD7A7A">
            <w:pPr>
              <w:pStyle w:val="a8"/>
            </w:pPr>
            <w:r w:rsidRPr="000A3756">
              <w:rPr>
                <w:b/>
              </w:rPr>
              <w:t>Вид</w:t>
            </w:r>
            <w:r w:rsidRPr="000B5755">
              <w:rPr>
                <w:b/>
              </w:rPr>
              <w:t xml:space="preserve">: </w:t>
            </w:r>
            <w:proofErr w:type="spellStart"/>
            <w:r w:rsidR="00656499" w:rsidRPr="00F10102">
              <w:rPr>
                <w:bCs/>
              </w:rPr>
              <w:t>Древогу</w:t>
            </w:r>
            <w:r w:rsidR="00656499" w:rsidRPr="000B5755">
              <w:rPr>
                <w:bCs/>
              </w:rPr>
              <w:t>́</w:t>
            </w:r>
            <w:r w:rsidR="00656499" w:rsidRPr="00F10102">
              <w:rPr>
                <w:bCs/>
              </w:rPr>
              <w:t>бец</w:t>
            </w:r>
            <w:proofErr w:type="spellEnd"/>
            <w:r w:rsidR="00656499" w:rsidRPr="000B5755">
              <w:rPr>
                <w:bCs/>
              </w:rPr>
              <w:t xml:space="preserve"> </w:t>
            </w:r>
            <w:proofErr w:type="spellStart"/>
            <w:proofErr w:type="gramStart"/>
            <w:r w:rsidR="00656499" w:rsidRPr="00F10102">
              <w:rPr>
                <w:bCs/>
              </w:rPr>
              <w:t>круглоли</w:t>
            </w:r>
            <w:r w:rsidR="00656499" w:rsidRPr="000B5755">
              <w:rPr>
                <w:bCs/>
              </w:rPr>
              <w:t>́</w:t>
            </w:r>
            <w:r w:rsidR="00656499" w:rsidRPr="00F10102">
              <w:rPr>
                <w:bCs/>
              </w:rPr>
              <w:t>стный</w:t>
            </w:r>
            <w:proofErr w:type="spellEnd"/>
            <w:proofErr w:type="gramEnd"/>
            <w:r w:rsidR="00656499" w:rsidRPr="000B5755">
              <w:t xml:space="preserve"> (</w:t>
            </w:r>
            <w:r w:rsidR="00656499">
              <w:rPr>
                <w:i/>
                <w:iCs/>
                <w:lang w:val="la-Latn"/>
              </w:rPr>
              <w:t>Celastrus orbiculatus</w:t>
            </w:r>
            <w:r w:rsidR="00656499" w:rsidRPr="000B5755">
              <w:t>)</w:t>
            </w:r>
          </w:p>
          <w:p w:rsidR="00656499" w:rsidRPr="00656499" w:rsidRDefault="0049209E" w:rsidP="00656499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56499" w:rsidRPr="00656499">
              <w:t>В</w:t>
            </w:r>
            <w:proofErr w:type="gramEnd"/>
            <w:r w:rsidR="00656499" w:rsidRPr="00656499">
              <w:t xml:space="preserve"> России в естественной среде обитания встречается на Сахалине и в </w:t>
            </w:r>
            <w:hyperlink r:id="rId238" w:tooltip="Приморский край" w:history="1">
              <w:r w:rsidR="00656499" w:rsidRPr="00656499">
                <w:rPr>
                  <w:rStyle w:val="a4"/>
                  <w:color w:val="auto"/>
                  <w:u w:val="none"/>
                </w:rPr>
                <w:t>Приморском крае</w:t>
              </w:r>
            </w:hyperlink>
            <w:r w:rsidR="00656499" w:rsidRPr="00656499">
              <w:t xml:space="preserve">, за пределами нашей страны произрастает в </w:t>
            </w:r>
            <w:hyperlink r:id="rId239" w:tooltip="Япония" w:history="1">
              <w:r w:rsidR="00656499" w:rsidRPr="00656499">
                <w:rPr>
                  <w:rStyle w:val="a4"/>
                  <w:color w:val="auto"/>
                  <w:u w:val="none"/>
                </w:rPr>
                <w:t>Японии</w:t>
              </w:r>
            </w:hyperlink>
            <w:r w:rsidR="00656499" w:rsidRPr="00656499">
              <w:t xml:space="preserve"> и </w:t>
            </w:r>
            <w:hyperlink r:id="rId240" w:tooltip="КНДР" w:history="1">
              <w:r w:rsidR="00656499" w:rsidRPr="00656499">
                <w:rPr>
                  <w:rStyle w:val="a4"/>
                  <w:color w:val="auto"/>
                  <w:u w:val="none"/>
                </w:rPr>
                <w:t>КНДР</w:t>
              </w:r>
            </w:hyperlink>
            <w:r w:rsidR="00656499" w:rsidRPr="00656499">
              <w:t>.</w:t>
            </w:r>
          </w:p>
          <w:p w:rsidR="0049209E" w:rsidRPr="00656499" w:rsidRDefault="00656499" w:rsidP="00656499">
            <w:pPr>
              <w:pStyle w:val="a8"/>
            </w:pPr>
            <w:proofErr w:type="gramStart"/>
            <w:r w:rsidRPr="00656499">
              <w:t>Распространён</w:t>
            </w:r>
            <w:proofErr w:type="gramEnd"/>
            <w:r w:rsidRPr="00656499">
              <w:t xml:space="preserve"> в узкой полосе морского побережья на песчано-галечниковых отложениях, по </w:t>
            </w:r>
            <w:hyperlink r:id="rId241" w:tooltip="Скала" w:history="1">
              <w:r w:rsidRPr="00656499">
                <w:rPr>
                  <w:rStyle w:val="a4"/>
                  <w:color w:val="auto"/>
                  <w:u w:val="none"/>
                </w:rPr>
                <w:t>скалам</w:t>
              </w:r>
            </w:hyperlink>
            <w:r w:rsidRPr="00656499">
              <w:t xml:space="preserve"> и каменистым склонам. Вне береговой полосы </w:t>
            </w:r>
            <w:proofErr w:type="spellStart"/>
            <w:r w:rsidRPr="00656499">
              <w:t>древогубец</w:t>
            </w:r>
            <w:proofErr w:type="spellEnd"/>
            <w:r w:rsidRPr="00656499">
              <w:t xml:space="preserve"> </w:t>
            </w:r>
            <w:proofErr w:type="gramStart"/>
            <w:r w:rsidRPr="00656499">
              <w:t>круглолистный</w:t>
            </w:r>
            <w:proofErr w:type="gramEnd"/>
            <w:r w:rsidRPr="00656499">
              <w:t xml:space="preserve"> встречается только по долинам </w:t>
            </w:r>
            <w:hyperlink r:id="rId242" w:tooltip="Река" w:history="1">
              <w:r w:rsidRPr="00656499">
                <w:rPr>
                  <w:rStyle w:val="a4"/>
                  <w:color w:val="auto"/>
                  <w:u w:val="none"/>
                </w:rPr>
                <w:t>рек</w:t>
              </w:r>
            </w:hyperlink>
            <w:r w:rsidRPr="00656499">
              <w:t>.</w:t>
            </w:r>
          </w:p>
          <w:p w:rsidR="0049209E" w:rsidRPr="00E86503" w:rsidRDefault="0049209E" w:rsidP="00CD7A7A">
            <w:pPr>
              <w:pStyle w:val="a8"/>
            </w:pPr>
          </w:p>
          <w:p w:rsidR="005A6A25" w:rsidRPr="00F10102" w:rsidRDefault="0049209E" w:rsidP="00F10102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5A6A25" w:rsidRPr="00F10102">
              <w:t>Древогубец</w:t>
            </w:r>
            <w:proofErr w:type="spellEnd"/>
            <w:r w:rsidR="005A6A25" w:rsidRPr="00F10102">
              <w:t xml:space="preserve"> </w:t>
            </w:r>
            <w:proofErr w:type="gramStart"/>
            <w:r w:rsidR="005A6A25" w:rsidRPr="00F10102">
              <w:t>круглолистный</w:t>
            </w:r>
            <w:proofErr w:type="gramEnd"/>
            <w:r w:rsidR="005A6A25" w:rsidRPr="00F10102">
              <w:t xml:space="preserve"> — вьющаяся быстрорастущая деревянистая </w:t>
            </w:r>
            <w:hyperlink r:id="rId243" w:tooltip="Листопадные растения" w:history="1">
              <w:r w:rsidR="005A6A25" w:rsidRPr="00F10102">
                <w:rPr>
                  <w:rStyle w:val="a4"/>
                  <w:color w:val="auto"/>
                  <w:u w:val="none"/>
                </w:rPr>
                <w:t>листопадная</w:t>
              </w:r>
            </w:hyperlink>
            <w:r w:rsidR="005A6A25" w:rsidRPr="00F10102">
              <w:t xml:space="preserve"> </w:t>
            </w:r>
            <w:hyperlink r:id="rId244" w:tooltip="Лианы" w:history="1">
              <w:r w:rsidR="005A6A25" w:rsidRPr="00F10102">
                <w:rPr>
                  <w:rStyle w:val="a4"/>
                  <w:color w:val="auto"/>
                  <w:u w:val="none"/>
                </w:rPr>
                <w:t>лиана</w:t>
              </w:r>
            </w:hyperlink>
            <w:r w:rsidR="005A6A25" w:rsidRPr="00F10102">
              <w:t xml:space="preserve"> высотой до 10—15 метров, сильно ветвящаяся в верхней части кроны.</w:t>
            </w:r>
          </w:p>
          <w:p w:rsidR="005A6A25" w:rsidRPr="00F10102" w:rsidRDefault="005A6A25" w:rsidP="00F10102">
            <w:pPr>
              <w:pStyle w:val="a8"/>
            </w:pPr>
            <w:r w:rsidRPr="00F10102">
              <w:t xml:space="preserve">Молодые </w:t>
            </w:r>
            <w:hyperlink r:id="rId245" w:tooltip="Побег (ботаника)" w:history="1">
              <w:r w:rsidRPr="00F10102">
                <w:rPr>
                  <w:rStyle w:val="a4"/>
                  <w:color w:val="auto"/>
                  <w:u w:val="none"/>
                </w:rPr>
                <w:t>побеги</w:t>
              </w:r>
            </w:hyperlink>
            <w:r w:rsidRPr="00F10102">
              <w:t xml:space="preserve"> зеленые, позднее </w:t>
            </w:r>
            <w:hyperlink r:id="rId246" w:tooltip="Кора" w:history="1">
              <w:r w:rsidRPr="00F10102">
                <w:rPr>
                  <w:rStyle w:val="a4"/>
                  <w:color w:val="auto"/>
                  <w:u w:val="none"/>
                </w:rPr>
                <w:t>кора</w:t>
              </w:r>
            </w:hyperlink>
            <w:r w:rsidRPr="00F10102">
              <w:t xml:space="preserve"> становится буровато-коричневой с продольными трещинами. Кора на старых стеблях серая.</w:t>
            </w:r>
          </w:p>
          <w:p w:rsidR="005A6A25" w:rsidRPr="00F10102" w:rsidRDefault="00007A69" w:rsidP="00F10102">
            <w:pPr>
              <w:pStyle w:val="a8"/>
            </w:pPr>
            <w:hyperlink r:id="rId247" w:tooltip="Листья" w:history="1">
              <w:r w:rsidR="005A6A25" w:rsidRPr="00F10102">
                <w:rPr>
                  <w:rStyle w:val="a4"/>
                  <w:b/>
                  <w:bCs/>
                  <w:color w:val="auto"/>
                  <w:u w:val="none"/>
                </w:rPr>
                <w:t>Листья</w:t>
              </w:r>
            </w:hyperlink>
            <w:r w:rsidR="005A6A25" w:rsidRPr="00F10102">
              <w:t xml:space="preserve"> округло-эллиптические, гладкие, плотные. Зелёная весенняя и летняя окраска осенью сменяется на </w:t>
            </w:r>
            <w:proofErr w:type="gramStart"/>
            <w:r w:rsidR="005A6A25" w:rsidRPr="00F10102">
              <w:t>лимонно-жёлтую</w:t>
            </w:r>
            <w:proofErr w:type="gramEnd"/>
            <w:r w:rsidR="005A6A25" w:rsidRPr="00F10102">
              <w:t>, реже оранжевую. Начало распускания листьев — середина мая, массовый листопад — начало ноября.</w:t>
            </w:r>
          </w:p>
          <w:p w:rsidR="005A6A25" w:rsidRPr="00F10102" w:rsidRDefault="00007A69" w:rsidP="00F10102">
            <w:pPr>
              <w:pStyle w:val="a8"/>
            </w:pPr>
            <w:hyperlink r:id="rId248" w:tooltip="Цветки" w:history="1">
              <w:r w:rsidR="005A6A25" w:rsidRPr="00F10102">
                <w:rPr>
                  <w:rStyle w:val="a4"/>
                  <w:b/>
                  <w:bCs/>
                  <w:color w:val="auto"/>
                  <w:u w:val="none"/>
                </w:rPr>
                <w:t>Цветки</w:t>
              </w:r>
            </w:hyperlink>
            <w:r w:rsidR="005A6A25" w:rsidRPr="00F10102">
              <w:t xml:space="preserve"> мелкие, зеленоватые, располагаются в пазухах листьев. </w:t>
            </w:r>
            <w:hyperlink r:id="rId249" w:tooltip="Цветение" w:history="1">
              <w:r w:rsidR="005A6A25" w:rsidRPr="00F10102">
                <w:rPr>
                  <w:rStyle w:val="a4"/>
                  <w:color w:val="auto"/>
                  <w:u w:val="none"/>
                </w:rPr>
                <w:t>Цветение</w:t>
              </w:r>
            </w:hyperlink>
            <w:r w:rsidR="005A6A25" w:rsidRPr="00F10102">
              <w:t xml:space="preserve"> в июне-июле, продолжительность цветения — около 8 дней. </w:t>
            </w:r>
            <w:proofErr w:type="gramStart"/>
            <w:r w:rsidR="005A6A25" w:rsidRPr="00F10102">
              <w:t>Цветет</w:t>
            </w:r>
            <w:proofErr w:type="gramEnd"/>
            <w:r w:rsidR="005A6A25" w:rsidRPr="00F10102">
              <w:t xml:space="preserve"> начиная с возраста 5 лет.</w:t>
            </w:r>
          </w:p>
          <w:p w:rsidR="005A6A25" w:rsidRPr="00F10102" w:rsidRDefault="00007A69" w:rsidP="00F10102">
            <w:pPr>
              <w:pStyle w:val="a8"/>
            </w:pPr>
            <w:hyperlink r:id="rId250" w:tooltip="Плод" w:history="1">
              <w:r w:rsidR="005A6A25" w:rsidRPr="00F10102">
                <w:rPr>
                  <w:rStyle w:val="a4"/>
                  <w:b/>
                  <w:bCs/>
                  <w:color w:val="auto"/>
                  <w:u w:val="none"/>
                </w:rPr>
                <w:t>Плоды</w:t>
              </w:r>
            </w:hyperlink>
            <w:r w:rsidR="005A6A25" w:rsidRPr="00F10102">
              <w:t xml:space="preserve"> 4-6 мм в диаметре, ярко-желтые </w:t>
            </w:r>
            <w:hyperlink r:id="rId251" w:tooltip="Коробочка" w:history="1">
              <w:r w:rsidR="005A6A25" w:rsidRPr="00F10102">
                <w:rPr>
                  <w:rStyle w:val="a4"/>
                  <w:color w:val="auto"/>
                  <w:u w:val="none"/>
                </w:rPr>
                <w:t>плоды-коробочки</w:t>
              </w:r>
            </w:hyperlink>
            <w:r w:rsidR="005A6A25" w:rsidRPr="00F10102">
              <w:t xml:space="preserve"> с розово-красными семенами, созревают в сентябре.</w:t>
            </w:r>
          </w:p>
          <w:p w:rsidR="005A6A25" w:rsidRPr="00F10102" w:rsidRDefault="005A6A25" w:rsidP="00F10102">
            <w:pPr>
              <w:pStyle w:val="a8"/>
            </w:pPr>
            <w:r w:rsidRPr="00F10102">
              <w:t>Размножается хорошо корневой порослью, которую дает в изобилии.</w:t>
            </w:r>
          </w:p>
          <w:p w:rsidR="005A6A25" w:rsidRPr="00F10102" w:rsidRDefault="005A6A25" w:rsidP="00F10102">
            <w:pPr>
              <w:pStyle w:val="a8"/>
            </w:pPr>
            <w:r w:rsidRPr="00F10102">
              <w:t>Древесина твердая, желтовато-белая, с коричневым ядром.</w:t>
            </w:r>
          </w:p>
          <w:p w:rsidR="0049209E" w:rsidRPr="00BB670A" w:rsidRDefault="0049209E" w:rsidP="005A6A25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49209E" w:rsidRDefault="0049209E" w:rsidP="00CD7A7A">
            <w:pPr>
              <w:pStyle w:val="a8"/>
              <w:rPr>
                <w:rFonts w:ascii="Times New Roman" w:hAnsi="Times New Roman" w:cs="Times New Roman"/>
              </w:rPr>
            </w:pPr>
          </w:p>
          <w:p w:rsidR="0049209E" w:rsidRDefault="0049209E" w:rsidP="00CD7A7A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proofErr w:type="spellStart"/>
            <w:r w:rsidR="00165A56">
              <w:rPr>
                <w:rFonts w:ascii="Times New Roman" w:hAnsi="Times New Roman" w:cs="Times New Roman"/>
              </w:rPr>
              <w:t>Древогубец</w:t>
            </w:r>
            <w:proofErr w:type="spellEnd"/>
            <w:r w:rsidR="00CD7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90252" cy="3464883"/>
                  <wp:effectExtent l="19050" t="0" r="548" b="0"/>
                  <wp:docPr id="24" name="Рисунок 1" descr="C:\Users\User\Desktop\IMG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09" cy="346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7BA" w:rsidRDefault="00AF57BA" w:rsidP="00CD7A7A">
            <w:pPr>
              <w:pStyle w:val="a8"/>
              <w:rPr>
                <w:rFonts w:ascii="Times New Roman" w:hAnsi="Times New Roman" w:cs="Times New Roman"/>
              </w:rPr>
            </w:pPr>
          </w:p>
          <w:p w:rsidR="00AF57BA" w:rsidRDefault="00AF57BA" w:rsidP="00CD7A7A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01934" cy="2886075"/>
                  <wp:effectExtent l="19050" t="0" r="0" b="0"/>
                  <wp:docPr id="27" name="Рисунок 2" descr="C:\Users\User\Desktop\IMG_4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4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34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09E" w:rsidRDefault="0049209E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9209E" w:rsidRDefault="0049209E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B91CE2" w:rsidRDefault="00B91CE2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B91CE2" w:rsidRPr="00B91CE2" w:rsidRDefault="00B91CE2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49209E" w:rsidTr="00CD7A7A">
        <w:tc>
          <w:tcPr>
            <w:tcW w:w="5070" w:type="dxa"/>
          </w:tcPr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49209E" w:rsidRPr="006C11DD" w:rsidRDefault="0049209E" w:rsidP="00CD7A7A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49209E" w:rsidRPr="00540140" w:rsidRDefault="0049209E" w:rsidP="00CD7A7A">
            <w:pPr>
              <w:pStyle w:val="a8"/>
            </w:pPr>
            <w:r w:rsidRPr="000A3756">
              <w:rPr>
                <w:b/>
              </w:rPr>
              <w:t>Порядок</w:t>
            </w:r>
            <w:r w:rsidR="00540140">
              <w:rPr>
                <w:b/>
              </w:rPr>
              <w:t>:</w:t>
            </w:r>
            <w:r w:rsidR="00540140" w:rsidRPr="00540140">
              <w:rPr>
                <w:b/>
              </w:rPr>
              <w:t xml:space="preserve"> </w:t>
            </w:r>
            <w:proofErr w:type="spellStart"/>
            <w:r w:rsidR="00540140" w:rsidRPr="00540140">
              <w:t>Виноградоцветные</w:t>
            </w:r>
            <w:proofErr w:type="spellEnd"/>
            <w:r w:rsidR="00A55EB5">
              <w:t xml:space="preserve"> (</w:t>
            </w:r>
            <w:proofErr w:type="spellStart"/>
            <w:r w:rsidR="00A55EB5">
              <w:t>Vitales</w:t>
            </w:r>
            <w:proofErr w:type="spellEnd"/>
            <w:r w:rsidR="00A55EB5">
              <w:t>)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49209E" w:rsidTr="00CD7A7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49209E" w:rsidRPr="00275EB0" w:rsidTr="00CD7A7A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49209E" w:rsidRPr="00275EB0" w:rsidRDefault="0049209E" w:rsidP="00CD7A7A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9209E" w:rsidRPr="00656D00" w:rsidRDefault="0049209E" w:rsidP="00CD7A7A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9209E" w:rsidRPr="00A55EB5" w:rsidRDefault="0049209E" w:rsidP="00CD7A7A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</w:t>
            </w:r>
            <w:proofErr w:type="spellStart"/>
            <w:r w:rsidR="00540140" w:rsidRPr="00540140">
              <w:t>Виноградо</w:t>
            </w:r>
            <w:r w:rsidR="00540140">
              <w:t>вые</w:t>
            </w:r>
            <w:proofErr w:type="spellEnd"/>
            <w:r w:rsidR="00A55EB5">
              <w:t xml:space="preserve"> (</w:t>
            </w:r>
            <w:r w:rsidR="00A55EB5">
              <w:rPr>
                <w:i/>
                <w:iCs/>
                <w:lang w:val="la-Latn"/>
              </w:rPr>
              <w:t>Vitaceae</w:t>
            </w:r>
            <w:r w:rsidR="00A55EB5">
              <w:rPr>
                <w:i/>
                <w:iCs/>
              </w:rPr>
              <w:t>)</w:t>
            </w:r>
          </w:p>
          <w:p w:rsidR="0049209E" w:rsidRPr="00656D00" w:rsidRDefault="0049209E" w:rsidP="00CD7A7A">
            <w:pPr>
              <w:pStyle w:val="a8"/>
            </w:pPr>
            <w:r w:rsidRPr="000A3756">
              <w:rPr>
                <w:b/>
              </w:rPr>
              <w:t>Род</w:t>
            </w:r>
            <w:r w:rsidRPr="00C75B50">
              <w:rPr>
                <w:b/>
              </w:rPr>
              <w:t>:</w:t>
            </w:r>
            <w:r w:rsidRPr="00C75B50">
              <w:t xml:space="preserve"> </w:t>
            </w:r>
            <w:r w:rsidR="00540140">
              <w:t>Виноград</w:t>
            </w:r>
            <w:r w:rsidR="00A55EB5">
              <w:t xml:space="preserve"> (</w:t>
            </w:r>
            <w:proofErr w:type="spellStart"/>
            <w:r w:rsidR="00A55EB5">
              <w:t>Vítis</w:t>
            </w:r>
            <w:proofErr w:type="spellEnd"/>
            <w:r w:rsidR="00A55EB5">
              <w:t>)</w:t>
            </w:r>
          </w:p>
          <w:p w:rsidR="0049209E" w:rsidRPr="00E86503" w:rsidRDefault="0049209E" w:rsidP="00CD7A7A">
            <w:pPr>
              <w:pStyle w:val="a8"/>
              <w:rPr>
                <w:rFonts w:ascii="Times New Roman" w:hAnsi="Times New Roman" w:cs="Times New Roman"/>
                <w:iCs/>
              </w:rPr>
            </w:pPr>
            <w:r w:rsidRPr="000A3756">
              <w:rPr>
                <w:b/>
              </w:rPr>
              <w:t>Вид</w:t>
            </w:r>
            <w:r w:rsidRPr="00190E58">
              <w:rPr>
                <w:b/>
              </w:rPr>
              <w:t xml:space="preserve">: </w:t>
            </w:r>
            <w:proofErr w:type="spellStart"/>
            <w:r w:rsidR="00540140" w:rsidRPr="00540140">
              <w:rPr>
                <w:bCs/>
              </w:rPr>
              <w:t>Виногра́д</w:t>
            </w:r>
            <w:proofErr w:type="spellEnd"/>
            <w:r w:rsidR="00540140" w:rsidRPr="00540140">
              <w:rPr>
                <w:bCs/>
              </w:rPr>
              <w:t xml:space="preserve"> </w:t>
            </w:r>
            <w:proofErr w:type="spellStart"/>
            <w:r w:rsidR="00540140" w:rsidRPr="00540140">
              <w:rPr>
                <w:bCs/>
              </w:rPr>
              <w:t>аму́рский</w:t>
            </w:r>
            <w:proofErr w:type="spellEnd"/>
            <w:r w:rsidR="00540140">
              <w:t xml:space="preserve"> </w:t>
            </w:r>
            <w:proofErr w:type="gramStart"/>
            <w:r w:rsidR="00540140">
              <w:t>( </w:t>
            </w:r>
            <w:proofErr w:type="gramEnd"/>
            <w:r w:rsidR="00540140">
              <w:rPr>
                <w:i/>
                <w:iCs/>
                <w:lang w:val="la-Latn"/>
              </w:rPr>
              <w:t>Vítis amurénsis</w:t>
            </w:r>
            <w:r w:rsidR="00540140">
              <w:t>)</w:t>
            </w:r>
          </w:p>
          <w:p w:rsidR="0049209E" w:rsidRPr="00540140" w:rsidRDefault="0049209E" w:rsidP="00540140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40140">
              <w:t>Я</w:t>
            </w:r>
            <w:proofErr w:type="gramEnd"/>
            <w:r w:rsidR="00540140">
              <w:t xml:space="preserve">вляется реликтом доледниковой субтропической растительности Дальнего Востока. Произрастает в лесах </w:t>
            </w:r>
            <w:hyperlink r:id="rId254" w:tooltip="Маньчжурия" w:history="1">
              <w:r w:rsidR="00540140" w:rsidRPr="00540140">
                <w:rPr>
                  <w:rStyle w:val="a4"/>
                  <w:color w:val="auto"/>
                  <w:u w:val="none"/>
                </w:rPr>
                <w:t>Маньчжурии</w:t>
              </w:r>
            </w:hyperlink>
            <w:r w:rsidR="00540140" w:rsidRPr="00540140">
              <w:t xml:space="preserve">, </w:t>
            </w:r>
            <w:hyperlink r:id="rId255" w:tooltip="Приамурье" w:history="1">
              <w:r w:rsidR="00540140" w:rsidRPr="00540140">
                <w:rPr>
                  <w:rStyle w:val="a4"/>
                  <w:color w:val="auto"/>
                  <w:u w:val="none"/>
                </w:rPr>
                <w:t>Приамурья</w:t>
              </w:r>
            </w:hyperlink>
            <w:r w:rsidR="00540140" w:rsidRPr="00540140">
              <w:t xml:space="preserve"> и </w:t>
            </w:r>
            <w:hyperlink r:id="rId256" w:tooltip="Приморье" w:history="1">
              <w:r w:rsidR="00540140" w:rsidRPr="00540140">
                <w:rPr>
                  <w:rStyle w:val="a4"/>
                  <w:color w:val="auto"/>
                  <w:u w:val="none"/>
                </w:rPr>
                <w:t>Приморья</w:t>
              </w:r>
            </w:hyperlink>
            <w:r w:rsidR="00540140" w:rsidRPr="00540140">
              <w:t xml:space="preserve">, </w:t>
            </w:r>
            <w:hyperlink r:id="rId257" w:tooltip="Китай" w:history="1">
              <w:r w:rsidR="00540140" w:rsidRPr="00540140">
                <w:rPr>
                  <w:rStyle w:val="a4"/>
                  <w:color w:val="auto"/>
                  <w:u w:val="none"/>
                </w:rPr>
                <w:t>Китая</w:t>
              </w:r>
            </w:hyperlink>
            <w:r w:rsidR="00540140" w:rsidRPr="00540140">
              <w:t xml:space="preserve">, </w:t>
            </w:r>
            <w:hyperlink r:id="rId258" w:tooltip="Корейский полуостров" w:history="1">
              <w:r w:rsidR="00540140" w:rsidRPr="00540140">
                <w:rPr>
                  <w:rStyle w:val="a4"/>
                  <w:color w:val="auto"/>
                  <w:u w:val="none"/>
                </w:rPr>
                <w:t>Кореи</w:t>
              </w:r>
            </w:hyperlink>
            <w:r w:rsidR="00540140" w:rsidRPr="00540140">
              <w:t>.</w:t>
            </w:r>
          </w:p>
          <w:p w:rsidR="0049209E" w:rsidRPr="00540140" w:rsidRDefault="0049209E" w:rsidP="00CD7A7A">
            <w:pPr>
              <w:pStyle w:val="a8"/>
            </w:pPr>
          </w:p>
          <w:p w:rsidR="00217D0A" w:rsidRPr="00AE3386" w:rsidRDefault="0049209E" w:rsidP="00AE3386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 xml:space="preserve">Морфологические </w:t>
            </w:r>
            <w:r w:rsidR="00217D0A" w:rsidRPr="00AE3386">
              <w:t xml:space="preserve">Лиана со </w:t>
            </w:r>
            <w:hyperlink r:id="rId259" w:tooltip="Ствол (ботаника)" w:history="1">
              <w:r w:rsidR="00217D0A" w:rsidRPr="00AE3386">
                <w:rPr>
                  <w:rStyle w:val="a4"/>
                  <w:color w:val="auto"/>
                  <w:u w:val="none"/>
                </w:rPr>
                <w:t>стволом</w:t>
              </w:r>
            </w:hyperlink>
            <w:r w:rsidR="00217D0A" w:rsidRPr="00AE3386">
              <w:t xml:space="preserve"> 5—10 см в диаметре и длиной до 15—18 м, встречаются изредка лозы длиной до 20—25 метров. </w:t>
            </w:r>
            <w:hyperlink r:id="rId260" w:tooltip="Кора" w:history="1">
              <w:r w:rsidR="00217D0A" w:rsidRPr="00AE3386">
                <w:rPr>
                  <w:rStyle w:val="a4"/>
                  <w:color w:val="auto"/>
                  <w:u w:val="none"/>
                </w:rPr>
                <w:t>Кора</w:t>
              </w:r>
            </w:hyperlink>
            <w:r w:rsidR="00217D0A" w:rsidRPr="00AE3386">
              <w:t xml:space="preserve"> темная, шелушащаяся продольными полосами на старых </w:t>
            </w:r>
            <w:hyperlink r:id="rId261" w:tooltip="Побег (ботаника)" w:history="1">
              <w:r w:rsidR="00217D0A" w:rsidRPr="00AE3386">
                <w:rPr>
                  <w:rStyle w:val="a4"/>
                  <w:color w:val="auto"/>
                  <w:u w:val="none"/>
                </w:rPr>
                <w:t>побегах</w:t>
              </w:r>
            </w:hyperlink>
            <w:r w:rsidR="00217D0A" w:rsidRPr="00AE3386">
              <w:t>. Молодые побеги — зелёные или красноватые, к осени становятся красно-бурыми.</w:t>
            </w:r>
          </w:p>
          <w:p w:rsidR="00217D0A" w:rsidRPr="00AE3386" w:rsidRDefault="00007A69" w:rsidP="00AE3386">
            <w:pPr>
              <w:pStyle w:val="a8"/>
            </w:pPr>
            <w:hyperlink r:id="rId262" w:tooltip="Лист" w:history="1">
              <w:r w:rsidR="00217D0A" w:rsidRPr="00AE3386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217D0A" w:rsidRPr="00AE3386">
              <w:t xml:space="preserve"> сильно варьируют по форме. Они могут быть цельными, трё</w:t>
            </w:r>
            <w:proofErr w:type="gramStart"/>
            <w:r w:rsidR="00217D0A" w:rsidRPr="00AE3386">
              <w:t>х-</w:t>
            </w:r>
            <w:proofErr w:type="gramEnd"/>
            <w:r w:rsidR="00217D0A" w:rsidRPr="00AE3386">
              <w:t xml:space="preserve"> или </w:t>
            </w:r>
            <w:proofErr w:type="spellStart"/>
            <w:r w:rsidR="00217D0A" w:rsidRPr="00AE3386">
              <w:t>пятилопастными</w:t>
            </w:r>
            <w:proofErr w:type="spellEnd"/>
            <w:r w:rsidR="00217D0A" w:rsidRPr="00AE3386">
              <w:t xml:space="preserve">, яйцевидными или округлыми, сводчатыми у основания. Размер колеблется от 9 до 25 см. Края с острыми и округло-треугольными пильчатыми зубцами. Сверху </w:t>
            </w:r>
            <w:proofErr w:type="gramStart"/>
            <w:r w:rsidR="00217D0A" w:rsidRPr="00AE3386">
              <w:t>голые</w:t>
            </w:r>
            <w:proofErr w:type="gramEnd"/>
            <w:r w:rsidR="00217D0A" w:rsidRPr="00AE3386">
              <w:t xml:space="preserve">, снизу густо покрыты короткими щетинками. Продолжительность периода </w:t>
            </w:r>
            <w:proofErr w:type="spellStart"/>
            <w:r w:rsidR="00217D0A" w:rsidRPr="00AE3386">
              <w:t>облиственности</w:t>
            </w:r>
            <w:proofErr w:type="spellEnd"/>
            <w:r w:rsidR="00217D0A" w:rsidRPr="00AE3386">
              <w:t> — 163 дня (от 06 мая до 15 октября).</w:t>
            </w:r>
          </w:p>
          <w:p w:rsidR="00217D0A" w:rsidRPr="00AE3386" w:rsidRDefault="00007A69" w:rsidP="00AE3386">
            <w:pPr>
              <w:pStyle w:val="a8"/>
            </w:pPr>
            <w:hyperlink r:id="rId263" w:tooltip="Цветок" w:history="1">
              <w:r w:rsidR="00217D0A" w:rsidRPr="00AE3386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217D0A" w:rsidRPr="00AE3386">
              <w:t xml:space="preserve"> мелкие, </w:t>
            </w:r>
            <w:hyperlink r:id="rId264" w:tooltip="Медонос" w:history="1">
              <w:r w:rsidR="00217D0A" w:rsidRPr="00AE3386">
                <w:rPr>
                  <w:rStyle w:val="a4"/>
                  <w:color w:val="auto"/>
                  <w:u w:val="none"/>
                </w:rPr>
                <w:t>медоносные</w:t>
              </w:r>
            </w:hyperlink>
            <w:r w:rsidR="00217D0A" w:rsidRPr="00AE3386">
              <w:t xml:space="preserve">. Появляются во второй декаде мая. </w:t>
            </w:r>
            <w:proofErr w:type="gramStart"/>
            <w:r w:rsidR="00217D0A" w:rsidRPr="00AE3386">
              <w:t xml:space="preserve">Собраны в не очень густые </w:t>
            </w:r>
            <w:hyperlink r:id="rId265" w:tooltip="Кисть (соцветие)" w:history="1">
              <w:r w:rsidR="00217D0A" w:rsidRPr="00AE3386">
                <w:rPr>
                  <w:rStyle w:val="a4"/>
                  <w:color w:val="auto"/>
                  <w:u w:val="none"/>
                </w:rPr>
                <w:t>кисти</w:t>
              </w:r>
            </w:hyperlink>
            <w:r w:rsidR="00217D0A" w:rsidRPr="00AE3386">
              <w:t xml:space="preserve">. </w:t>
            </w:r>
            <w:hyperlink r:id="rId266" w:tooltip="Плод" w:history="1">
              <w:r w:rsidR="00217D0A" w:rsidRPr="00AE3386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217D0A" w:rsidRPr="00AE3386">
              <w:t xml:space="preserve"> винограда амурского, шаровидные чёрные или фиолетовые, иногда тёмно-синие </w:t>
            </w:r>
            <w:hyperlink r:id="rId267" w:tooltip="Ягода (ботаника)" w:history="1">
              <w:r w:rsidR="00217D0A" w:rsidRPr="00AE3386">
                <w:rPr>
                  <w:rStyle w:val="a4"/>
                  <w:color w:val="auto"/>
                  <w:u w:val="none"/>
                </w:rPr>
                <w:t>ягоды</w:t>
              </w:r>
            </w:hyperlink>
            <w:r w:rsidR="00217D0A" w:rsidRPr="00AE3386">
              <w:t xml:space="preserve"> от очень кислых до сладких; диаметром в основном до 12 мм, с толстой кожицей.</w:t>
            </w:r>
            <w:proofErr w:type="gramEnd"/>
            <w:r w:rsidR="00217D0A" w:rsidRPr="00AE3386">
              <w:t xml:space="preserve"> У отдельных форм содержание </w:t>
            </w:r>
            <w:hyperlink r:id="rId268" w:tooltip="Сахар" w:history="1">
              <w:r w:rsidR="00217D0A" w:rsidRPr="00AE3386">
                <w:rPr>
                  <w:rStyle w:val="a4"/>
                  <w:color w:val="auto"/>
                  <w:u w:val="none"/>
                </w:rPr>
                <w:t>сахара</w:t>
              </w:r>
            </w:hyperlink>
            <w:r w:rsidR="00217D0A" w:rsidRPr="00AE3386">
              <w:t xml:space="preserve"> в плодах доходит до 22—23 %. Созревают в конце сентября. Мякоть ягод сочная, как правило, кисловатая. Грозди могут быть крупными, сравнимыми по числу ягод (но не по массе) с гроздями культурного винограда. В исключительных случаях длина гроздей достигает 25 см, а масса — 250 г (обычно 20—70 г).</w:t>
            </w:r>
          </w:p>
          <w:p w:rsidR="0049209E" w:rsidRPr="00BB670A" w:rsidRDefault="0049209E" w:rsidP="00217D0A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49209E" w:rsidRDefault="0049209E" w:rsidP="00CD7A7A">
            <w:pPr>
              <w:pStyle w:val="a8"/>
              <w:rPr>
                <w:rFonts w:ascii="Times New Roman" w:hAnsi="Times New Roman" w:cs="Times New Roman"/>
              </w:rPr>
            </w:pPr>
          </w:p>
          <w:p w:rsidR="00165A56" w:rsidRDefault="0049209E" w:rsidP="00CD7A7A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Фото.</w:t>
            </w:r>
            <w:r w:rsidR="00165A56">
              <w:rPr>
                <w:rFonts w:ascii="Times New Roman" w:hAnsi="Times New Roman" w:cs="Times New Roman"/>
              </w:rPr>
              <w:t xml:space="preserve"> Виноград амурский</w:t>
            </w:r>
          </w:p>
          <w:p w:rsidR="0049209E" w:rsidRDefault="0049209E" w:rsidP="00CD7A7A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55EB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9775" cy="2352675"/>
                  <wp:effectExtent l="19050" t="0" r="9525" b="0"/>
                  <wp:docPr id="25" name="Рисунок 2" descr="C:\Users\User\Desktop\P925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925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817" w:rsidRDefault="001A3817" w:rsidP="00CD7A7A">
            <w:pPr>
              <w:pStyle w:val="a8"/>
              <w:rPr>
                <w:rFonts w:ascii="Times New Roman" w:hAnsi="Times New Roman" w:cs="Times New Roman"/>
              </w:rPr>
            </w:pPr>
          </w:p>
          <w:p w:rsidR="001A3817" w:rsidRDefault="001A3817" w:rsidP="00CD7A7A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2643" cy="1578524"/>
                  <wp:effectExtent l="19050" t="0" r="0" b="0"/>
                  <wp:docPr id="52" name="Рисунок 2" descr="C:\Users\User\Desktop\все проект ильины\P105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проект ильины\P105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99" cy="158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09E" w:rsidRDefault="0049209E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A55EB5" w:rsidRDefault="00A55EB5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A55EB5" w:rsidRDefault="00A55EB5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A55EB5" w:rsidRDefault="00A55EB5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A55EB5" w:rsidRDefault="00A55EB5" w:rsidP="0027479E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A55EB5" w:rsidTr="00A258CC">
        <w:tc>
          <w:tcPr>
            <w:tcW w:w="5070" w:type="dxa"/>
          </w:tcPr>
          <w:p w:rsidR="00A55EB5" w:rsidRPr="006C11DD" w:rsidRDefault="00A55EB5" w:rsidP="00A258CC">
            <w:pPr>
              <w:pStyle w:val="a8"/>
            </w:pPr>
            <w:r w:rsidRPr="000A3756">
              <w:rPr>
                <w:b/>
              </w:rPr>
              <w:t>Царство:</w:t>
            </w:r>
            <w:r w:rsidRPr="006C11DD">
              <w:t xml:space="preserve"> Растения (</w:t>
            </w:r>
            <w:r w:rsidRPr="006C11DD">
              <w:rPr>
                <w:iCs/>
                <w:lang w:val="la-Latn"/>
              </w:rPr>
              <w:t>Plantae</w:t>
            </w:r>
            <w:r w:rsidRPr="006C11DD">
              <w:rPr>
                <w:iCs/>
              </w:rPr>
              <w:t>)</w:t>
            </w:r>
          </w:p>
          <w:p w:rsidR="00A55EB5" w:rsidRPr="006C11DD" w:rsidRDefault="00A55EB5" w:rsidP="00A258CC">
            <w:pPr>
              <w:pStyle w:val="a8"/>
            </w:pPr>
            <w:r w:rsidRPr="000A3756">
              <w:rPr>
                <w:b/>
              </w:rPr>
              <w:t>Отдел:</w:t>
            </w:r>
            <w:r w:rsidRPr="006C11DD">
              <w:t xml:space="preserve"> Цветковые</w:t>
            </w:r>
            <w:r>
              <w:t xml:space="preserve"> </w:t>
            </w:r>
            <w:r w:rsidRPr="006C11DD">
              <w:t>или покрытосеменные (</w:t>
            </w:r>
            <w:r w:rsidRPr="006C11DD">
              <w:rPr>
                <w:iCs/>
                <w:lang w:val="la-Latn"/>
              </w:rPr>
              <w:t>Magnoliophyta</w:t>
            </w:r>
            <w:r w:rsidRPr="006C11DD">
              <w:t xml:space="preserve">, или </w:t>
            </w:r>
            <w:proofErr w:type="spellStart"/>
            <w:r w:rsidRPr="006C11DD">
              <w:rPr>
                <w:iCs/>
              </w:rPr>
              <w:t>Angiospermae</w:t>
            </w:r>
            <w:proofErr w:type="spellEnd"/>
            <w:r w:rsidRPr="006C11DD">
              <w:rPr>
                <w:iCs/>
              </w:rPr>
              <w:t xml:space="preserve">) </w:t>
            </w:r>
          </w:p>
          <w:p w:rsidR="00A55EB5" w:rsidRPr="006C11DD" w:rsidRDefault="00A55EB5" w:rsidP="00A258CC">
            <w:pPr>
              <w:pStyle w:val="a8"/>
            </w:pPr>
            <w:r w:rsidRPr="000A3756">
              <w:rPr>
                <w:b/>
              </w:rPr>
              <w:t>Класс:</w:t>
            </w:r>
            <w:r w:rsidRPr="006C11DD">
              <w:t xml:space="preserve"> Двудольные (</w:t>
            </w:r>
            <w:r w:rsidRPr="006C11DD">
              <w:rPr>
                <w:iCs/>
                <w:lang w:val="la-Latn"/>
              </w:rPr>
              <w:t>Dicotylédones</w:t>
            </w:r>
            <w:r w:rsidRPr="006C11DD">
              <w:rPr>
                <w:iCs/>
              </w:rPr>
              <w:t xml:space="preserve">) </w:t>
            </w:r>
          </w:p>
          <w:p w:rsidR="00A55EB5" w:rsidRPr="00A55EB5" w:rsidRDefault="00A55EB5" w:rsidP="00A258CC">
            <w:pPr>
              <w:pStyle w:val="a8"/>
            </w:pPr>
            <w:r w:rsidRPr="000A3756">
              <w:rPr>
                <w:b/>
              </w:rPr>
              <w:t>Порядок:</w:t>
            </w:r>
            <w:r w:rsidRPr="006C11DD">
              <w:t xml:space="preserve"> </w:t>
            </w:r>
            <w:r>
              <w:t xml:space="preserve"> </w:t>
            </w:r>
            <w:proofErr w:type="spellStart"/>
            <w:r w:rsidR="00E951E6">
              <w:t>Ясноткоцветные</w:t>
            </w:r>
            <w:proofErr w:type="spellEnd"/>
            <w:r w:rsidR="00E951E6">
              <w:t xml:space="preserve"> (</w:t>
            </w:r>
            <w:r w:rsidR="00E951E6">
              <w:rPr>
                <w:i/>
                <w:iCs/>
                <w:lang w:val="la-Latn"/>
              </w:rPr>
              <w:t>Lamiáceae</w:t>
            </w:r>
            <w:r w:rsidR="00E951E6">
              <w:rPr>
                <w:i/>
                <w:iCs/>
              </w:rPr>
              <w:t>)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A55EB5" w:rsidTr="00A258CC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A55EB5" w:rsidRPr="00275EB0" w:rsidTr="00A258CC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A55EB5" w:rsidRPr="00275EB0" w:rsidRDefault="00A55EB5" w:rsidP="00A258CC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55EB5" w:rsidRPr="00656D00" w:rsidRDefault="00A55EB5" w:rsidP="00A258CC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951E6" w:rsidRDefault="00A55EB5" w:rsidP="00A258CC">
            <w:pPr>
              <w:pStyle w:val="a8"/>
            </w:pPr>
            <w:r w:rsidRPr="000A3756">
              <w:rPr>
                <w:b/>
              </w:rPr>
              <w:t>Семейство:</w:t>
            </w:r>
            <w:r>
              <w:t xml:space="preserve"> </w:t>
            </w:r>
            <w:hyperlink r:id="rId271" w:tooltip="Бигнониевые" w:history="1">
              <w:proofErr w:type="spellStart"/>
              <w:r w:rsidR="00E951E6" w:rsidRPr="00E951E6">
                <w:rPr>
                  <w:rStyle w:val="a4"/>
                  <w:color w:val="auto"/>
                </w:rPr>
                <w:t>Бигнониевые</w:t>
              </w:r>
              <w:proofErr w:type="spellEnd"/>
            </w:hyperlink>
            <w:r w:rsidR="00E951E6">
              <w:t xml:space="preserve"> (</w:t>
            </w:r>
            <w:r w:rsidR="00E951E6">
              <w:rPr>
                <w:i/>
                <w:iCs/>
                <w:lang w:val="la-Latn"/>
              </w:rPr>
              <w:t>Bignoniaceae</w:t>
            </w:r>
            <w:r w:rsidR="00E951E6">
              <w:t>)</w:t>
            </w:r>
          </w:p>
          <w:p w:rsidR="00A55EB5" w:rsidRPr="00A55EB5" w:rsidRDefault="00E951E6" w:rsidP="00A258CC">
            <w:pPr>
              <w:pStyle w:val="a8"/>
            </w:pPr>
            <w:r w:rsidRPr="000A3756">
              <w:rPr>
                <w:b/>
              </w:rPr>
              <w:t xml:space="preserve"> </w:t>
            </w:r>
            <w:r w:rsidR="00A55EB5" w:rsidRPr="000A3756">
              <w:rPr>
                <w:b/>
              </w:rPr>
              <w:t>Род</w:t>
            </w:r>
            <w:r w:rsidR="00A55EB5" w:rsidRPr="00C75B50">
              <w:rPr>
                <w:b/>
              </w:rPr>
              <w:t>:</w:t>
            </w:r>
            <w:r w:rsidR="00A55EB5" w:rsidRPr="00C75B50">
              <w:t xml:space="preserve"> </w:t>
            </w:r>
            <w:proofErr w:type="spellStart"/>
            <w:r>
              <w:rPr>
                <w:b/>
                <w:bCs/>
              </w:rPr>
              <w:t>Кампсис</w:t>
            </w:r>
            <w:proofErr w:type="spellEnd"/>
            <w:r>
              <w:t xml:space="preserve"> </w:t>
            </w:r>
            <w:proofErr w:type="gramStart"/>
            <w:r>
              <w:t>( </w:t>
            </w:r>
            <w:proofErr w:type="gramEnd"/>
            <w:r>
              <w:rPr>
                <w:i/>
                <w:iCs/>
                <w:lang w:val="la-Latn"/>
              </w:rPr>
              <w:t>Campsis</w:t>
            </w:r>
            <w:r>
              <w:t>) </w:t>
            </w:r>
          </w:p>
          <w:p w:rsidR="00A55EB5" w:rsidRPr="00E951E6" w:rsidRDefault="00A55EB5" w:rsidP="00A258CC">
            <w:pPr>
              <w:pStyle w:val="a8"/>
            </w:pPr>
            <w:r w:rsidRPr="000A3756">
              <w:rPr>
                <w:b/>
              </w:rPr>
             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idR="00E951E6">
              <w:rPr>
                <w:b/>
                <w:bCs/>
              </w:rPr>
              <w:t>Кампсис</w:t>
            </w:r>
            <w:proofErr w:type="spellEnd"/>
            <w:r w:rsidR="00E951E6">
              <w:rPr>
                <w:b/>
                <w:bCs/>
              </w:rPr>
              <w:t xml:space="preserve"> укореняющийся</w:t>
            </w:r>
            <w:r w:rsidR="00E951E6">
              <w:t xml:space="preserve"> </w:t>
            </w:r>
            <w:proofErr w:type="gramStart"/>
            <w:r w:rsidR="00E951E6">
              <w:t>( </w:t>
            </w:r>
            <w:proofErr w:type="gramEnd"/>
            <w:r w:rsidR="00E951E6">
              <w:rPr>
                <w:i/>
                <w:iCs/>
                <w:lang w:val="la-Latn"/>
              </w:rPr>
              <w:t>Campsis radicans</w:t>
            </w:r>
            <w:r w:rsidR="00E951E6">
              <w:rPr>
                <w:i/>
                <w:iCs/>
              </w:rPr>
              <w:t>)</w:t>
            </w:r>
          </w:p>
          <w:p w:rsidR="00A55EB5" w:rsidRPr="00656499" w:rsidRDefault="00A55EB5" w:rsidP="00E951E6">
            <w:pPr>
              <w:pStyle w:val="a8"/>
            </w:pPr>
            <w:r>
              <w:rPr>
                <w:rFonts w:ascii="Times New Roman" w:hAnsi="Times New Roman" w:cs="Times New Roman"/>
                <w:b/>
              </w:rPr>
              <w:t xml:space="preserve">Ареал произрастания и </w:t>
            </w:r>
            <w:r w:rsidR="001528EC">
              <w:rPr>
                <w:rFonts w:ascii="Times New Roman" w:hAnsi="Times New Roman" w:cs="Times New Roman"/>
                <w:b/>
              </w:rPr>
              <w:t xml:space="preserve">распространения </w:t>
            </w:r>
            <w:proofErr w:type="spellStart"/>
            <w:r w:rsidR="001528EC" w:rsidRPr="001528EC">
              <w:rPr>
                <w:rFonts w:ascii="Times New Roman" w:hAnsi="Times New Roman" w:cs="Times New Roman"/>
              </w:rPr>
              <w:t>Кампсис</w:t>
            </w:r>
            <w:proofErr w:type="spellEnd"/>
            <w:r w:rsidR="001528EC">
              <w:rPr>
                <w:rFonts w:ascii="Times New Roman" w:hAnsi="Times New Roman" w:cs="Times New Roman"/>
                <w:b/>
              </w:rPr>
              <w:t xml:space="preserve"> </w:t>
            </w:r>
            <w:r w:rsidR="001528EC">
              <w:t xml:space="preserve">происходящий из </w:t>
            </w:r>
            <w:hyperlink r:id="rId272" w:tooltip="Северная Америка" w:history="1">
              <w:r w:rsidR="001528EC" w:rsidRPr="001528EC">
                <w:rPr>
                  <w:rStyle w:val="a4"/>
                  <w:color w:val="auto"/>
                  <w:u w:val="none"/>
                </w:rPr>
                <w:t>Северной Америки</w:t>
              </w:r>
            </w:hyperlink>
            <w:r w:rsidR="001528EC" w:rsidRPr="001528EC">
              <w:t>.</w:t>
            </w:r>
            <w:r w:rsidR="001528EC">
              <w:t xml:space="preserve"> </w:t>
            </w:r>
            <w:r w:rsidR="00722EED">
              <w:t>Крупное теплолюбивое растение, из-за ярких цветков культивируется как декоративное.  Выращиваются в южных регионах России.</w:t>
            </w:r>
          </w:p>
          <w:p w:rsidR="00E951E6" w:rsidRPr="00E951E6" w:rsidRDefault="00A55EB5" w:rsidP="00E951E6">
            <w:pPr>
              <w:pStyle w:val="a8"/>
            </w:pPr>
            <w:r w:rsidRPr="000A3756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hyperlink r:id="rId273" w:tooltip="Лист" w:history="1">
              <w:r w:rsidR="00E951E6" w:rsidRPr="00E951E6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E951E6" w:rsidRPr="00E951E6">
              <w:t xml:space="preserve"> непарноперистые, часто с 7-11 листиками, край листа пильчатый.</w:t>
            </w:r>
          </w:p>
          <w:p w:rsidR="00E951E6" w:rsidRPr="00E951E6" w:rsidRDefault="00007A69" w:rsidP="00E951E6">
            <w:pPr>
              <w:pStyle w:val="a8"/>
            </w:pPr>
            <w:hyperlink r:id="rId274" w:tooltip="Цветок" w:history="1">
              <w:r w:rsidR="00E951E6" w:rsidRPr="00E951E6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E951E6" w:rsidRPr="00E951E6">
              <w:t xml:space="preserve"> оранжево-красного цвета, трубчатые, без запаха, образуют короткие метельчатые </w:t>
            </w:r>
            <w:hyperlink r:id="rId275" w:tooltip="Соцветия" w:history="1">
              <w:r w:rsidR="00E951E6" w:rsidRPr="00E951E6">
                <w:rPr>
                  <w:rStyle w:val="a4"/>
                  <w:color w:val="auto"/>
                  <w:u w:val="none"/>
                </w:rPr>
                <w:t>соцветия</w:t>
              </w:r>
            </w:hyperlink>
            <w:r w:rsidR="00E951E6" w:rsidRPr="00E951E6">
              <w:t>. Растение даёт много нектара, привлекающего ос, пчёл, мух и муравьёв.</w:t>
            </w:r>
          </w:p>
          <w:p w:rsidR="00E951E6" w:rsidRPr="00E951E6" w:rsidRDefault="00E951E6" w:rsidP="00E951E6">
            <w:pPr>
              <w:pStyle w:val="a8"/>
            </w:pPr>
          </w:p>
          <w:p w:rsidR="00E951E6" w:rsidRPr="00E951E6" w:rsidRDefault="00E951E6" w:rsidP="00E951E6">
            <w:pPr>
              <w:pStyle w:val="a8"/>
            </w:pPr>
            <w:r w:rsidRPr="00E951E6">
              <w:t>Бутоны, распустившиеся цветки и плоды-стручки одновременно на одном растении.</w:t>
            </w:r>
          </w:p>
          <w:p w:rsidR="00E951E6" w:rsidRPr="00E951E6" w:rsidRDefault="00007A69" w:rsidP="00E951E6">
            <w:pPr>
              <w:pStyle w:val="a8"/>
            </w:pPr>
            <w:hyperlink r:id="rId276" w:tooltip="Плод" w:history="1">
              <w:r w:rsidR="00E951E6" w:rsidRPr="00E951E6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E951E6" w:rsidRPr="00E951E6">
              <w:t xml:space="preserve"> — коробочка, удлинённый двухстворчатый кожистый стручок. Семена многочисленные, перепончатые, с полупрозрачными крыльями.</w:t>
            </w:r>
          </w:p>
          <w:p w:rsidR="00A55EB5" w:rsidRPr="00BB670A" w:rsidRDefault="00A55EB5" w:rsidP="00E951E6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A55EB5" w:rsidRDefault="00A55EB5" w:rsidP="00A258CC">
            <w:pPr>
              <w:pStyle w:val="a8"/>
              <w:rPr>
                <w:rFonts w:ascii="Times New Roman" w:hAnsi="Times New Roman" w:cs="Times New Roman"/>
              </w:rPr>
            </w:pPr>
          </w:p>
          <w:p w:rsidR="00A55EB5" w:rsidRDefault="00A55EB5" w:rsidP="00A258C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Фото. </w:t>
            </w:r>
            <w:proofErr w:type="spellStart"/>
            <w:r w:rsidR="00165A56">
              <w:rPr>
                <w:rFonts w:ascii="Times New Roman" w:hAnsi="Times New Roman" w:cs="Times New Roman"/>
              </w:rPr>
              <w:t>Кампсис</w:t>
            </w:r>
            <w:proofErr w:type="spellEnd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28900" cy="1971000"/>
                  <wp:effectExtent l="19050" t="0" r="0" b="0"/>
                  <wp:docPr id="29" name="Рисунок 3" descr="C:\Users\User\Desktop\P12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12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85" cy="197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EB5" w:rsidRDefault="00A55EB5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A55EB5" w:rsidRDefault="00A55EB5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A55EB5" w:rsidRDefault="00A55EB5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A55EB5" w:rsidRPr="00B91CE2" w:rsidRDefault="00A55EB5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A55EB5" w:rsidRPr="00016160" w:rsidTr="00A258CC">
        <w:tc>
          <w:tcPr>
            <w:tcW w:w="5070" w:type="dxa"/>
          </w:tcPr>
          <w:p w:rsidR="00A55EB5" w:rsidRPr="00016160" w:rsidRDefault="00A55EB5" w:rsidP="00016160">
            <w:pPr>
              <w:pStyle w:val="a8"/>
            </w:pPr>
            <w:r w:rsidRPr="00016160">
              <w:rPr>
                <w:b/>
              </w:rPr>
              <w:t>Царство:</w:t>
            </w:r>
            <w:r w:rsidRPr="00016160">
              <w:t xml:space="preserve"> Растения (</w:t>
            </w:r>
            <w:r w:rsidRPr="00016160">
              <w:rPr>
                <w:iCs/>
                <w:lang w:val="la-Latn"/>
              </w:rPr>
              <w:t>Plantae</w:t>
            </w:r>
            <w:r w:rsidRPr="00016160">
              <w:rPr>
                <w:iCs/>
              </w:rPr>
              <w:t>)</w:t>
            </w:r>
          </w:p>
          <w:p w:rsidR="00A55EB5" w:rsidRPr="00016160" w:rsidRDefault="00A55EB5" w:rsidP="00016160">
            <w:pPr>
              <w:pStyle w:val="a8"/>
            </w:pPr>
            <w:r w:rsidRPr="00016160">
              <w:rPr>
                <w:b/>
              </w:rPr>
              <w:t>Отдел:</w:t>
            </w:r>
            <w:r w:rsidRPr="00016160">
              <w:t xml:space="preserve"> Цветковые или покрытосеменные (</w:t>
            </w:r>
            <w:r w:rsidRPr="00016160">
              <w:rPr>
                <w:iCs/>
                <w:lang w:val="la-Latn"/>
              </w:rPr>
              <w:t>Magnoliophyta</w:t>
            </w:r>
            <w:r w:rsidRPr="00016160">
              <w:t xml:space="preserve">, или </w:t>
            </w:r>
            <w:proofErr w:type="spellStart"/>
            <w:r w:rsidRPr="00016160">
              <w:rPr>
                <w:iCs/>
              </w:rPr>
              <w:t>Angiospermae</w:t>
            </w:r>
            <w:proofErr w:type="spellEnd"/>
            <w:r w:rsidRPr="00016160">
              <w:rPr>
                <w:iCs/>
              </w:rPr>
              <w:t xml:space="preserve">) </w:t>
            </w:r>
          </w:p>
          <w:p w:rsidR="00A55EB5" w:rsidRPr="00016160" w:rsidRDefault="00A55EB5" w:rsidP="00016160">
            <w:pPr>
              <w:pStyle w:val="a8"/>
            </w:pPr>
            <w:r w:rsidRPr="00016160">
              <w:rPr>
                <w:b/>
              </w:rPr>
              <w:t>Класс:</w:t>
            </w:r>
            <w:r w:rsidRPr="00016160">
              <w:t xml:space="preserve"> Двудольные (</w:t>
            </w:r>
            <w:r w:rsidRPr="00016160">
              <w:rPr>
                <w:iCs/>
                <w:lang w:val="la-Latn"/>
              </w:rPr>
              <w:t>Dicotylédones</w:t>
            </w:r>
            <w:r w:rsidRPr="00016160">
              <w:rPr>
                <w:iCs/>
              </w:rPr>
              <w:t xml:space="preserve">) </w:t>
            </w:r>
          </w:p>
          <w:p w:rsidR="00A55EB5" w:rsidRPr="00016160" w:rsidRDefault="00A55EB5" w:rsidP="00016160">
            <w:pPr>
              <w:pStyle w:val="a8"/>
            </w:pPr>
            <w:r w:rsidRPr="00016160">
              <w:rPr>
                <w:b/>
              </w:rPr>
              <w:t>Порядок:</w:t>
            </w:r>
            <w:r w:rsidRPr="00016160">
              <w:t xml:space="preserve">  </w:t>
            </w:r>
            <w:r w:rsidR="008C6B47" w:rsidRPr="00016160">
              <w:t xml:space="preserve"> </w:t>
            </w:r>
            <w:proofErr w:type="spellStart"/>
            <w:r w:rsidR="008C6B47" w:rsidRPr="00016160">
              <w:t>Лютикоцветные</w:t>
            </w:r>
            <w:proofErr w:type="spellEnd"/>
            <w:r w:rsidR="001B3E25">
              <w:t xml:space="preserve"> (</w:t>
            </w:r>
            <w:r w:rsidR="001B3E25">
              <w:rPr>
                <w:i/>
                <w:iCs/>
                <w:lang w:val="la-Latn"/>
              </w:rPr>
              <w:t>Ranunculales</w:t>
            </w:r>
            <w:r w:rsidR="001B3E25">
              <w:t>).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A55EB5" w:rsidRPr="00016160" w:rsidTr="00A258CC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A55EB5" w:rsidRPr="00016160" w:rsidTr="00A258CC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A55EB5" w:rsidRPr="00016160" w:rsidRDefault="00A55EB5" w:rsidP="00016160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55EB5" w:rsidRPr="00016160" w:rsidRDefault="00A55EB5" w:rsidP="00016160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C6B47" w:rsidRPr="00016160" w:rsidRDefault="00A55EB5" w:rsidP="00016160">
            <w:pPr>
              <w:pStyle w:val="a8"/>
            </w:pPr>
            <w:r w:rsidRPr="00016160">
              <w:rPr>
                <w:b/>
              </w:rPr>
              <w:t>Семейство:</w:t>
            </w:r>
            <w:r w:rsidRPr="00016160">
              <w:t xml:space="preserve"> </w:t>
            </w:r>
            <w:proofErr w:type="gramStart"/>
            <w:r w:rsidR="008C6B47" w:rsidRPr="00016160">
              <w:t>лютиковые</w:t>
            </w:r>
            <w:proofErr w:type="gramEnd"/>
            <w:r w:rsidR="001B3E25">
              <w:t xml:space="preserve"> (</w:t>
            </w:r>
            <w:r w:rsidR="001B3E25">
              <w:rPr>
                <w:i/>
                <w:iCs/>
                <w:lang w:val="la-Latn"/>
              </w:rPr>
              <w:t>Ranunculaceae</w:t>
            </w:r>
            <w:r w:rsidR="001B3E25">
              <w:t>)</w:t>
            </w:r>
          </w:p>
          <w:p w:rsidR="00016160" w:rsidRPr="0054706A" w:rsidRDefault="00A55EB5" w:rsidP="00016160">
            <w:pPr>
              <w:pStyle w:val="a8"/>
              <w:rPr>
                <w:bCs/>
              </w:rPr>
            </w:pPr>
            <w:r w:rsidRPr="00016160">
              <w:rPr>
                <w:b/>
              </w:rPr>
              <w:t>Род</w:t>
            </w:r>
            <w:r w:rsidRPr="000B5755">
              <w:rPr>
                <w:b/>
              </w:rPr>
              <w:t>:</w:t>
            </w:r>
            <w:r w:rsidRPr="000B5755">
              <w:t xml:space="preserve"> </w:t>
            </w:r>
            <w:r w:rsidR="008C6B47" w:rsidRPr="00016160">
              <w:rPr>
                <w:bCs/>
              </w:rPr>
              <w:t>Ломонос</w:t>
            </w:r>
            <w:r w:rsidR="00016160" w:rsidRPr="000B5755">
              <w:rPr>
                <w:bCs/>
              </w:rPr>
              <w:t xml:space="preserve"> (</w:t>
            </w:r>
            <w:r w:rsidR="00016160" w:rsidRPr="00016160">
              <w:rPr>
                <w:i/>
                <w:iCs/>
                <w:lang w:val="en-US"/>
              </w:rPr>
              <w:t>Clematis</w:t>
            </w:r>
            <w:r w:rsidR="00016160" w:rsidRPr="000B5755">
              <w:t xml:space="preserve"> </w:t>
            </w:r>
            <w:hyperlink r:id="rId278" w:tooltip="Dill." w:history="1">
              <w:r w:rsidR="00016160" w:rsidRPr="00016160">
                <w:rPr>
                  <w:rStyle w:val="a4"/>
                  <w:smallCaps/>
                  <w:color w:val="auto"/>
                  <w:lang w:val="en-US"/>
                </w:rPr>
                <w:t>Dill</w:t>
              </w:r>
              <w:r w:rsidR="00016160" w:rsidRPr="000B5755">
                <w:rPr>
                  <w:rStyle w:val="a4"/>
                  <w:smallCaps/>
                  <w:color w:val="auto"/>
                </w:rPr>
                <w:t>.</w:t>
              </w:r>
            </w:hyperlink>
            <w:r w:rsidR="00016160" w:rsidRPr="000B5755">
              <w:rPr>
                <w:smallCaps/>
              </w:rPr>
              <w:t xml:space="preserve"> </w:t>
            </w:r>
            <w:r w:rsidR="00016160" w:rsidRPr="00016160">
              <w:rPr>
                <w:lang w:val="en-US"/>
              </w:rPr>
              <w:t>ex</w:t>
            </w:r>
            <w:r w:rsidR="00016160" w:rsidRPr="0054706A">
              <w:rPr>
                <w:smallCaps/>
              </w:rPr>
              <w:t xml:space="preserve"> </w:t>
            </w:r>
            <w:hyperlink r:id="rId279" w:tooltip="L." w:history="1">
              <w:r w:rsidR="00016160" w:rsidRPr="00016160">
                <w:rPr>
                  <w:rStyle w:val="a4"/>
                  <w:smallCaps/>
                  <w:color w:val="auto"/>
                  <w:lang w:val="en-US"/>
                </w:rPr>
                <w:t>L</w:t>
              </w:r>
              <w:r w:rsidR="00016160" w:rsidRPr="0054706A">
                <w:rPr>
                  <w:rStyle w:val="a4"/>
                  <w:smallCaps/>
                  <w:color w:val="auto"/>
                </w:rPr>
                <w:t>.</w:t>
              </w:r>
            </w:hyperlink>
            <w:r w:rsidR="00016160">
              <w:rPr>
                <w:smallCaps/>
              </w:rPr>
              <w:t>)</w:t>
            </w:r>
          </w:p>
          <w:p w:rsidR="00773659" w:rsidRPr="0065170F" w:rsidRDefault="00A55EB5" w:rsidP="00016160">
            <w:pPr>
              <w:pStyle w:val="a8"/>
              <w:rPr>
                <w:bCs/>
              </w:rPr>
            </w:pPr>
            <w:r w:rsidRPr="00016160">
              <w:rPr>
                <w:b/>
              </w:rPr>
              <w:t xml:space="preserve">Вид: </w:t>
            </w:r>
            <w:r w:rsidR="0065170F" w:rsidRPr="0065170F">
              <w:rPr>
                <w:bCs/>
              </w:rPr>
              <w:t>Ломонос жгучий</w:t>
            </w:r>
            <w:r w:rsidR="0065170F">
              <w:rPr>
                <w:bCs/>
              </w:rPr>
              <w:t xml:space="preserve"> (</w:t>
            </w:r>
            <w:proofErr w:type="spellStart"/>
            <w:r w:rsidR="0065170F">
              <w:rPr>
                <w:i/>
                <w:iCs/>
                <w:sz w:val="23"/>
                <w:szCs w:val="23"/>
              </w:rPr>
              <w:t>Clematis</w:t>
            </w:r>
            <w:proofErr w:type="spellEnd"/>
            <w:r w:rsidR="0065170F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 w:rsidR="0065170F">
              <w:rPr>
                <w:i/>
                <w:iCs/>
                <w:sz w:val="23"/>
                <w:szCs w:val="23"/>
              </w:rPr>
              <w:t>flammula</w:t>
            </w:r>
            <w:proofErr w:type="spellEnd"/>
            <w:r w:rsidR="0065170F">
              <w:rPr>
                <w:sz w:val="23"/>
                <w:szCs w:val="23"/>
              </w:rPr>
              <w:t xml:space="preserve"> </w:t>
            </w:r>
            <w:hyperlink r:id="rId280" w:tooltip="L." w:history="1">
              <w:r w:rsidR="0065170F">
                <w:rPr>
                  <w:rStyle w:val="a4"/>
                  <w:smallCaps/>
                  <w:sz w:val="23"/>
                  <w:szCs w:val="23"/>
                </w:rPr>
                <w:t>L.</w:t>
              </w:r>
            </w:hyperlink>
            <w:r w:rsidR="0065170F">
              <w:rPr>
                <w:smallCaps/>
                <w:sz w:val="23"/>
                <w:szCs w:val="23"/>
              </w:rPr>
              <w:t>)</w:t>
            </w:r>
          </w:p>
          <w:tbl>
            <w:tblPr>
              <w:tblW w:w="412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25"/>
            </w:tblGrid>
            <w:tr w:rsidR="00773659" w:rsidTr="0077365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35"/>
                  </w:tblGrid>
                  <w:tr w:rsidR="00773659" w:rsidTr="00773659">
                    <w:trPr>
                      <w:tblCellSpacing w:w="0" w:type="dxa"/>
                      <w:jc w:val="center"/>
                    </w:trPr>
                    <w:tc>
                      <w:tcPr>
                        <w:tcW w:w="3000" w:type="pct"/>
                        <w:vAlign w:val="center"/>
                        <w:hideMark/>
                      </w:tcPr>
                      <w:p w:rsidR="00773659" w:rsidRDefault="007736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773659" w:rsidRDefault="00773659">
                  <w:pPr>
                    <w:spacing w:line="360" w:lineRule="atLeast"/>
                    <w:jc w:val="center"/>
                    <w:rPr>
                      <w:sz w:val="23"/>
                      <w:szCs w:val="23"/>
                    </w:rPr>
                  </w:pPr>
                </w:p>
              </w:tc>
            </w:tr>
            <w:tr w:rsidR="00773659" w:rsidTr="0077365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73659" w:rsidRDefault="00773659">
                  <w:pPr>
                    <w:pStyle w:val="a7"/>
                    <w:spacing w:line="360" w:lineRule="atLeast"/>
                    <w:jc w:val="center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A55EB5" w:rsidRPr="00016160" w:rsidRDefault="00A55EB5" w:rsidP="00016160">
            <w:pPr>
              <w:pStyle w:val="a8"/>
            </w:pPr>
            <w:r w:rsidRPr="00016160">
              <w:rPr>
                <w:rFonts w:ascii="Times New Roman" w:hAnsi="Times New Roman" w:cs="Times New Roman"/>
                <w:b/>
              </w:rPr>
              <w:t>Ареал произрастания и распространения</w:t>
            </w:r>
            <w:proofErr w:type="gramStart"/>
            <w:r w:rsidRPr="00016160">
              <w:rPr>
                <w:rFonts w:ascii="Times New Roman" w:hAnsi="Times New Roman" w:cs="Times New Roman"/>
                <w:b/>
              </w:rPr>
              <w:t xml:space="preserve"> </w:t>
            </w:r>
            <w:r w:rsidR="00016160">
              <w:rPr>
                <w:rFonts w:ascii="Times New Roman" w:hAnsi="Times New Roman" w:cs="Times New Roman"/>
              </w:rPr>
              <w:t>Р</w:t>
            </w:r>
            <w:proofErr w:type="gramEnd"/>
            <w:r w:rsidR="00016160">
              <w:t>астут в умеренном поясе главным образом северного полушария — в лесах, по берегам и долинам) рек, по скалам и обрывам, в степях и на степных лугах, иногда на засоленной почве, по склонам холмов, в кустарниковых зарослях.</w:t>
            </w:r>
          </w:p>
          <w:p w:rsidR="00016160" w:rsidRPr="00016160" w:rsidRDefault="00A55EB5" w:rsidP="00016160">
            <w:pPr>
              <w:pStyle w:val="a8"/>
            </w:pPr>
            <w:r w:rsidRPr="00016160">
              <w:rPr>
                <w:rFonts w:ascii="Times New Roman" w:hAnsi="Times New Roman" w:cs="Times New Roman"/>
                <w:b/>
              </w:rPr>
              <w:t>Морфологические признаки</w:t>
            </w:r>
            <w:proofErr w:type="gramStart"/>
            <w:r w:rsidR="00016160" w:rsidRPr="00016160">
              <w:rPr>
                <w:b/>
              </w:rPr>
              <w:t xml:space="preserve"> </w:t>
            </w:r>
            <w:r w:rsidRPr="00016160">
              <w:rPr>
                <w:rFonts w:ascii="Times New Roman" w:hAnsi="Times New Roman" w:cs="Times New Roman"/>
                <w:b/>
              </w:rPr>
              <w:t xml:space="preserve"> </w:t>
            </w:r>
            <w:r w:rsidR="00016160" w:rsidRPr="00016160">
              <w:t>Д</w:t>
            </w:r>
            <w:proofErr w:type="gramEnd"/>
            <w:r w:rsidR="00016160" w:rsidRPr="00016160">
              <w:t xml:space="preserve">ля ломоносов наиболее типичны </w:t>
            </w:r>
            <w:hyperlink r:id="rId281" w:tooltip="Лианы" w:history="1">
              <w:proofErr w:type="spellStart"/>
              <w:r w:rsidR="00016160" w:rsidRPr="00016160">
                <w:rPr>
                  <w:rStyle w:val="a4"/>
                  <w:color w:val="auto"/>
                  <w:u w:val="none"/>
                </w:rPr>
                <w:t>лианообразные</w:t>
              </w:r>
              <w:proofErr w:type="spellEnd"/>
            </w:hyperlink>
            <w:r w:rsidR="00016160" w:rsidRPr="00016160">
              <w:t xml:space="preserve"> вьющиеся и лазящие </w:t>
            </w:r>
            <w:hyperlink r:id="rId282" w:tooltip="Стебель" w:history="1">
              <w:r w:rsidR="00016160" w:rsidRPr="00016160">
                <w:rPr>
                  <w:rStyle w:val="a4"/>
                  <w:color w:val="auto"/>
                  <w:u w:val="none"/>
                </w:rPr>
                <w:t>стебли</w:t>
              </w:r>
            </w:hyperlink>
            <w:r w:rsidR="00016160" w:rsidRPr="00016160">
              <w:t xml:space="preserve"> (иногда прямые).</w:t>
            </w:r>
          </w:p>
          <w:p w:rsidR="00016160" w:rsidRPr="00016160" w:rsidRDefault="00007A69" w:rsidP="00016160">
            <w:pPr>
              <w:pStyle w:val="a8"/>
            </w:pPr>
            <w:hyperlink r:id="rId283" w:tooltip="Лист" w:history="1">
              <w:r w:rsidR="00016160" w:rsidRPr="00016160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016160" w:rsidRPr="00016160">
              <w:t xml:space="preserve"> — супротивные, цельные, тройчатые, </w:t>
            </w:r>
            <w:proofErr w:type="spellStart"/>
            <w:proofErr w:type="gramStart"/>
            <w:r w:rsidR="00016160" w:rsidRPr="00016160">
              <w:t>дважды-тройчатые</w:t>
            </w:r>
            <w:proofErr w:type="spellEnd"/>
            <w:proofErr w:type="gramEnd"/>
            <w:r w:rsidR="00016160" w:rsidRPr="00016160">
              <w:t xml:space="preserve"> или непарноперистые.</w:t>
            </w:r>
          </w:p>
          <w:p w:rsidR="00016160" w:rsidRPr="00016160" w:rsidRDefault="00016160" w:rsidP="00016160">
            <w:pPr>
              <w:pStyle w:val="a8"/>
            </w:pPr>
            <w:r w:rsidRPr="00016160">
              <w:t xml:space="preserve">Цветение — весной. </w:t>
            </w:r>
            <w:hyperlink r:id="rId284" w:tooltip="Цветок" w:history="1">
              <w:r w:rsidRPr="00016160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Pr="00016160">
              <w:t xml:space="preserve"> крупные, одиночные, у некоторых </w:t>
            </w:r>
            <w:hyperlink r:id="rId285" w:tooltip="Биологический вид" w:history="1">
              <w:r w:rsidRPr="00016160">
                <w:rPr>
                  <w:rStyle w:val="a4"/>
                  <w:color w:val="auto"/>
                  <w:u w:val="none"/>
                </w:rPr>
                <w:t>видов</w:t>
              </w:r>
            </w:hyperlink>
            <w:r w:rsidRPr="00016160">
              <w:t xml:space="preserve"> в </w:t>
            </w:r>
            <w:hyperlink r:id="rId286" w:tooltip="Соцветие" w:history="1">
              <w:r w:rsidRPr="00016160">
                <w:rPr>
                  <w:rStyle w:val="a4"/>
                  <w:color w:val="auto"/>
                  <w:u w:val="none"/>
                </w:rPr>
                <w:t>соцветиях</w:t>
              </w:r>
            </w:hyperlink>
            <w:r w:rsidRPr="00016160">
              <w:t xml:space="preserve">, цветки изобилуют </w:t>
            </w:r>
            <w:hyperlink r:id="rId287" w:tooltip="Тычинка" w:history="1">
              <w:r w:rsidRPr="00016160">
                <w:rPr>
                  <w:rStyle w:val="a4"/>
                  <w:color w:val="auto"/>
                  <w:u w:val="none"/>
                </w:rPr>
                <w:t>тычинками</w:t>
              </w:r>
            </w:hyperlink>
            <w:r w:rsidRPr="00016160">
              <w:t xml:space="preserve"> и </w:t>
            </w:r>
            <w:hyperlink r:id="rId288" w:tooltip="Плодолистик" w:history="1">
              <w:r w:rsidRPr="00016160">
                <w:rPr>
                  <w:rStyle w:val="a4"/>
                  <w:color w:val="auto"/>
                  <w:u w:val="none"/>
                </w:rPr>
                <w:t>плодолистиками</w:t>
              </w:r>
            </w:hyperlink>
            <w:r w:rsidRPr="00016160">
              <w:t xml:space="preserve">. </w:t>
            </w:r>
            <w:hyperlink r:id="rId289" w:tooltip="Околоцветник" w:history="1">
              <w:r w:rsidRPr="00016160">
                <w:rPr>
                  <w:rStyle w:val="a4"/>
                  <w:color w:val="auto"/>
                  <w:u w:val="none"/>
                </w:rPr>
                <w:t>Околоцветник</w:t>
              </w:r>
            </w:hyperlink>
            <w:r w:rsidRPr="00016160">
              <w:t xml:space="preserve"> большей частью из 4, реже 5—8 </w:t>
            </w:r>
            <w:proofErr w:type="spellStart"/>
            <w:r w:rsidRPr="00016160">
              <w:t>лепестковидных</w:t>
            </w:r>
            <w:proofErr w:type="spellEnd"/>
            <w:r w:rsidRPr="00016160">
              <w:t xml:space="preserve"> </w:t>
            </w:r>
            <w:hyperlink r:id="rId290" w:tooltip="Чашелистик" w:history="1">
              <w:r w:rsidRPr="00016160">
                <w:rPr>
                  <w:rStyle w:val="a4"/>
                  <w:color w:val="auto"/>
                  <w:u w:val="none"/>
                </w:rPr>
                <w:t>чашелистиков</w:t>
              </w:r>
            </w:hyperlink>
            <w:r w:rsidRPr="00016160">
              <w:t xml:space="preserve">; характерная черта некоторых видов — наличие </w:t>
            </w:r>
            <w:proofErr w:type="spellStart"/>
            <w:r w:rsidRPr="00016160">
              <w:t>лепестковидных</w:t>
            </w:r>
            <w:proofErr w:type="spellEnd"/>
            <w:r w:rsidRPr="00016160">
              <w:t xml:space="preserve"> </w:t>
            </w:r>
            <w:hyperlink r:id="rId291" w:tooltip="Стаминодий" w:history="1">
              <w:r w:rsidRPr="00016160">
                <w:rPr>
                  <w:rStyle w:val="a4"/>
                  <w:color w:val="auto"/>
                  <w:u w:val="none"/>
                </w:rPr>
                <w:t>стаминодий</w:t>
              </w:r>
            </w:hyperlink>
            <w:r w:rsidRPr="00016160">
              <w:t xml:space="preserve"> или видоизменённых тычинок.</w:t>
            </w:r>
          </w:p>
          <w:p w:rsidR="00016160" w:rsidRPr="00016160" w:rsidRDefault="00007A69" w:rsidP="00016160">
            <w:pPr>
              <w:pStyle w:val="a8"/>
            </w:pPr>
            <w:hyperlink r:id="rId292" w:tooltip="Плод" w:history="1">
              <w:r w:rsidR="00016160" w:rsidRPr="00016160">
                <w:rPr>
                  <w:rStyle w:val="a4"/>
                  <w:color w:val="auto"/>
                  <w:u w:val="none"/>
                </w:rPr>
                <w:t>Плод</w:t>
              </w:r>
            </w:hyperlink>
            <w:r w:rsidR="00016160" w:rsidRPr="00016160">
              <w:t xml:space="preserve"> ломоноса — </w:t>
            </w:r>
            <w:hyperlink r:id="rId293" w:tooltip="Многоорешек" w:history="1">
              <w:proofErr w:type="spellStart"/>
              <w:r w:rsidR="00016160" w:rsidRPr="00016160">
                <w:rPr>
                  <w:rStyle w:val="a4"/>
                  <w:color w:val="auto"/>
                  <w:u w:val="none"/>
                </w:rPr>
                <w:t>многоорешек</w:t>
              </w:r>
              <w:proofErr w:type="spellEnd"/>
            </w:hyperlink>
            <w:r w:rsidR="00016160" w:rsidRPr="00016160">
              <w:t xml:space="preserve"> с длинными </w:t>
            </w:r>
            <w:proofErr w:type="spellStart"/>
            <w:r w:rsidR="00016160" w:rsidRPr="00016160">
              <w:t>перистоволосистыми</w:t>
            </w:r>
            <w:proofErr w:type="spellEnd"/>
            <w:r w:rsidR="00016160" w:rsidRPr="00016160">
              <w:t xml:space="preserve"> носиками — </w:t>
            </w:r>
            <w:hyperlink r:id="rId294" w:tooltip="Стилодий" w:history="1">
              <w:proofErr w:type="spellStart"/>
              <w:r w:rsidR="00016160" w:rsidRPr="00016160">
                <w:rPr>
                  <w:rStyle w:val="a4"/>
                  <w:color w:val="auto"/>
                  <w:u w:val="none"/>
                </w:rPr>
                <w:t>стилодиями</w:t>
              </w:r>
              <w:proofErr w:type="spellEnd"/>
            </w:hyperlink>
            <w:r w:rsidR="00016160" w:rsidRPr="00016160">
              <w:t>, служащими для облегчения распространения ветром.</w:t>
            </w:r>
          </w:p>
          <w:p w:rsidR="00C769DE" w:rsidRPr="00016160" w:rsidRDefault="00C769DE" w:rsidP="00016160">
            <w:pPr>
              <w:pStyle w:val="a8"/>
            </w:pPr>
          </w:p>
          <w:p w:rsidR="00A55EB5" w:rsidRPr="00016160" w:rsidRDefault="00A55EB5" w:rsidP="00016160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A55EB5" w:rsidRPr="00016160" w:rsidRDefault="00A55EB5" w:rsidP="00016160">
            <w:pPr>
              <w:pStyle w:val="a8"/>
              <w:rPr>
                <w:rFonts w:ascii="Times New Roman" w:hAnsi="Times New Roman" w:cs="Times New Roman"/>
              </w:rPr>
            </w:pPr>
          </w:p>
          <w:p w:rsidR="00A55EB5" w:rsidRPr="00016160" w:rsidRDefault="00A55EB5" w:rsidP="00016160">
            <w:pPr>
              <w:pStyle w:val="a8"/>
              <w:rPr>
                <w:rFonts w:ascii="Times New Roman" w:hAnsi="Times New Roman" w:cs="Times New Roman"/>
              </w:rPr>
            </w:pPr>
            <w:r w:rsidRPr="00016160">
              <w:rPr>
                <w:rFonts w:ascii="Times New Roman" w:hAnsi="Times New Roman" w:cs="Times New Roman"/>
              </w:rPr>
              <w:t xml:space="preserve">Фото. </w:t>
            </w:r>
            <w:r w:rsidR="00165A56">
              <w:rPr>
                <w:rFonts w:ascii="Times New Roman" w:hAnsi="Times New Roman" w:cs="Times New Roman"/>
              </w:rPr>
              <w:t>Ломонос жгучий</w:t>
            </w:r>
            <w:r w:rsidR="0028615A" w:rsidRPr="00016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57599" cy="1866900"/>
                  <wp:effectExtent l="19050" t="0" r="0" b="0"/>
                  <wp:docPr id="19" name="Рисунок 1" descr="C:\Users\User\Desktop\P100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100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9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15A" w:rsidRPr="0001616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55EB5" w:rsidRPr="00016160" w:rsidRDefault="00A55EB5" w:rsidP="00016160">
      <w:pPr>
        <w:pStyle w:val="a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55EB5" w:rsidRPr="00016160" w:rsidRDefault="00A55EB5" w:rsidP="00016160">
      <w:pPr>
        <w:pStyle w:val="a8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</w:p>
    <w:p w:rsidR="00A55EB5" w:rsidRPr="00AF57BA" w:rsidRDefault="00A55EB5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A55EB5" w:rsidRPr="006B09D6" w:rsidTr="00A258CC">
        <w:tc>
          <w:tcPr>
            <w:tcW w:w="5070" w:type="dxa"/>
          </w:tcPr>
          <w:p w:rsidR="00A55EB5" w:rsidRPr="006B09D6" w:rsidRDefault="00A55EB5" w:rsidP="006B09D6">
            <w:pPr>
              <w:pStyle w:val="a8"/>
            </w:pPr>
            <w:r w:rsidRPr="006B09D6">
              <w:rPr>
                <w:b/>
              </w:rPr>
              <w:t>Царство:</w:t>
            </w:r>
            <w:r w:rsidRPr="006B09D6">
              <w:t xml:space="preserve"> Растения (</w:t>
            </w:r>
            <w:r w:rsidRPr="006B09D6">
              <w:rPr>
                <w:iCs/>
                <w:lang w:val="la-Latn"/>
              </w:rPr>
              <w:t>Plantae</w:t>
            </w:r>
            <w:r w:rsidRPr="006B09D6">
              <w:rPr>
                <w:iCs/>
              </w:rPr>
              <w:t>)</w:t>
            </w:r>
          </w:p>
          <w:p w:rsidR="00A55EB5" w:rsidRPr="006B09D6" w:rsidRDefault="00A55EB5" w:rsidP="006B09D6">
            <w:pPr>
              <w:pStyle w:val="a8"/>
            </w:pPr>
            <w:r w:rsidRPr="006B09D6">
              <w:rPr>
                <w:b/>
              </w:rPr>
              <w:t>Отдел:</w:t>
            </w:r>
            <w:r w:rsidRPr="006B09D6">
              <w:t xml:space="preserve"> Цветковые или покрытосеменные (</w:t>
            </w:r>
            <w:r w:rsidRPr="006B09D6">
              <w:rPr>
                <w:iCs/>
                <w:lang w:val="la-Latn"/>
              </w:rPr>
              <w:t>Magnoliophyta</w:t>
            </w:r>
            <w:r w:rsidRPr="006B09D6">
              <w:t xml:space="preserve">, или </w:t>
            </w:r>
            <w:proofErr w:type="spellStart"/>
            <w:r w:rsidRPr="006B09D6">
              <w:rPr>
                <w:iCs/>
              </w:rPr>
              <w:t>Angiospermae</w:t>
            </w:r>
            <w:proofErr w:type="spellEnd"/>
            <w:r w:rsidRPr="006B09D6">
              <w:rPr>
                <w:iCs/>
              </w:rPr>
              <w:t xml:space="preserve">) </w:t>
            </w:r>
          </w:p>
          <w:p w:rsidR="00A55EB5" w:rsidRPr="006B09D6" w:rsidRDefault="00A55EB5" w:rsidP="006B09D6">
            <w:pPr>
              <w:pStyle w:val="a8"/>
            </w:pPr>
            <w:r w:rsidRPr="006B09D6">
              <w:rPr>
                <w:b/>
              </w:rPr>
              <w:t>Класс:</w:t>
            </w:r>
            <w:r w:rsidRPr="006B09D6">
              <w:t xml:space="preserve"> Двудольные (</w:t>
            </w:r>
            <w:r w:rsidRPr="006B09D6">
              <w:rPr>
                <w:iCs/>
                <w:lang w:val="la-Latn"/>
              </w:rPr>
              <w:t>Dicotylédones</w:t>
            </w:r>
            <w:r w:rsidRPr="006B09D6">
              <w:rPr>
                <w:iCs/>
              </w:rPr>
              <w:t xml:space="preserve">) </w:t>
            </w:r>
          </w:p>
          <w:p w:rsidR="00A55EB5" w:rsidRPr="00DC5B65" w:rsidRDefault="00A55EB5" w:rsidP="006B09D6">
            <w:pPr>
              <w:pStyle w:val="a8"/>
            </w:pPr>
            <w:r w:rsidRPr="006B09D6">
              <w:rPr>
                <w:b/>
              </w:rPr>
              <w:t>Порядок</w:t>
            </w:r>
            <w:r w:rsidR="00152C55" w:rsidRPr="006B09D6">
              <w:rPr>
                <w:b/>
              </w:rPr>
              <w:t xml:space="preserve">: </w:t>
            </w:r>
            <w:proofErr w:type="spellStart"/>
            <w:r w:rsidR="00152C55" w:rsidRPr="006B09D6">
              <w:t>Ворсянкоцветные</w:t>
            </w:r>
            <w:proofErr w:type="spellEnd"/>
            <w:r w:rsidR="006B09D6" w:rsidRPr="00DC5B65">
              <w:t xml:space="preserve"> (</w:t>
            </w:r>
            <w:r w:rsidR="006B09D6">
              <w:rPr>
                <w:i/>
                <w:iCs/>
                <w:lang w:val="la-Latn"/>
              </w:rPr>
              <w:t>Dipsacales</w:t>
            </w:r>
            <w:r w:rsidR="006B09D6">
              <w:t>)</w:t>
            </w:r>
          </w:p>
          <w:tbl>
            <w:tblPr>
              <w:tblW w:w="292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35"/>
            </w:tblGrid>
            <w:tr w:rsidR="00A55EB5" w:rsidRPr="006B09D6" w:rsidTr="00A258CC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35"/>
                  </w:tblGrid>
                  <w:tr w:rsidR="00A55EB5" w:rsidRPr="006B09D6" w:rsidTr="00A258CC">
                    <w:trPr>
                      <w:tblCellSpacing w:w="0" w:type="dxa"/>
                    </w:trPr>
                    <w:tc>
                      <w:tcPr>
                        <w:tcW w:w="2080" w:type="pct"/>
                        <w:vAlign w:val="center"/>
                        <w:hideMark/>
                      </w:tcPr>
                      <w:p w:rsidR="00A55EB5" w:rsidRPr="006B09D6" w:rsidRDefault="00A55EB5" w:rsidP="006B09D6">
                        <w:pPr>
                          <w:pStyle w:val="a8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55EB5" w:rsidRPr="006B09D6" w:rsidRDefault="00A55EB5" w:rsidP="006B09D6">
                  <w:pPr>
                    <w:pStyle w:val="a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55EB5" w:rsidRPr="00DC5B65" w:rsidRDefault="00A55EB5" w:rsidP="006B09D6">
            <w:pPr>
              <w:pStyle w:val="a8"/>
            </w:pPr>
            <w:r w:rsidRPr="006B09D6">
              <w:rPr>
                <w:b/>
              </w:rPr>
              <w:t>Семейство:</w:t>
            </w:r>
            <w:r w:rsidRPr="006B09D6">
              <w:t xml:space="preserve"> </w:t>
            </w:r>
            <w:r w:rsidR="00C769DE">
              <w:t>Ж</w:t>
            </w:r>
            <w:r w:rsidR="00152C55" w:rsidRPr="006B09D6">
              <w:t>имолостные</w:t>
            </w:r>
            <w:r w:rsidR="00DC5B65" w:rsidRPr="00DC5B65">
              <w:t xml:space="preserve"> (</w:t>
            </w:r>
            <w:r w:rsidR="00DC5B65">
              <w:rPr>
                <w:i/>
                <w:iCs/>
                <w:lang w:val="la-Latn"/>
              </w:rPr>
              <w:t>Dipsacales</w:t>
            </w:r>
            <w:r w:rsidR="00DC5B65">
              <w:t>)</w:t>
            </w:r>
          </w:p>
          <w:p w:rsidR="00152C55" w:rsidRPr="00C769DE" w:rsidRDefault="00A55EB5" w:rsidP="006B09D6">
            <w:pPr>
              <w:pStyle w:val="a8"/>
              <w:rPr>
                <w:bCs/>
              </w:rPr>
            </w:pPr>
            <w:r w:rsidRPr="006B09D6">
              <w:rPr>
                <w:b/>
              </w:rPr>
              <w:t>Род:</w:t>
            </w:r>
            <w:r w:rsidRPr="006B09D6">
              <w:t xml:space="preserve"> </w:t>
            </w:r>
            <w:r w:rsidR="00152C55" w:rsidRPr="006B09D6">
              <w:rPr>
                <w:bCs/>
              </w:rPr>
              <w:t xml:space="preserve"> Жимолость</w:t>
            </w:r>
            <w:r w:rsidR="00C769DE" w:rsidRPr="00C769DE">
              <w:rPr>
                <w:bCs/>
              </w:rPr>
              <w:t xml:space="preserve"> (</w:t>
            </w:r>
            <w:proofErr w:type="spellStart"/>
            <w:r w:rsidR="00C769DE">
              <w:t>Lonícera</w:t>
            </w:r>
            <w:proofErr w:type="spellEnd"/>
            <w:r w:rsidR="00C769DE">
              <w:t>)</w:t>
            </w:r>
          </w:p>
          <w:p w:rsidR="00A55EB5" w:rsidRPr="006B09D6" w:rsidRDefault="00A55EB5" w:rsidP="006B09D6">
            <w:pPr>
              <w:pStyle w:val="a8"/>
            </w:pPr>
            <w:r w:rsidRPr="006B09D6">
              <w:rPr>
                <w:b/>
              </w:rPr>
              <w:t xml:space="preserve">Вид: </w:t>
            </w:r>
            <w:r w:rsidR="00152C55" w:rsidRPr="006B09D6">
              <w:rPr>
                <w:bCs/>
              </w:rPr>
              <w:t>Каприфоль (</w:t>
            </w:r>
            <w:proofErr w:type="spellStart"/>
            <w:r w:rsidR="00152C55" w:rsidRPr="006B09D6">
              <w:rPr>
                <w:bCs/>
                <w:lang w:val="en-US"/>
              </w:rPr>
              <w:t>Lonicera</w:t>
            </w:r>
            <w:proofErr w:type="spellEnd"/>
            <w:r w:rsidR="00152C55" w:rsidRPr="006B09D6">
              <w:rPr>
                <w:bCs/>
              </w:rPr>
              <w:t xml:space="preserve"> </w:t>
            </w:r>
            <w:proofErr w:type="spellStart"/>
            <w:r w:rsidR="00152C55" w:rsidRPr="006B09D6">
              <w:rPr>
                <w:bCs/>
                <w:lang w:val="en-US"/>
              </w:rPr>
              <w:t>caprifolium</w:t>
            </w:r>
            <w:proofErr w:type="spellEnd"/>
            <w:r w:rsidR="00152C55" w:rsidRPr="006B09D6">
              <w:rPr>
                <w:bCs/>
              </w:rPr>
              <w:t>)</w:t>
            </w:r>
          </w:p>
          <w:p w:rsidR="006B09D6" w:rsidRPr="000B5755" w:rsidRDefault="00A55EB5" w:rsidP="006B09D6">
            <w:pPr>
              <w:pStyle w:val="a8"/>
            </w:pPr>
            <w:r w:rsidRPr="006B09D6">
              <w:rPr>
                <w:b/>
              </w:rPr>
              <w:t>Ареал произрастания и распространения</w:t>
            </w:r>
            <w:proofErr w:type="gramStart"/>
            <w:r w:rsidRPr="006B09D6">
              <w:rPr>
                <w:b/>
              </w:rPr>
              <w:t xml:space="preserve"> </w:t>
            </w:r>
            <w:r w:rsidR="00152C55" w:rsidRPr="006B09D6">
              <w:t>В</w:t>
            </w:r>
            <w:proofErr w:type="gramEnd"/>
            <w:r w:rsidR="00152C55" w:rsidRPr="006B09D6">
              <w:t xml:space="preserve"> диком виде встречается на юге </w:t>
            </w:r>
            <w:hyperlink r:id="rId296" w:tooltip="Европа" w:history="1">
              <w:r w:rsidR="00152C55" w:rsidRPr="006B09D6">
                <w:rPr>
                  <w:rStyle w:val="a4"/>
                  <w:color w:val="auto"/>
                  <w:u w:val="none"/>
                </w:rPr>
                <w:t>Европы</w:t>
              </w:r>
            </w:hyperlink>
            <w:r w:rsidR="00152C55" w:rsidRPr="006B09D6">
              <w:t xml:space="preserve"> и на </w:t>
            </w:r>
            <w:hyperlink r:id="rId297" w:tooltip="Кавказ" w:history="1">
              <w:r w:rsidR="00152C55" w:rsidRPr="006B09D6">
                <w:rPr>
                  <w:rStyle w:val="a4"/>
                  <w:color w:val="auto"/>
                  <w:u w:val="none"/>
                </w:rPr>
                <w:t>Кавказе</w:t>
              </w:r>
            </w:hyperlink>
            <w:r w:rsidR="00152C55" w:rsidRPr="006B09D6">
              <w:t xml:space="preserve">, растёт по опушкам и в лесах на хорошо </w:t>
            </w:r>
            <w:r w:rsidR="00152C55" w:rsidRPr="006B09D6">
              <w:lastRenderedPageBreak/>
              <w:t xml:space="preserve">освещённых солнцем местах с влажной почвой. </w:t>
            </w:r>
            <w:hyperlink r:id="rId298" w:tooltip="Декоративное растение" w:history="1">
              <w:r w:rsidR="00152C55" w:rsidRPr="006B09D6">
                <w:rPr>
                  <w:rStyle w:val="a4"/>
                  <w:color w:val="auto"/>
                  <w:u w:val="none"/>
                </w:rPr>
                <w:t>Декоративное растение</w:t>
              </w:r>
            </w:hyperlink>
          </w:p>
          <w:p w:rsidR="00A258CC" w:rsidRPr="006B09D6" w:rsidRDefault="00A55EB5" w:rsidP="006B09D6">
            <w:pPr>
              <w:pStyle w:val="a8"/>
            </w:pPr>
            <w:r w:rsidRPr="006B09D6">
              <w:rPr>
                <w:b/>
              </w:rPr>
              <w:t xml:space="preserve">Морфологические признаки </w:t>
            </w:r>
            <w:r w:rsidR="00A258CC" w:rsidRPr="006B09D6">
              <w:t xml:space="preserve">Молодые </w:t>
            </w:r>
            <w:hyperlink r:id="rId299" w:tooltip="Побег (ботаника)" w:history="1">
              <w:r w:rsidR="00A258CC" w:rsidRPr="006B09D6">
                <w:rPr>
                  <w:rStyle w:val="a4"/>
                  <w:color w:val="auto"/>
                  <w:u w:val="none"/>
                </w:rPr>
                <w:t>побеги</w:t>
              </w:r>
            </w:hyperlink>
            <w:r w:rsidR="00A258CC" w:rsidRPr="006B09D6">
              <w:t xml:space="preserve"> светло-зелёные, иногда с фиолетовым оттенком, на старых побегах кора бурая.</w:t>
            </w:r>
          </w:p>
          <w:p w:rsidR="00A258CC" w:rsidRPr="006B09D6" w:rsidRDefault="00007A69" w:rsidP="006B09D6">
            <w:pPr>
              <w:pStyle w:val="a8"/>
            </w:pPr>
            <w:hyperlink r:id="rId300" w:tooltip="Лист" w:history="1">
              <w:r w:rsidR="00A258CC" w:rsidRPr="006B09D6">
                <w:rPr>
                  <w:rStyle w:val="a4"/>
                  <w:color w:val="auto"/>
                  <w:u w:val="none"/>
                </w:rPr>
                <w:t>Листья</w:t>
              </w:r>
            </w:hyperlink>
            <w:r w:rsidR="00A258CC" w:rsidRPr="006B09D6">
              <w:t xml:space="preserve"> супротивные, широкоэллиптические, длиной 4—10 см. Сверху они тёмно-зелёного цвета, снизу сизые. Несколько пар верхних листьев на побеге (обычно 1—2 пары) срастаются основаниями, образуя эллиптическую пластинку.</w:t>
            </w:r>
          </w:p>
          <w:p w:rsidR="00A258CC" w:rsidRPr="006B09D6" w:rsidRDefault="00007A69" w:rsidP="006B09D6">
            <w:pPr>
              <w:pStyle w:val="a8"/>
            </w:pPr>
            <w:hyperlink r:id="rId301" w:tooltip="Цветок" w:history="1">
              <w:r w:rsidR="00A258CC" w:rsidRPr="006B09D6">
                <w:rPr>
                  <w:rStyle w:val="a4"/>
                  <w:color w:val="auto"/>
                  <w:u w:val="none"/>
                </w:rPr>
                <w:t>Цветки</w:t>
              </w:r>
            </w:hyperlink>
            <w:r w:rsidR="00A258CC" w:rsidRPr="006B09D6">
              <w:t xml:space="preserve"> желтовато-белые, снаружи часто с красноватым оттенком, собраны в </w:t>
            </w:r>
            <w:hyperlink r:id="rId302" w:tooltip="Мутовка" w:history="1">
              <w:r w:rsidR="00A258CC" w:rsidRPr="006B09D6">
                <w:rPr>
                  <w:rStyle w:val="a4"/>
                  <w:color w:val="auto"/>
                  <w:u w:val="none"/>
                </w:rPr>
                <w:t>мутовки</w:t>
              </w:r>
            </w:hyperlink>
            <w:r w:rsidR="00A258CC" w:rsidRPr="006B09D6">
              <w:t xml:space="preserve"> в пазухах верхних сросшихся листьев. </w:t>
            </w:r>
            <w:hyperlink r:id="rId303" w:tooltip="Венчик" w:history="1">
              <w:r w:rsidR="00A258CC" w:rsidRPr="006B09D6">
                <w:rPr>
                  <w:rStyle w:val="a4"/>
                  <w:color w:val="auto"/>
                  <w:u w:val="none"/>
                </w:rPr>
                <w:t>Венчик</w:t>
              </w:r>
            </w:hyperlink>
            <w:r w:rsidR="00A258CC" w:rsidRPr="006B09D6">
              <w:t xml:space="preserve"> 4—5 см длиной, двугубый. Цветки душистые, аромат их усиливается к вечеру. Период цветения каприфоли — с мая по июль.</w:t>
            </w:r>
          </w:p>
          <w:p w:rsidR="00A258CC" w:rsidRPr="006B09D6" w:rsidRDefault="00007A69" w:rsidP="006B09D6">
            <w:pPr>
              <w:pStyle w:val="a8"/>
            </w:pPr>
            <w:hyperlink r:id="rId304" w:tooltip="Плод" w:history="1">
              <w:r w:rsidR="00A258CC" w:rsidRPr="006B09D6">
                <w:rPr>
                  <w:rStyle w:val="a4"/>
                  <w:color w:val="auto"/>
                  <w:u w:val="none"/>
                </w:rPr>
                <w:t>Плоды</w:t>
              </w:r>
            </w:hyperlink>
            <w:r w:rsidR="00A258CC" w:rsidRPr="006B09D6">
              <w:t xml:space="preserve"> несъедобные, оранжевые или красные, диаметром 6—8 мм, между собой не срастаются. Плодоножки короткие, из-за чего кажется, что плоды «приклеены» к листу. Созревают в конце июля — августе.</w:t>
            </w:r>
          </w:p>
          <w:p w:rsidR="00152C55" w:rsidRPr="006B09D6" w:rsidRDefault="00152C55" w:rsidP="006B09D6">
            <w:pPr>
              <w:pStyle w:val="a8"/>
            </w:pPr>
          </w:p>
          <w:p w:rsidR="00A55EB5" w:rsidRPr="006B09D6" w:rsidRDefault="00A55EB5" w:rsidP="006B09D6">
            <w:pPr>
              <w:pStyle w:val="a8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01" w:type="dxa"/>
          </w:tcPr>
          <w:p w:rsidR="00A55EB5" w:rsidRPr="006B09D6" w:rsidRDefault="00A55EB5" w:rsidP="006B09D6">
            <w:pPr>
              <w:pStyle w:val="a8"/>
              <w:rPr>
                <w:rFonts w:ascii="Times New Roman" w:hAnsi="Times New Roman" w:cs="Times New Roman"/>
              </w:rPr>
            </w:pPr>
          </w:p>
          <w:p w:rsidR="00A55EB5" w:rsidRPr="006B09D6" w:rsidRDefault="00A55EB5" w:rsidP="006B09D6">
            <w:pPr>
              <w:pStyle w:val="a8"/>
              <w:rPr>
                <w:rFonts w:ascii="Times New Roman" w:hAnsi="Times New Roman" w:cs="Times New Roman"/>
              </w:rPr>
            </w:pPr>
            <w:r w:rsidRPr="006B09D6">
              <w:rPr>
                <w:rFonts w:ascii="Times New Roman" w:hAnsi="Times New Roman" w:cs="Times New Roman"/>
              </w:rPr>
              <w:t xml:space="preserve">Фото. </w:t>
            </w:r>
            <w:r w:rsidR="00855A13">
              <w:rPr>
                <w:rFonts w:ascii="Times New Roman" w:hAnsi="Times New Roman" w:cs="Times New Roman"/>
              </w:rPr>
              <w:t>Каприфоль</w:t>
            </w:r>
            <w:r w:rsidR="0028615A" w:rsidRPr="006B09D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15484" cy="1676400"/>
                  <wp:effectExtent l="19050" t="0" r="0" b="0"/>
                  <wp:docPr id="26" name="Рисунок 2" descr="D:\Work\фото 17\птицы\IMG_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фото 17\птицы\IMG_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76" cy="167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15A" w:rsidRPr="006B09D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A0DAA" w:rsidRDefault="001A0DAA" w:rsidP="00A55EB5">
      <w:pPr>
        <w:shd w:val="clear" w:color="auto" w:fill="FFFFFF"/>
        <w:spacing w:after="240" w:line="252" w:lineRule="atLeas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1A0DAA" w:rsidSect="00282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7"/>
      </v:shape>
    </w:pict>
  </w:numPicBullet>
  <w:abstractNum w:abstractNumId="0">
    <w:nsid w:val="0A244B47"/>
    <w:multiLevelType w:val="multilevel"/>
    <w:tmpl w:val="BC54549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C22343"/>
    <w:multiLevelType w:val="hybridMultilevel"/>
    <w:tmpl w:val="554CAAAE"/>
    <w:lvl w:ilvl="0" w:tplc="754A2D4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7354D99"/>
    <w:multiLevelType w:val="hybridMultilevel"/>
    <w:tmpl w:val="611CE24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AF2046"/>
    <w:multiLevelType w:val="hybridMultilevel"/>
    <w:tmpl w:val="B7D296DE"/>
    <w:lvl w:ilvl="0" w:tplc="651EC9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383369D"/>
    <w:multiLevelType w:val="hybridMultilevel"/>
    <w:tmpl w:val="C1B6DC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9AC"/>
    <w:rsid w:val="000010CD"/>
    <w:rsid w:val="00002CFF"/>
    <w:rsid w:val="000034D7"/>
    <w:rsid w:val="0000510F"/>
    <w:rsid w:val="00006CB7"/>
    <w:rsid w:val="00007841"/>
    <w:rsid w:val="00007A69"/>
    <w:rsid w:val="00010E90"/>
    <w:rsid w:val="0001218E"/>
    <w:rsid w:val="00012193"/>
    <w:rsid w:val="00013EDC"/>
    <w:rsid w:val="00013F83"/>
    <w:rsid w:val="00015EA1"/>
    <w:rsid w:val="00016160"/>
    <w:rsid w:val="00016342"/>
    <w:rsid w:val="00017995"/>
    <w:rsid w:val="00021580"/>
    <w:rsid w:val="0002159B"/>
    <w:rsid w:val="00022EB2"/>
    <w:rsid w:val="000232F5"/>
    <w:rsid w:val="00024145"/>
    <w:rsid w:val="000267F5"/>
    <w:rsid w:val="00026A5C"/>
    <w:rsid w:val="000314C8"/>
    <w:rsid w:val="00031D0B"/>
    <w:rsid w:val="00033696"/>
    <w:rsid w:val="00033B7B"/>
    <w:rsid w:val="000354E6"/>
    <w:rsid w:val="000360B9"/>
    <w:rsid w:val="000361D1"/>
    <w:rsid w:val="0003689E"/>
    <w:rsid w:val="000374B9"/>
    <w:rsid w:val="000404E6"/>
    <w:rsid w:val="00040FF4"/>
    <w:rsid w:val="00041131"/>
    <w:rsid w:val="00041539"/>
    <w:rsid w:val="00042C9F"/>
    <w:rsid w:val="0004450E"/>
    <w:rsid w:val="00044D4D"/>
    <w:rsid w:val="00044EE5"/>
    <w:rsid w:val="00045866"/>
    <w:rsid w:val="000473DC"/>
    <w:rsid w:val="00050CBF"/>
    <w:rsid w:val="00053CC9"/>
    <w:rsid w:val="00055CBE"/>
    <w:rsid w:val="00056127"/>
    <w:rsid w:val="00056CE4"/>
    <w:rsid w:val="00057771"/>
    <w:rsid w:val="0006136C"/>
    <w:rsid w:val="000615C7"/>
    <w:rsid w:val="00063DE1"/>
    <w:rsid w:val="000640F1"/>
    <w:rsid w:val="00065014"/>
    <w:rsid w:val="0006581F"/>
    <w:rsid w:val="00066EDC"/>
    <w:rsid w:val="0007135E"/>
    <w:rsid w:val="000717CD"/>
    <w:rsid w:val="00071C11"/>
    <w:rsid w:val="000768FB"/>
    <w:rsid w:val="00077B60"/>
    <w:rsid w:val="00077FDF"/>
    <w:rsid w:val="00080B09"/>
    <w:rsid w:val="00083C58"/>
    <w:rsid w:val="00084159"/>
    <w:rsid w:val="00084F99"/>
    <w:rsid w:val="00086511"/>
    <w:rsid w:val="00086665"/>
    <w:rsid w:val="0008782E"/>
    <w:rsid w:val="00092C83"/>
    <w:rsid w:val="00095DA0"/>
    <w:rsid w:val="0009628A"/>
    <w:rsid w:val="00096927"/>
    <w:rsid w:val="000A007E"/>
    <w:rsid w:val="000A00B6"/>
    <w:rsid w:val="000A1E58"/>
    <w:rsid w:val="000A32AF"/>
    <w:rsid w:val="000A600F"/>
    <w:rsid w:val="000A6481"/>
    <w:rsid w:val="000A6807"/>
    <w:rsid w:val="000A6D34"/>
    <w:rsid w:val="000A77AE"/>
    <w:rsid w:val="000A7D3D"/>
    <w:rsid w:val="000B01C6"/>
    <w:rsid w:val="000B0623"/>
    <w:rsid w:val="000B1578"/>
    <w:rsid w:val="000B3098"/>
    <w:rsid w:val="000B42F3"/>
    <w:rsid w:val="000B4B12"/>
    <w:rsid w:val="000B4DBB"/>
    <w:rsid w:val="000B5755"/>
    <w:rsid w:val="000B5F97"/>
    <w:rsid w:val="000B6B55"/>
    <w:rsid w:val="000C0BB4"/>
    <w:rsid w:val="000C62E1"/>
    <w:rsid w:val="000C7AB3"/>
    <w:rsid w:val="000D0D60"/>
    <w:rsid w:val="000D2A13"/>
    <w:rsid w:val="000D33AC"/>
    <w:rsid w:val="000D4D95"/>
    <w:rsid w:val="000D74AF"/>
    <w:rsid w:val="000E55FF"/>
    <w:rsid w:val="000E6B7C"/>
    <w:rsid w:val="000E7D9E"/>
    <w:rsid w:val="000F1339"/>
    <w:rsid w:val="000F1E41"/>
    <w:rsid w:val="000F2437"/>
    <w:rsid w:val="000F503A"/>
    <w:rsid w:val="000F5F75"/>
    <w:rsid w:val="000F6F2E"/>
    <w:rsid w:val="00104584"/>
    <w:rsid w:val="00104636"/>
    <w:rsid w:val="00111E93"/>
    <w:rsid w:val="00116995"/>
    <w:rsid w:val="00116A7B"/>
    <w:rsid w:val="001200F5"/>
    <w:rsid w:val="00121CB2"/>
    <w:rsid w:val="00122FEB"/>
    <w:rsid w:val="00123343"/>
    <w:rsid w:val="001239D1"/>
    <w:rsid w:val="0012447A"/>
    <w:rsid w:val="00124BC9"/>
    <w:rsid w:val="00125C62"/>
    <w:rsid w:val="00126C1E"/>
    <w:rsid w:val="00126EF2"/>
    <w:rsid w:val="0012716A"/>
    <w:rsid w:val="001301AB"/>
    <w:rsid w:val="001314A4"/>
    <w:rsid w:val="001321D5"/>
    <w:rsid w:val="00133FE4"/>
    <w:rsid w:val="00134CD8"/>
    <w:rsid w:val="00140963"/>
    <w:rsid w:val="00141FBE"/>
    <w:rsid w:val="001444AD"/>
    <w:rsid w:val="001456DE"/>
    <w:rsid w:val="00145F80"/>
    <w:rsid w:val="0015046B"/>
    <w:rsid w:val="00150DAD"/>
    <w:rsid w:val="001528EC"/>
    <w:rsid w:val="00152C55"/>
    <w:rsid w:val="00152D16"/>
    <w:rsid w:val="0016089A"/>
    <w:rsid w:val="00163FFB"/>
    <w:rsid w:val="0016457A"/>
    <w:rsid w:val="0016594A"/>
    <w:rsid w:val="00165A56"/>
    <w:rsid w:val="001704DD"/>
    <w:rsid w:val="00171390"/>
    <w:rsid w:val="00171B3A"/>
    <w:rsid w:val="00174496"/>
    <w:rsid w:val="00174863"/>
    <w:rsid w:val="0017487F"/>
    <w:rsid w:val="0017559B"/>
    <w:rsid w:val="0018099A"/>
    <w:rsid w:val="00181B24"/>
    <w:rsid w:val="0018218D"/>
    <w:rsid w:val="0018292B"/>
    <w:rsid w:val="00184547"/>
    <w:rsid w:val="00184DD7"/>
    <w:rsid w:val="00185076"/>
    <w:rsid w:val="00190E58"/>
    <w:rsid w:val="001913F2"/>
    <w:rsid w:val="0019151F"/>
    <w:rsid w:val="00192ECF"/>
    <w:rsid w:val="0019556F"/>
    <w:rsid w:val="001969E9"/>
    <w:rsid w:val="00197F93"/>
    <w:rsid w:val="001A0DAA"/>
    <w:rsid w:val="001A20AB"/>
    <w:rsid w:val="001A3817"/>
    <w:rsid w:val="001A44FE"/>
    <w:rsid w:val="001A5388"/>
    <w:rsid w:val="001A67DA"/>
    <w:rsid w:val="001A7586"/>
    <w:rsid w:val="001B01C0"/>
    <w:rsid w:val="001B0BCA"/>
    <w:rsid w:val="001B2132"/>
    <w:rsid w:val="001B267E"/>
    <w:rsid w:val="001B27A8"/>
    <w:rsid w:val="001B33C5"/>
    <w:rsid w:val="001B3A03"/>
    <w:rsid w:val="001B3E25"/>
    <w:rsid w:val="001B3FBA"/>
    <w:rsid w:val="001B4473"/>
    <w:rsid w:val="001B5C02"/>
    <w:rsid w:val="001B6DF0"/>
    <w:rsid w:val="001C09EA"/>
    <w:rsid w:val="001C300C"/>
    <w:rsid w:val="001C3553"/>
    <w:rsid w:val="001C5410"/>
    <w:rsid w:val="001C5929"/>
    <w:rsid w:val="001C6AB2"/>
    <w:rsid w:val="001D06E4"/>
    <w:rsid w:val="001D206F"/>
    <w:rsid w:val="001D5B75"/>
    <w:rsid w:val="001E3748"/>
    <w:rsid w:val="001E5630"/>
    <w:rsid w:val="001E6CFF"/>
    <w:rsid w:val="001F0062"/>
    <w:rsid w:val="001F0861"/>
    <w:rsid w:val="001F0B2D"/>
    <w:rsid w:val="001F14CB"/>
    <w:rsid w:val="001F14EF"/>
    <w:rsid w:val="001F154F"/>
    <w:rsid w:val="001F38C4"/>
    <w:rsid w:val="001F5A48"/>
    <w:rsid w:val="001F6FB6"/>
    <w:rsid w:val="001F7BB7"/>
    <w:rsid w:val="00200D66"/>
    <w:rsid w:val="00202499"/>
    <w:rsid w:val="00203703"/>
    <w:rsid w:val="00204056"/>
    <w:rsid w:val="00205202"/>
    <w:rsid w:val="00205D90"/>
    <w:rsid w:val="0020667B"/>
    <w:rsid w:val="00213A1A"/>
    <w:rsid w:val="00214AA9"/>
    <w:rsid w:val="00215F65"/>
    <w:rsid w:val="002173A1"/>
    <w:rsid w:val="0021773D"/>
    <w:rsid w:val="00217D0A"/>
    <w:rsid w:val="00220D05"/>
    <w:rsid w:val="00221DB5"/>
    <w:rsid w:val="00222DBF"/>
    <w:rsid w:val="0022528E"/>
    <w:rsid w:val="00227358"/>
    <w:rsid w:val="002310AB"/>
    <w:rsid w:val="00231F3A"/>
    <w:rsid w:val="00231FFC"/>
    <w:rsid w:val="002325E6"/>
    <w:rsid w:val="002341AF"/>
    <w:rsid w:val="00235FF7"/>
    <w:rsid w:val="00240BFF"/>
    <w:rsid w:val="00241AC4"/>
    <w:rsid w:val="00244660"/>
    <w:rsid w:val="00244CE8"/>
    <w:rsid w:val="00246678"/>
    <w:rsid w:val="0024673E"/>
    <w:rsid w:val="00250274"/>
    <w:rsid w:val="00250C13"/>
    <w:rsid w:val="00251100"/>
    <w:rsid w:val="00254032"/>
    <w:rsid w:val="002561EF"/>
    <w:rsid w:val="0026077E"/>
    <w:rsid w:val="00261444"/>
    <w:rsid w:val="00261E17"/>
    <w:rsid w:val="002625D9"/>
    <w:rsid w:val="00263860"/>
    <w:rsid w:val="00264E8A"/>
    <w:rsid w:val="00274428"/>
    <w:rsid w:val="0027479E"/>
    <w:rsid w:val="0027595F"/>
    <w:rsid w:val="00275EB0"/>
    <w:rsid w:val="00275F91"/>
    <w:rsid w:val="002763AA"/>
    <w:rsid w:val="00276B9A"/>
    <w:rsid w:val="00276E1B"/>
    <w:rsid w:val="00277B4C"/>
    <w:rsid w:val="00280206"/>
    <w:rsid w:val="00280265"/>
    <w:rsid w:val="002817C0"/>
    <w:rsid w:val="002828B5"/>
    <w:rsid w:val="00282930"/>
    <w:rsid w:val="00284582"/>
    <w:rsid w:val="0028615A"/>
    <w:rsid w:val="002866B3"/>
    <w:rsid w:val="00287F2C"/>
    <w:rsid w:val="0029093A"/>
    <w:rsid w:val="00293517"/>
    <w:rsid w:val="00295803"/>
    <w:rsid w:val="002958DA"/>
    <w:rsid w:val="00296DB4"/>
    <w:rsid w:val="00297484"/>
    <w:rsid w:val="002A1DB2"/>
    <w:rsid w:val="002A20F0"/>
    <w:rsid w:val="002A3E11"/>
    <w:rsid w:val="002A4A20"/>
    <w:rsid w:val="002B2FE3"/>
    <w:rsid w:val="002B3426"/>
    <w:rsid w:val="002B5DDE"/>
    <w:rsid w:val="002B6661"/>
    <w:rsid w:val="002C04C6"/>
    <w:rsid w:val="002C073F"/>
    <w:rsid w:val="002C238D"/>
    <w:rsid w:val="002C5554"/>
    <w:rsid w:val="002C6203"/>
    <w:rsid w:val="002D09ED"/>
    <w:rsid w:val="002D0C7C"/>
    <w:rsid w:val="002D26AA"/>
    <w:rsid w:val="002D2A08"/>
    <w:rsid w:val="002D3EFB"/>
    <w:rsid w:val="002D489A"/>
    <w:rsid w:val="002D4AB0"/>
    <w:rsid w:val="002D5974"/>
    <w:rsid w:val="002D738D"/>
    <w:rsid w:val="002D7FCF"/>
    <w:rsid w:val="002E0BD8"/>
    <w:rsid w:val="002E0DA0"/>
    <w:rsid w:val="002E1FFB"/>
    <w:rsid w:val="002E2682"/>
    <w:rsid w:val="002E3CF0"/>
    <w:rsid w:val="002E4186"/>
    <w:rsid w:val="002E4FA9"/>
    <w:rsid w:val="002E535B"/>
    <w:rsid w:val="002E5F83"/>
    <w:rsid w:val="002E623E"/>
    <w:rsid w:val="002E774D"/>
    <w:rsid w:val="002F3667"/>
    <w:rsid w:val="002F38EA"/>
    <w:rsid w:val="002F4665"/>
    <w:rsid w:val="002F67AC"/>
    <w:rsid w:val="002F7567"/>
    <w:rsid w:val="0030082E"/>
    <w:rsid w:val="003017D5"/>
    <w:rsid w:val="00302145"/>
    <w:rsid w:val="00302F6F"/>
    <w:rsid w:val="00303B61"/>
    <w:rsid w:val="00304352"/>
    <w:rsid w:val="00304A65"/>
    <w:rsid w:val="0030663A"/>
    <w:rsid w:val="00307C8F"/>
    <w:rsid w:val="00307E21"/>
    <w:rsid w:val="003114EA"/>
    <w:rsid w:val="0031155A"/>
    <w:rsid w:val="00311E23"/>
    <w:rsid w:val="00312B3F"/>
    <w:rsid w:val="0031377D"/>
    <w:rsid w:val="00314B27"/>
    <w:rsid w:val="00317280"/>
    <w:rsid w:val="003209D0"/>
    <w:rsid w:val="00320B31"/>
    <w:rsid w:val="0032185B"/>
    <w:rsid w:val="00323404"/>
    <w:rsid w:val="003240CB"/>
    <w:rsid w:val="003268A8"/>
    <w:rsid w:val="00327F1D"/>
    <w:rsid w:val="00330B19"/>
    <w:rsid w:val="00332290"/>
    <w:rsid w:val="00332D02"/>
    <w:rsid w:val="003342E8"/>
    <w:rsid w:val="00335D1E"/>
    <w:rsid w:val="00340E4E"/>
    <w:rsid w:val="00341088"/>
    <w:rsid w:val="00341B8C"/>
    <w:rsid w:val="00344329"/>
    <w:rsid w:val="00344D1A"/>
    <w:rsid w:val="00344E84"/>
    <w:rsid w:val="0034792E"/>
    <w:rsid w:val="003507BC"/>
    <w:rsid w:val="0035394F"/>
    <w:rsid w:val="00354669"/>
    <w:rsid w:val="00354E71"/>
    <w:rsid w:val="003564E8"/>
    <w:rsid w:val="003612F7"/>
    <w:rsid w:val="0036190D"/>
    <w:rsid w:val="00361EC0"/>
    <w:rsid w:val="00362464"/>
    <w:rsid w:val="00363C24"/>
    <w:rsid w:val="00365D92"/>
    <w:rsid w:val="0036749E"/>
    <w:rsid w:val="00367EEA"/>
    <w:rsid w:val="00371C52"/>
    <w:rsid w:val="00373E73"/>
    <w:rsid w:val="00373F5E"/>
    <w:rsid w:val="00374CC3"/>
    <w:rsid w:val="0037609C"/>
    <w:rsid w:val="00380490"/>
    <w:rsid w:val="003830F2"/>
    <w:rsid w:val="00385326"/>
    <w:rsid w:val="00387019"/>
    <w:rsid w:val="003873E2"/>
    <w:rsid w:val="003902D0"/>
    <w:rsid w:val="003906A0"/>
    <w:rsid w:val="0039070F"/>
    <w:rsid w:val="00390771"/>
    <w:rsid w:val="003908BE"/>
    <w:rsid w:val="00390D4C"/>
    <w:rsid w:val="0039240A"/>
    <w:rsid w:val="00393BF0"/>
    <w:rsid w:val="00393C8A"/>
    <w:rsid w:val="003959BD"/>
    <w:rsid w:val="00396B1A"/>
    <w:rsid w:val="00397BC6"/>
    <w:rsid w:val="003A0ED9"/>
    <w:rsid w:val="003A7EDA"/>
    <w:rsid w:val="003B0B54"/>
    <w:rsid w:val="003B15E5"/>
    <w:rsid w:val="003B498D"/>
    <w:rsid w:val="003B5804"/>
    <w:rsid w:val="003B62B4"/>
    <w:rsid w:val="003B687A"/>
    <w:rsid w:val="003B7D8C"/>
    <w:rsid w:val="003C3222"/>
    <w:rsid w:val="003C4433"/>
    <w:rsid w:val="003C6444"/>
    <w:rsid w:val="003C648D"/>
    <w:rsid w:val="003D0CB6"/>
    <w:rsid w:val="003D2E56"/>
    <w:rsid w:val="003D33E5"/>
    <w:rsid w:val="003D4DA4"/>
    <w:rsid w:val="003D5061"/>
    <w:rsid w:val="003E0156"/>
    <w:rsid w:val="003E034B"/>
    <w:rsid w:val="003E2343"/>
    <w:rsid w:val="003E48B8"/>
    <w:rsid w:val="003E6DE7"/>
    <w:rsid w:val="003F03C8"/>
    <w:rsid w:val="003F19E5"/>
    <w:rsid w:val="003F23A3"/>
    <w:rsid w:val="003F271D"/>
    <w:rsid w:val="003F3C4D"/>
    <w:rsid w:val="003F4B88"/>
    <w:rsid w:val="003F77C9"/>
    <w:rsid w:val="00401418"/>
    <w:rsid w:val="00403F8A"/>
    <w:rsid w:val="004052B1"/>
    <w:rsid w:val="00406CD8"/>
    <w:rsid w:val="00414F58"/>
    <w:rsid w:val="00415444"/>
    <w:rsid w:val="004162E8"/>
    <w:rsid w:val="00416D50"/>
    <w:rsid w:val="00421CB5"/>
    <w:rsid w:val="004224DA"/>
    <w:rsid w:val="00422EE0"/>
    <w:rsid w:val="004246DC"/>
    <w:rsid w:val="0042616E"/>
    <w:rsid w:val="00430941"/>
    <w:rsid w:val="00430A7A"/>
    <w:rsid w:val="004328DD"/>
    <w:rsid w:val="0043432E"/>
    <w:rsid w:val="00435D6E"/>
    <w:rsid w:val="00437B94"/>
    <w:rsid w:val="00441E47"/>
    <w:rsid w:val="00442364"/>
    <w:rsid w:val="004423E2"/>
    <w:rsid w:val="004432BF"/>
    <w:rsid w:val="00443843"/>
    <w:rsid w:val="00443916"/>
    <w:rsid w:val="004439B9"/>
    <w:rsid w:val="00444D8B"/>
    <w:rsid w:val="00450261"/>
    <w:rsid w:val="0045296E"/>
    <w:rsid w:val="00452D34"/>
    <w:rsid w:val="00454C66"/>
    <w:rsid w:val="00455B71"/>
    <w:rsid w:val="00455D92"/>
    <w:rsid w:val="00457427"/>
    <w:rsid w:val="00467A3E"/>
    <w:rsid w:val="0047452C"/>
    <w:rsid w:val="004766AC"/>
    <w:rsid w:val="00477F5A"/>
    <w:rsid w:val="00481EA3"/>
    <w:rsid w:val="00482B69"/>
    <w:rsid w:val="00483DA1"/>
    <w:rsid w:val="00485D15"/>
    <w:rsid w:val="00487042"/>
    <w:rsid w:val="00490227"/>
    <w:rsid w:val="00490BA7"/>
    <w:rsid w:val="0049209E"/>
    <w:rsid w:val="00492B1B"/>
    <w:rsid w:val="00493401"/>
    <w:rsid w:val="004A0649"/>
    <w:rsid w:val="004A0FC0"/>
    <w:rsid w:val="004A275D"/>
    <w:rsid w:val="004A2B67"/>
    <w:rsid w:val="004A2BCC"/>
    <w:rsid w:val="004A2FE7"/>
    <w:rsid w:val="004A434D"/>
    <w:rsid w:val="004A7747"/>
    <w:rsid w:val="004A7EF0"/>
    <w:rsid w:val="004B144B"/>
    <w:rsid w:val="004B188B"/>
    <w:rsid w:val="004B335B"/>
    <w:rsid w:val="004B4508"/>
    <w:rsid w:val="004B668A"/>
    <w:rsid w:val="004B6817"/>
    <w:rsid w:val="004B7522"/>
    <w:rsid w:val="004C0506"/>
    <w:rsid w:val="004C2DD7"/>
    <w:rsid w:val="004C39E2"/>
    <w:rsid w:val="004C3B54"/>
    <w:rsid w:val="004C5337"/>
    <w:rsid w:val="004D2AD3"/>
    <w:rsid w:val="004D33D2"/>
    <w:rsid w:val="004D4308"/>
    <w:rsid w:val="004D799C"/>
    <w:rsid w:val="004E0AA9"/>
    <w:rsid w:val="004E23C6"/>
    <w:rsid w:val="004E4261"/>
    <w:rsid w:val="004E6CBF"/>
    <w:rsid w:val="004F0137"/>
    <w:rsid w:val="004F2F3A"/>
    <w:rsid w:val="004F3324"/>
    <w:rsid w:val="004F3A61"/>
    <w:rsid w:val="004F47B2"/>
    <w:rsid w:val="004F52BF"/>
    <w:rsid w:val="004F6F1D"/>
    <w:rsid w:val="00501BEC"/>
    <w:rsid w:val="00501D06"/>
    <w:rsid w:val="00502C0D"/>
    <w:rsid w:val="005037AB"/>
    <w:rsid w:val="00503EED"/>
    <w:rsid w:val="00504191"/>
    <w:rsid w:val="0050434B"/>
    <w:rsid w:val="0050446A"/>
    <w:rsid w:val="005048A0"/>
    <w:rsid w:val="00506728"/>
    <w:rsid w:val="00510169"/>
    <w:rsid w:val="005101BA"/>
    <w:rsid w:val="005108CF"/>
    <w:rsid w:val="00512798"/>
    <w:rsid w:val="00512818"/>
    <w:rsid w:val="00513429"/>
    <w:rsid w:val="00513CEC"/>
    <w:rsid w:val="00515268"/>
    <w:rsid w:val="0052128C"/>
    <w:rsid w:val="005222BF"/>
    <w:rsid w:val="005242ED"/>
    <w:rsid w:val="00527FB1"/>
    <w:rsid w:val="0053380B"/>
    <w:rsid w:val="00533E91"/>
    <w:rsid w:val="005356F4"/>
    <w:rsid w:val="0053678C"/>
    <w:rsid w:val="00537BE8"/>
    <w:rsid w:val="00540140"/>
    <w:rsid w:val="005402C0"/>
    <w:rsid w:val="0054074F"/>
    <w:rsid w:val="0054362F"/>
    <w:rsid w:val="00545610"/>
    <w:rsid w:val="00546766"/>
    <w:rsid w:val="0054706A"/>
    <w:rsid w:val="00547B26"/>
    <w:rsid w:val="005507CF"/>
    <w:rsid w:val="005533E6"/>
    <w:rsid w:val="005538CB"/>
    <w:rsid w:val="005543B6"/>
    <w:rsid w:val="00555177"/>
    <w:rsid w:val="005558B3"/>
    <w:rsid w:val="00561C02"/>
    <w:rsid w:val="00563F49"/>
    <w:rsid w:val="005643D5"/>
    <w:rsid w:val="00566D1E"/>
    <w:rsid w:val="0056787F"/>
    <w:rsid w:val="00567DD5"/>
    <w:rsid w:val="00570634"/>
    <w:rsid w:val="00571FAA"/>
    <w:rsid w:val="005730E0"/>
    <w:rsid w:val="005737BE"/>
    <w:rsid w:val="00573F3A"/>
    <w:rsid w:val="00574D7A"/>
    <w:rsid w:val="00584821"/>
    <w:rsid w:val="00586952"/>
    <w:rsid w:val="00587106"/>
    <w:rsid w:val="00590F1E"/>
    <w:rsid w:val="0059367A"/>
    <w:rsid w:val="00595F08"/>
    <w:rsid w:val="005972D2"/>
    <w:rsid w:val="005A0322"/>
    <w:rsid w:val="005A16ED"/>
    <w:rsid w:val="005A216B"/>
    <w:rsid w:val="005A2EA4"/>
    <w:rsid w:val="005A3875"/>
    <w:rsid w:val="005A3981"/>
    <w:rsid w:val="005A6A25"/>
    <w:rsid w:val="005A7142"/>
    <w:rsid w:val="005A71DD"/>
    <w:rsid w:val="005B0485"/>
    <w:rsid w:val="005B0C36"/>
    <w:rsid w:val="005B27D1"/>
    <w:rsid w:val="005B2FE7"/>
    <w:rsid w:val="005B35AC"/>
    <w:rsid w:val="005B3819"/>
    <w:rsid w:val="005B5965"/>
    <w:rsid w:val="005B629C"/>
    <w:rsid w:val="005C0EA2"/>
    <w:rsid w:val="005C2047"/>
    <w:rsid w:val="005C7571"/>
    <w:rsid w:val="005C7D0D"/>
    <w:rsid w:val="005D0FE5"/>
    <w:rsid w:val="005D2707"/>
    <w:rsid w:val="005D3C41"/>
    <w:rsid w:val="005D3C48"/>
    <w:rsid w:val="005D4452"/>
    <w:rsid w:val="005E07B9"/>
    <w:rsid w:val="005E20C6"/>
    <w:rsid w:val="005E2773"/>
    <w:rsid w:val="005E4AE1"/>
    <w:rsid w:val="005F08A0"/>
    <w:rsid w:val="005F1BFC"/>
    <w:rsid w:val="005F2D67"/>
    <w:rsid w:val="005F633C"/>
    <w:rsid w:val="005F7388"/>
    <w:rsid w:val="005F761C"/>
    <w:rsid w:val="00600D33"/>
    <w:rsid w:val="00601D06"/>
    <w:rsid w:val="00603B0F"/>
    <w:rsid w:val="006051B9"/>
    <w:rsid w:val="00605BF6"/>
    <w:rsid w:val="0060736C"/>
    <w:rsid w:val="006108E0"/>
    <w:rsid w:val="00612616"/>
    <w:rsid w:val="0061396C"/>
    <w:rsid w:val="006141F2"/>
    <w:rsid w:val="0061449C"/>
    <w:rsid w:val="00620141"/>
    <w:rsid w:val="006239E3"/>
    <w:rsid w:val="0062448C"/>
    <w:rsid w:val="00624C2E"/>
    <w:rsid w:val="00624ED8"/>
    <w:rsid w:val="006254F7"/>
    <w:rsid w:val="00626423"/>
    <w:rsid w:val="006265AE"/>
    <w:rsid w:val="0062694D"/>
    <w:rsid w:val="00631C88"/>
    <w:rsid w:val="00632A61"/>
    <w:rsid w:val="00632C04"/>
    <w:rsid w:val="00632C75"/>
    <w:rsid w:val="00632DD8"/>
    <w:rsid w:val="00633111"/>
    <w:rsid w:val="006351E0"/>
    <w:rsid w:val="006402A3"/>
    <w:rsid w:val="00643385"/>
    <w:rsid w:val="006442D8"/>
    <w:rsid w:val="00644E70"/>
    <w:rsid w:val="00646153"/>
    <w:rsid w:val="00646288"/>
    <w:rsid w:val="006473C5"/>
    <w:rsid w:val="0064794E"/>
    <w:rsid w:val="00650FBA"/>
    <w:rsid w:val="0065170F"/>
    <w:rsid w:val="006531FA"/>
    <w:rsid w:val="00653486"/>
    <w:rsid w:val="00653941"/>
    <w:rsid w:val="006551B5"/>
    <w:rsid w:val="00655AD1"/>
    <w:rsid w:val="00656234"/>
    <w:rsid w:val="00656499"/>
    <w:rsid w:val="00656D00"/>
    <w:rsid w:val="0066014A"/>
    <w:rsid w:val="00662F18"/>
    <w:rsid w:val="00663246"/>
    <w:rsid w:val="006638D0"/>
    <w:rsid w:val="00663D05"/>
    <w:rsid w:val="0066502D"/>
    <w:rsid w:val="00667A31"/>
    <w:rsid w:val="006703C1"/>
    <w:rsid w:val="006708D2"/>
    <w:rsid w:val="00671BEA"/>
    <w:rsid w:val="006723FB"/>
    <w:rsid w:val="00675BF9"/>
    <w:rsid w:val="0067658F"/>
    <w:rsid w:val="00676A73"/>
    <w:rsid w:val="006770B1"/>
    <w:rsid w:val="006809C4"/>
    <w:rsid w:val="006815AB"/>
    <w:rsid w:val="0068307F"/>
    <w:rsid w:val="00685093"/>
    <w:rsid w:val="00685AC5"/>
    <w:rsid w:val="00685FAF"/>
    <w:rsid w:val="006864FE"/>
    <w:rsid w:val="00687DEE"/>
    <w:rsid w:val="00695919"/>
    <w:rsid w:val="00695980"/>
    <w:rsid w:val="00696FEC"/>
    <w:rsid w:val="006A0C10"/>
    <w:rsid w:val="006A1356"/>
    <w:rsid w:val="006A1866"/>
    <w:rsid w:val="006A19BB"/>
    <w:rsid w:val="006A1E15"/>
    <w:rsid w:val="006A2B17"/>
    <w:rsid w:val="006A474C"/>
    <w:rsid w:val="006A5066"/>
    <w:rsid w:val="006A78F1"/>
    <w:rsid w:val="006B0458"/>
    <w:rsid w:val="006B09D6"/>
    <w:rsid w:val="006B156B"/>
    <w:rsid w:val="006B1ACD"/>
    <w:rsid w:val="006B3F14"/>
    <w:rsid w:val="006B41E1"/>
    <w:rsid w:val="006B58E3"/>
    <w:rsid w:val="006B7CF6"/>
    <w:rsid w:val="006C4CED"/>
    <w:rsid w:val="006C5F38"/>
    <w:rsid w:val="006C6381"/>
    <w:rsid w:val="006C6B66"/>
    <w:rsid w:val="006C74C1"/>
    <w:rsid w:val="006C7931"/>
    <w:rsid w:val="006D303F"/>
    <w:rsid w:val="006D4453"/>
    <w:rsid w:val="006D5845"/>
    <w:rsid w:val="006D6977"/>
    <w:rsid w:val="006E019C"/>
    <w:rsid w:val="006E2E44"/>
    <w:rsid w:val="006E2F7D"/>
    <w:rsid w:val="006E31FB"/>
    <w:rsid w:val="006E4433"/>
    <w:rsid w:val="006E627C"/>
    <w:rsid w:val="006E6774"/>
    <w:rsid w:val="006F05AB"/>
    <w:rsid w:val="006F375C"/>
    <w:rsid w:val="006F4166"/>
    <w:rsid w:val="006F5139"/>
    <w:rsid w:val="006F6776"/>
    <w:rsid w:val="006F6A6E"/>
    <w:rsid w:val="006F7981"/>
    <w:rsid w:val="0070063E"/>
    <w:rsid w:val="00700805"/>
    <w:rsid w:val="00700A04"/>
    <w:rsid w:val="007023A1"/>
    <w:rsid w:val="00702ADE"/>
    <w:rsid w:val="00705405"/>
    <w:rsid w:val="00705EA1"/>
    <w:rsid w:val="00705EF0"/>
    <w:rsid w:val="00705F40"/>
    <w:rsid w:val="0070728E"/>
    <w:rsid w:val="00711EF9"/>
    <w:rsid w:val="00712793"/>
    <w:rsid w:val="00714CE7"/>
    <w:rsid w:val="00715087"/>
    <w:rsid w:val="00715795"/>
    <w:rsid w:val="00715A01"/>
    <w:rsid w:val="007166CE"/>
    <w:rsid w:val="007170A2"/>
    <w:rsid w:val="00717257"/>
    <w:rsid w:val="00721E72"/>
    <w:rsid w:val="007220B9"/>
    <w:rsid w:val="00722EED"/>
    <w:rsid w:val="007231D9"/>
    <w:rsid w:val="00723B11"/>
    <w:rsid w:val="00724969"/>
    <w:rsid w:val="007250F6"/>
    <w:rsid w:val="007253F1"/>
    <w:rsid w:val="0073176B"/>
    <w:rsid w:val="00732367"/>
    <w:rsid w:val="00734C59"/>
    <w:rsid w:val="007374AB"/>
    <w:rsid w:val="00737954"/>
    <w:rsid w:val="00741631"/>
    <w:rsid w:val="00741F01"/>
    <w:rsid w:val="00742DFC"/>
    <w:rsid w:val="00743355"/>
    <w:rsid w:val="007434CE"/>
    <w:rsid w:val="0074654E"/>
    <w:rsid w:val="007501C3"/>
    <w:rsid w:val="007507A9"/>
    <w:rsid w:val="007515E4"/>
    <w:rsid w:val="00752BD8"/>
    <w:rsid w:val="00752FA1"/>
    <w:rsid w:val="00753148"/>
    <w:rsid w:val="00753228"/>
    <w:rsid w:val="0075460C"/>
    <w:rsid w:val="00761AFC"/>
    <w:rsid w:val="00762B15"/>
    <w:rsid w:val="00762E33"/>
    <w:rsid w:val="00764508"/>
    <w:rsid w:val="00764989"/>
    <w:rsid w:val="00764CFF"/>
    <w:rsid w:val="00766272"/>
    <w:rsid w:val="007666BA"/>
    <w:rsid w:val="00766A91"/>
    <w:rsid w:val="00767402"/>
    <w:rsid w:val="00770C42"/>
    <w:rsid w:val="00773358"/>
    <w:rsid w:val="00773659"/>
    <w:rsid w:val="00774835"/>
    <w:rsid w:val="00775007"/>
    <w:rsid w:val="00776431"/>
    <w:rsid w:val="0077643F"/>
    <w:rsid w:val="007772DF"/>
    <w:rsid w:val="00780D0F"/>
    <w:rsid w:val="007820A7"/>
    <w:rsid w:val="00782F1E"/>
    <w:rsid w:val="0079083E"/>
    <w:rsid w:val="0079105A"/>
    <w:rsid w:val="0079268A"/>
    <w:rsid w:val="00795983"/>
    <w:rsid w:val="00797DE8"/>
    <w:rsid w:val="007A0EF6"/>
    <w:rsid w:val="007A127E"/>
    <w:rsid w:val="007A406B"/>
    <w:rsid w:val="007A40FF"/>
    <w:rsid w:val="007A44C4"/>
    <w:rsid w:val="007A4946"/>
    <w:rsid w:val="007A5C75"/>
    <w:rsid w:val="007A6830"/>
    <w:rsid w:val="007A7120"/>
    <w:rsid w:val="007A7B35"/>
    <w:rsid w:val="007B1E35"/>
    <w:rsid w:val="007B281F"/>
    <w:rsid w:val="007B5147"/>
    <w:rsid w:val="007B7E97"/>
    <w:rsid w:val="007C03AE"/>
    <w:rsid w:val="007C1A20"/>
    <w:rsid w:val="007C2123"/>
    <w:rsid w:val="007C32F2"/>
    <w:rsid w:val="007C3A4D"/>
    <w:rsid w:val="007C48A6"/>
    <w:rsid w:val="007C6EB2"/>
    <w:rsid w:val="007D0806"/>
    <w:rsid w:val="007D10BC"/>
    <w:rsid w:val="007D2351"/>
    <w:rsid w:val="007D385B"/>
    <w:rsid w:val="007D4D53"/>
    <w:rsid w:val="007D62E9"/>
    <w:rsid w:val="007D650F"/>
    <w:rsid w:val="007D7B13"/>
    <w:rsid w:val="007E246B"/>
    <w:rsid w:val="007E38CB"/>
    <w:rsid w:val="007E3D6A"/>
    <w:rsid w:val="007E3DA9"/>
    <w:rsid w:val="007E4EA3"/>
    <w:rsid w:val="007E60D4"/>
    <w:rsid w:val="007E65A5"/>
    <w:rsid w:val="007F0411"/>
    <w:rsid w:val="007F464B"/>
    <w:rsid w:val="007F4785"/>
    <w:rsid w:val="007F4B59"/>
    <w:rsid w:val="007F5BAF"/>
    <w:rsid w:val="007F67C0"/>
    <w:rsid w:val="008002E4"/>
    <w:rsid w:val="00806B01"/>
    <w:rsid w:val="0080786C"/>
    <w:rsid w:val="00807C98"/>
    <w:rsid w:val="00807DA9"/>
    <w:rsid w:val="00807F00"/>
    <w:rsid w:val="008104EC"/>
    <w:rsid w:val="0081584C"/>
    <w:rsid w:val="00815A1F"/>
    <w:rsid w:val="0081611D"/>
    <w:rsid w:val="00820ACB"/>
    <w:rsid w:val="00823660"/>
    <w:rsid w:val="00825361"/>
    <w:rsid w:val="00826B21"/>
    <w:rsid w:val="00830578"/>
    <w:rsid w:val="00831504"/>
    <w:rsid w:val="00831B8D"/>
    <w:rsid w:val="00831D49"/>
    <w:rsid w:val="00832F11"/>
    <w:rsid w:val="0083356D"/>
    <w:rsid w:val="00834E58"/>
    <w:rsid w:val="00835D4B"/>
    <w:rsid w:val="00836D85"/>
    <w:rsid w:val="00836F2E"/>
    <w:rsid w:val="00836FD3"/>
    <w:rsid w:val="00836FDA"/>
    <w:rsid w:val="00840AED"/>
    <w:rsid w:val="0084137C"/>
    <w:rsid w:val="00842132"/>
    <w:rsid w:val="008434AE"/>
    <w:rsid w:val="0084485C"/>
    <w:rsid w:val="0084740F"/>
    <w:rsid w:val="0084752C"/>
    <w:rsid w:val="008531CC"/>
    <w:rsid w:val="00855A13"/>
    <w:rsid w:val="00856F36"/>
    <w:rsid w:val="0085789F"/>
    <w:rsid w:val="00866670"/>
    <w:rsid w:val="008670BB"/>
    <w:rsid w:val="0087102E"/>
    <w:rsid w:val="00871095"/>
    <w:rsid w:val="00871FFF"/>
    <w:rsid w:val="00872473"/>
    <w:rsid w:val="00874C91"/>
    <w:rsid w:val="00874FB5"/>
    <w:rsid w:val="0087525C"/>
    <w:rsid w:val="00877119"/>
    <w:rsid w:val="00882C43"/>
    <w:rsid w:val="00883195"/>
    <w:rsid w:val="00885A33"/>
    <w:rsid w:val="008908A7"/>
    <w:rsid w:val="008908E3"/>
    <w:rsid w:val="00892AD6"/>
    <w:rsid w:val="00892F92"/>
    <w:rsid w:val="00897D98"/>
    <w:rsid w:val="008A0C1A"/>
    <w:rsid w:val="008A1176"/>
    <w:rsid w:val="008A1218"/>
    <w:rsid w:val="008A1E9C"/>
    <w:rsid w:val="008A28CE"/>
    <w:rsid w:val="008A4ABB"/>
    <w:rsid w:val="008A7446"/>
    <w:rsid w:val="008A7A9D"/>
    <w:rsid w:val="008B3990"/>
    <w:rsid w:val="008B5788"/>
    <w:rsid w:val="008B585B"/>
    <w:rsid w:val="008B586A"/>
    <w:rsid w:val="008B5D5A"/>
    <w:rsid w:val="008C4A6E"/>
    <w:rsid w:val="008C5550"/>
    <w:rsid w:val="008C5D16"/>
    <w:rsid w:val="008C61CD"/>
    <w:rsid w:val="008C6B47"/>
    <w:rsid w:val="008C7435"/>
    <w:rsid w:val="008C7440"/>
    <w:rsid w:val="008C76D1"/>
    <w:rsid w:val="008D040F"/>
    <w:rsid w:val="008D05A6"/>
    <w:rsid w:val="008D0A41"/>
    <w:rsid w:val="008D16FF"/>
    <w:rsid w:val="008D2A72"/>
    <w:rsid w:val="008D3BD0"/>
    <w:rsid w:val="008D6036"/>
    <w:rsid w:val="008D795C"/>
    <w:rsid w:val="008E4521"/>
    <w:rsid w:val="008E64A1"/>
    <w:rsid w:val="008F2923"/>
    <w:rsid w:val="008F2BBD"/>
    <w:rsid w:val="008F2C42"/>
    <w:rsid w:val="008F3767"/>
    <w:rsid w:val="008F68CB"/>
    <w:rsid w:val="008F7BB5"/>
    <w:rsid w:val="008F7BF3"/>
    <w:rsid w:val="009022B0"/>
    <w:rsid w:val="009038A1"/>
    <w:rsid w:val="00905C17"/>
    <w:rsid w:val="00907220"/>
    <w:rsid w:val="0090781C"/>
    <w:rsid w:val="009100E4"/>
    <w:rsid w:val="009109EA"/>
    <w:rsid w:val="00910D15"/>
    <w:rsid w:val="00911008"/>
    <w:rsid w:val="009138FC"/>
    <w:rsid w:val="0091476D"/>
    <w:rsid w:val="009151A7"/>
    <w:rsid w:val="00924C6F"/>
    <w:rsid w:val="00925D19"/>
    <w:rsid w:val="00927FF6"/>
    <w:rsid w:val="00930E2E"/>
    <w:rsid w:val="00931237"/>
    <w:rsid w:val="009323EC"/>
    <w:rsid w:val="00932D45"/>
    <w:rsid w:val="00933BFE"/>
    <w:rsid w:val="0093496C"/>
    <w:rsid w:val="009356CD"/>
    <w:rsid w:val="009363C9"/>
    <w:rsid w:val="00936E1C"/>
    <w:rsid w:val="0093719B"/>
    <w:rsid w:val="00940E8D"/>
    <w:rsid w:val="009410A5"/>
    <w:rsid w:val="0094359D"/>
    <w:rsid w:val="00945145"/>
    <w:rsid w:val="00951A5C"/>
    <w:rsid w:val="00952C11"/>
    <w:rsid w:val="0095536B"/>
    <w:rsid w:val="00956183"/>
    <w:rsid w:val="009565D4"/>
    <w:rsid w:val="009609AB"/>
    <w:rsid w:val="0096177F"/>
    <w:rsid w:val="00962DD6"/>
    <w:rsid w:val="00963634"/>
    <w:rsid w:val="00964ADD"/>
    <w:rsid w:val="0096542B"/>
    <w:rsid w:val="00965B4D"/>
    <w:rsid w:val="0096770C"/>
    <w:rsid w:val="00970031"/>
    <w:rsid w:val="009718B6"/>
    <w:rsid w:val="009722F8"/>
    <w:rsid w:val="0097243C"/>
    <w:rsid w:val="0097289B"/>
    <w:rsid w:val="00972981"/>
    <w:rsid w:val="00973CC2"/>
    <w:rsid w:val="009779C2"/>
    <w:rsid w:val="009805F8"/>
    <w:rsid w:val="0098414E"/>
    <w:rsid w:val="0098581A"/>
    <w:rsid w:val="009858E3"/>
    <w:rsid w:val="00986147"/>
    <w:rsid w:val="00986746"/>
    <w:rsid w:val="00986D6B"/>
    <w:rsid w:val="00990865"/>
    <w:rsid w:val="00990FAD"/>
    <w:rsid w:val="00992110"/>
    <w:rsid w:val="009932B8"/>
    <w:rsid w:val="00993412"/>
    <w:rsid w:val="00993FE1"/>
    <w:rsid w:val="009948C0"/>
    <w:rsid w:val="009A0806"/>
    <w:rsid w:val="009A10EF"/>
    <w:rsid w:val="009A1C82"/>
    <w:rsid w:val="009A28E3"/>
    <w:rsid w:val="009A37D6"/>
    <w:rsid w:val="009A39C8"/>
    <w:rsid w:val="009A40C3"/>
    <w:rsid w:val="009A5C9C"/>
    <w:rsid w:val="009A6DEA"/>
    <w:rsid w:val="009B16A9"/>
    <w:rsid w:val="009B25D2"/>
    <w:rsid w:val="009B4B59"/>
    <w:rsid w:val="009B4D18"/>
    <w:rsid w:val="009B652D"/>
    <w:rsid w:val="009B6CD3"/>
    <w:rsid w:val="009C0261"/>
    <w:rsid w:val="009C0482"/>
    <w:rsid w:val="009C1BB7"/>
    <w:rsid w:val="009C221C"/>
    <w:rsid w:val="009C3156"/>
    <w:rsid w:val="009C3AC5"/>
    <w:rsid w:val="009C6ADC"/>
    <w:rsid w:val="009D0134"/>
    <w:rsid w:val="009D2506"/>
    <w:rsid w:val="009D3AD3"/>
    <w:rsid w:val="009D501F"/>
    <w:rsid w:val="009D55F9"/>
    <w:rsid w:val="009D71E9"/>
    <w:rsid w:val="009D7972"/>
    <w:rsid w:val="009D7C56"/>
    <w:rsid w:val="009D7F88"/>
    <w:rsid w:val="009E0CC2"/>
    <w:rsid w:val="009E1808"/>
    <w:rsid w:val="009E530B"/>
    <w:rsid w:val="009E6460"/>
    <w:rsid w:val="009E7094"/>
    <w:rsid w:val="009E7D5C"/>
    <w:rsid w:val="009F2DAF"/>
    <w:rsid w:val="009F3017"/>
    <w:rsid w:val="009F4385"/>
    <w:rsid w:val="009F6E1D"/>
    <w:rsid w:val="00A01333"/>
    <w:rsid w:val="00A031A2"/>
    <w:rsid w:val="00A04B0D"/>
    <w:rsid w:val="00A05B51"/>
    <w:rsid w:val="00A06C9A"/>
    <w:rsid w:val="00A07A2B"/>
    <w:rsid w:val="00A07D8C"/>
    <w:rsid w:val="00A12053"/>
    <w:rsid w:val="00A12B2F"/>
    <w:rsid w:val="00A1311D"/>
    <w:rsid w:val="00A13EF4"/>
    <w:rsid w:val="00A1772F"/>
    <w:rsid w:val="00A21154"/>
    <w:rsid w:val="00A21EBD"/>
    <w:rsid w:val="00A24BBB"/>
    <w:rsid w:val="00A258CC"/>
    <w:rsid w:val="00A2619E"/>
    <w:rsid w:val="00A26297"/>
    <w:rsid w:val="00A3088F"/>
    <w:rsid w:val="00A35673"/>
    <w:rsid w:val="00A369AF"/>
    <w:rsid w:val="00A40D9E"/>
    <w:rsid w:val="00A41475"/>
    <w:rsid w:val="00A43F94"/>
    <w:rsid w:val="00A44418"/>
    <w:rsid w:val="00A447DA"/>
    <w:rsid w:val="00A4561A"/>
    <w:rsid w:val="00A46D79"/>
    <w:rsid w:val="00A501FA"/>
    <w:rsid w:val="00A505B7"/>
    <w:rsid w:val="00A50EA4"/>
    <w:rsid w:val="00A520B0"/>
    <w:rsid w:val="00A522E6"/>
    <w:rsid w:val="00A541E8"/>
    <w:rsid w:val="00A54BF2"/>
    <w:rsid w:val="00A55EB5"/>
    <w:rsid w:val="00A56009"/>
    <w:rsid w:val="00A565D1"/>
    <w:rsid w:val="00A56E64"/>
    <w:rsid w:val="00A601C0"/>
    <w:rsid w:val="00A617B1"/>
    <w:rsid w:val="00A65E2B"/>
    <w:rsid w:val="00A66556"/>
    <w:rsid w:val="00A70B31"/>
    <w:rsid w:val="00A70EFB"/>
    <w:rsid w:val="00A74E45"/>
    <w:rsid w:val="00A74E98"/>
    <w:rsid w:val="00A7525A"/>
    <w:rsid w:val="00A760D3"/>
    <w:rsid w:val="00A76247"/>
    <w:rsid w:val="00A820AB"/>
    <w:rsid w:val="00A821DF"/>
    <w:rsid w:val="00A825FC"/>
    <w:rsid w:val="00A827DC"/>
    <w:rsid w:val="00A837A9"/>
    <w:rsid w:val="00A851DF"/>
    <w:rsid w:val="00A85FB8"/>
    <w:rsid w:val="00A8735A"/>
    <w:rsid w:val="00A929E2"/>
    <w:rsid w:val="00A92D1B"/>
    <w:rsid w:val="00A93FD3"/>
    <w:rsid w:val="00A952C0"/>
    <w:rsid w:val="00A97492"/>
    <w:rsid w:val="00AA0192"/>
    <w:rsid w:val="00AA05E1"/>
    <w:rsid w:val="00AA1D9B"/>
    <w:rsid w:val="00AA320A"/>
    <w:rsid w:val="00AA35F3"/>
    <w:rsid w:val="00AA3F15"/>
    <w:rsid w:val="00AA5B53"/>
    <w:rsid w:val="00AA6CEA"/>
    <w:rsid w:val="00AA753F"/>
    <w:rsid w:val="00AB25A7"/>
    <w:rsid w:val="00AB5D7B"/>
    <w:rsid w:val="00AC0B1D"/>
    <w:rsid w:val="00AC2367"/>
    <w:rsid w:val="00AC3C3A"/>
    <w:rsid w:val="00AC405B"/>
    <w:rsid w:val="00AC61AA"/>
    <w:rsid w:val="00AC6693"/>
    <w:rsid w:val="00AC6A91"/>
    <w:rsid w:val="00AC7503"/>
    <w:rsid w:val="00AC7748"/>
    <w:rsid w:val="00AC7C8C"/>
    <w:rsid w:val="00AD063F"/>
    <w:rsid w:val="00AD2F29"/>
    <w:rsid w:val="00AD588D"/>
    <w:rsid w:val="00AD59F6"/>
    <w:rsid w:val="00AE163D"/>
    <w:rsid w:val="00AE3386"/>
    <w:rsid w:val="00AE4EB6"/>
    <w:rsid w:val="00AF040B"/>
    <w:rsid w:val="00AF0B69"/>
    <w:rsid w:val="00AF2C7A"/>
    <w:rsid w:val="00AF40EE"/>
    <w:rsid w:val="00AF56D8"/>
    <w:rsid w:val="00AF57BA"/>
    <w:rsid w:val="00AF6F4C"/>
    <w:rsid w:val="00B01AAB"/>
    <w:rsid w:val="00B03B3B"/>
    <w:rsid w:val="00B040C0"/>
    <w:rsid w:val="00B04260"/>
    <w:rsid w:val="00B0430F"/>
    <w:rsid w:val="00B04319"/>
    <w:rsid w:val="00B055C5"/>
    <w:rsid w:val="00B05D1C"/>
    <w:rsid w:val="00B101C5"/>
    <w:rsid w:val="00B14D35"/>
    <w:rsid w:val="00B222B3"/>
    <w:rsid w:val="00B2445B"/>
    <w:rsid w:val="00B24AE0"/>
    <w:rsid w:val="00B25E70"/>
    <w:rsid w:val="00B27360"/>
    <w:rsid w:val="00B27665"/>
    <w:rsid w:val="00B27FE8"/>
    <w:rsid w:val="00B315FF"/>
    <w:rsid w:val="00B33077"/>
    <w:rsid w:val="00B34798"/>
    <w:rsid w:val="00B34BF8"/>
    <w:rsid w:val="00B35946"/>
    <w:rsid w:val="00B35CCF"/>
    <w:rsid w:val="00B36416"/>
    <w:rsid w:val="00B44F6C"/>
    <w:rsid w:val="00B45547"/>
    <w:rsid w:val="00B459B4"/>
    <w:rsid w:val="00B4639A"/>
    <w:rsid w:val="00B475BE"/>
    <w:rsid w:val="00B52BFD"/>
    <w:rsid w:val="00B5458E"/>
    <w:rsid w:val="00B54AD2"/>
    <w:rsid w:val="00B564B6"/>
    <w:rsid w:val="00B5679E"/>
    <w:rsid w:val="00B61D5D"/>
    <w:rsid w:val="00B62178"/>
    <w:rsid w:val="00B6260F"/>
    <w:rsid w:val="00B64C0C"/>
    <w:rsid w:val="00B65C43"/>
    <w:rsid w:val="00B712BE"/>
    <w:rsid w:val="00B72793"/>
    <w:rsid w:val="00B7292E"/>
    <w:rsid w:val="00B73D28"/>
    <w:rsid w:val="00B75CCD"/>
    <w:rsid w:val="00B77D19"/>
    <w:rsid w:val="00B801E4"/>
    <w:rsid w:val="00B82559"/>
    <w:rsid w:val="00B829BC"/>
    <w:rsid w:val="00B83178"/>
    <w:rsid w:val="00B835EF"/>
    <w:rsid w:val="00B842F0"/>
    <w:rsid w:val="00B84BDD"/>
    <w:rsid w:val="00B85127"/>
    <w:rsid w:val="00B858BA"/>
    <w:rsid w:val="00B91CE2"/>
    <w:rsid w:val="00B926CE"/>
    <w:rsid w:val="00B94AB2"/>
    <w:rsid w:val="00B959E8"/>
    <w:rsid w:val="00BA015A"/>
    <w:rsid w:val="00BA12AA"/>
    <w:rsid w:val="00BA2193"/>
    <w:rsid w:val="00BA2263"/>
    <w:rsid w:val="00BA233A"/>
    <w:rsid w:val="00BA4A6D"/>
    <w:rsid w:val="00BA4C24"/>
    <w:rsid w:val="00BA5160"/>
    <w:rsid w:val="00BA58DD"/>
    <w:rsid w:val="00BA648F"/>
    <w:rsid w:val="00BA65C7"/>
    <w:rsid w:val="00BA7102"/>
    <w:rsid w:val="00BB04D1"/>
    <w:rsid w:val="00BB0BD9"/>
    <w:rsid w:val="00BB195E"/>
    <w:rsid w:val="00BB2B08"/>
    <w:rsid w:val="00BB2D26"/>
    <w:rsid w:val="00BB4499"/>
    <w:rsid w:val="00BB44DD"/>
    <w:rsid w:val="00BB5EEF"/>
    <w:rsid w:val="00BB6003"/>
    <w:rsid w:val="00BB6540"/>
    <w:rsid w:val="00BB7094"/>
    <w:rsid w:val="00BC1393"/>
    <w:rsid w:val="00BC1CB3"/>
    <w:rsid w:val="00BC2D85"/>
    <w:rsid w:val="00BC3052"/>
    <w:rsid w:val="00BC3C93"/>
    <w:rsid w:val="00BC4227"/>
    <w:rsid w:val="00BC43E4"/>
    <w:rsid w:val="00BC6BA5"/>
    <w:rsid w:val="00BC6F8E"/>
    <w:rsid w:val="00BC7F8B"/>
    <w:rsid w:val="00BD0EA2"/>
    <w:rsid w:val="00BD16DD"/>
    <w:rsid w:val="00BD33C0"/>
    <w:rsid w:val="00BE105C"/>
    <w:rsid w:val="00BE713F"/>
    <w:rsid w:val="00BF003B"/>
    <w:rsid w:val="00BF0F48"/>
    <w:rsid w:val="00BF3592"/>
    <w:rsid w:val="00BF452B"/>
    <w:rsid w:val="00BF7BA2"/>
    <w:rsid w:val="00C00260"/>
    <w:rsid w:val="00C01722"/>
    <w:rsid w:val="00C04298"/>
    <w:rsid w:val="00C047F4"/>
    <w:rsid w:val="00C048D6"/>
    <w:rsid w:val="00C05594"/>
    <w:rsid w:val="00C069FE"/>
    <w:rsid w:val="00C07687"/>
    <w:rsid w:val="00C10CA8"/>
    <w:rsid w:val="00C12C8F"/>
    <w:rsid w:val="00C13CFA"/>
    <w:rsid w:val="00C15018"/>
    <w:rsid w:val="00C15E77"/>
    <w:rsid w:val="00C16062"/>
    <w:rsid w:val="00C16744"/>
    <w:rsid w:val="00C17533"/>
    <w:rsid w:val="00C206E4"/>
    <w:rsid w:val="00C2228D"/>
    <w:rsid w:val="00C2305A"/>
    <w:rsid w:val="00C239EA"/>
    <w:rsid w:val="00C26EE1"/>
    <w:rsid w:val="00C27691"/>
    <w:rsid w:val="00C27FE4"/>
    <w:rsid w:val="00C305C6"/>
    <w:rsid w:val="00C30620"/>
    <w:rsid w:val="00C32292"/>
    <w:rsid w:val="00C331D2"/>
    <w:rsid w:val="00C349AC"/>
    <w:rsid w:val="00C34BCF"/>
    <w:rsid w:val="00C357FB"/>
    <w:rsid w:val="00C362CB"/>
    <w:rsid w:val="00C3725D"/>
    <w:rsid w:val="00C37730"/>
    <w:rsid w:val="00C412C9"/>
    <w:rsid w:val="00C41F01"/>
    <w:rsid w:val="00C43F2D"/>
    <w:rsid w:val="00C442F2"/>
    <w:rsid w:val="00C45EDB"/>
    <w:rsid w:val="00C46915"/>
    <w:rsid w:val="00C506D4"/>
    <w:rsid w:val="00C5131B"/>
    <w:rsid w:val="00C54F05"/>
    <w:rsid w:val="00C603A8"/>
    <w:rsid w:val="00C60B2C"/>
    <w:rsid w:val="00C6115C"/>
    <w:rsid w:val="00C6214F"/>
    <w:rsid w:val="00C62BFB"/>
    <w:rsid w:val="00C64A7F"/>
    <w:rsid w:val="00C65F96"/>
    <w:rsid w:val="00C66242"/>
    <w:rsid w:val="00C66CEA"/>
    <w:rsid w:val="00C67B50"/>
    <w:rsid w:val="00C67E3A"/>
    <w:rsid w:val="00C7120E"/>
    <w:rsid w:val="00C72115"/>
    <w:rsid w:val="00C73108"/>
    <w:rsid w:val="00C74A06"/>
    <w:rsid w:val="00C75B50"/>
    <w:rsid w:val="00C769DE"/>
    <w:rsid w:val="00C810BE"/>
    <w:rsid w:val="00C829E8"/>
    <w:rsid w:val="00C82CE1"/>
    <w:rsid w:val="00C835C2"/>
    <w:rsid w:val="00C856CA"/>
    <w:rsid w:val="00C85E4E"/>
    <w:rsid w:val="00C86DF6"/>
    <w:rsid w:val="00C9225C"/>
    <w:rsid w:val="00C93355"/>
    <w:rsid w:val="00C93B31"/>
    <w:rsid w:val="00C9593F"/>
    <w:rsid w:val="00C95DAB"/>
    <w:rsid w:val="00C969A9"/>
    <w:rsid w:val="00CA15E2"/>
    <w:rsid w:val="00CA494B"/>
    <w:rsid w:val="00CA56B2"/>
    <w:rsid w:val="00CA7CC7"/>
    <w:rsid w:val="00CB165F"/>
    <w:rsid w:val="00CB2723"/>
    <w:rsid w:val="00CB3D77"/>
    <w:rsid w:val="00CB6905"/>
    <w:rsid w:val="00CB72BB"/>
    <w:rsid w:val="00CB777A"/>
    <w:rsid w:val="00CC0692"/>
    <w:rsid w:val="00CC305E"/>
    <w:rsid w:val="00CC360F"/>
    <w:rsid w:val="00CC3744"/>
    <w:rsid w:val="00CC503E"/>
    <w:rsid w:val="00CC5B7D"/>
    <w:rsid w:val="00CC681E"/>
    <w:rsid w:val="00CC7F5C"/>
    <w:rsid w:val="00CD1D23"/>
    <w:rsid w:val="00CD2FCF"/>
    <w:rsid w:val="00CD6934"/>
    <w:rsid w:val="00CD6DC5"/>
    <w:rsid w:val="00CD6EFE"/>
    <w:rsid w:val="00CD6FB6"/>
    <w:rsid w:val="00CD7A7A"/>
    <w:rsid w:val="00CE1384"/>
    <w:rsid w:val="00CE5ADE"/>
    <w:rsid w:val="00CE6415"/>
    <w:rsid w:val="00CE6F96"/>
    <w:rsid w:val="00CF1B6B"/>
    <w:rsid w:val="00CF277A"/>
    <w:rsid w:val="00CF539B"/>
    <w:rsid w:val="00D01D29"/>
    <w:rsid w:val="00D021CD"/>
    <w:rsid w:val="00D028B3"/>
    <w:rsid w:val="00D033C5"/>
    <w:rsid w:val="00D065AA"/>
    <w:rsid w:val="00D07239"/>
    <w:rsid w:val="00D100F9"/>
    <w:rsid w:val="00D10C70"/>
    <w:rsid w:val="00D13787"/>
    <w:rsid w:val="00D1487D"/>
    <w:rsid w:val="00D16A45"/>
    <w:rsid w:val="00D178E0"/>
    <w:rsid w:val="00D22475"/>
    <w:rsid w:val="00D234B5"/>
    <w:rsid w:val="00D236B9"/>
    <w:rsid w:val="00D23C60"/>
    <w:rsid w:val="00D24351"/>
    <w:rsid w:val="00D24485"/>
    <w:rsid w:val="00D250AB"/>
    <w:rsid w:val="00D25CDA"/>
    <w:rsid w:val="00D32F70"/>
    <w:rsid w:val="00D34281"/>
    <w:rsid w:val="00D347A5"/>
    <w:rsid w:val="00D34915"/>
    <w:rsid w:val="00D35121"/>
    <w:rsid w:val="00D37B35"/>
    <w:rsid w:val="00D4079C"/>
    <w:rsid w:val="00D40F37"/>
    <w:rsid w:val="00D433A5"/>
    <w:rsid w:val="00D43C11"/>
    <w:rsid w:val="00D52000"/>
    <w:rsid w:val="00D52C27"/>
    <w:rsid w:val="00D57597"/>
    <w:rsid w:val="00D579EB"/>
    <w:rsid w:val="00D60CBF"/>
    <w:rsid w:val="00D613F7"/>
    <w:rsid w:val="00D6179B"/>
    <w:rsid w:val="00D61888"/>
    <w:rsid w:val="00D62444"/>
    <w:rsid w:val="00D62ED6"/>
    <w:rsid w:val="00D63B6F"/>
    <w:rsid w:val="00D65024"/>
    <w:rsid w:val="00D65A6D"/>
    <w:rsid w:val="00D6604F"/>
    <w:rsid w:val="00D6730F"/>
    <w:rsid w:val="00D74302"/>
    <w:rsid w:val="00D762EE"/>
    <w:rsid w:val="00D80820"/>
    <w:rsid w:val="00D80CA8"/>
    <w:rsid w:val="00D822FF"/>
    <w:rsid w:val="00D857BE"/>
    <w:rsid w:val="00D85918"/>
    <w:rsid w:val="00D8729E"/>
    <w:rsid w:val="00D92A49"/>
    <w:rsid w:val="00DA25B4"/>
    <w:rsid w:val="00DA25BA"/>
    <w:rsid w:val="00DA3285"/>
    <w:rsid w:val="00DA3311"/>
    <w:rsid w:val="00DA5854"/>
    <w:rsid w:val="00DA5AE5"/>
    <w:rsid w:val="00DA5D00"/>
    <w:rsid w:val="00DA6979"/>
    <w:rsid w:val="00DB70D1"/>
    <w:rsid w:val="00DC13BA"/>
    <w:rsid w:val="00DC5B65"/>
    <w:rsid w:val="00DD0E3E"/>
    <w:rsid w:val="00DD1737"/>
    <w:rsid w:val="00DD19B7"/>
    <w:rsid w:val="00DD29DB"/>
    <w:rsid w:val="00DD2AB6"/>
    <w:rsid w:val="00DD32A6"/>
    <w:rsid w:val="00DD4492"/>
    <w:rsid w:val="00DD5356"/>
    <w:rsid w:val="00DD7249"/>
    <w:rsid w:val="00DD79C9"/>
    <w:rsid w:val="00DE25CF"/>
    <w:rsid w:val="00DE5C41"/>
    <w:rsid w:val="00DF02F3"/>
    <w:rsid w:val="00DF1AE6"/>
    <w:rsid w:val="00DF3F8E"/>
    <w:rsid w:val="00DF49E8"/>
    <w:rsid w:val="00DF7753"/>
    <w:rsid w:val="00E004F7"/>
    <w:rsid w:val="00E0100D"/>
    <w:rsid w:val="00E013CC"/>
    <w:rsid w:val="00E0143A"/>
    <w:rsid w:val="00E0157E"/>
    <w:rsid w:val="00E01595"/>
    <w:rsid w:val="00E027BA"/>
    <w:rsid w:val="00E02953"/>
    <w:rsid w:val="00E03986"/>
    <w:rsid w:val="00E0473E"/>
    <w:rsid w:val="00E06F91"/>
    <w:rsid w:val="00E07EF9"/>
    <w:rsid w:val="00E14840"/>
    <w:rsid w:val="00E16BAE"/>
    <w:rsid w:val="00E20D48"/>
    <w:rsid w:val="00E24979"/>
    <w:rsid w:val="00E24A03"/>
    <w:rsid w:val="00E24B2E"/>
    <w:rsid w:val="00E25AE7"/>
    <w:rsid w:val="00E3359D"/>
    <w:rsid w:val="00E34119"/>
    <w:rsid w:val="00E369C3"/>
    <w:rsid w:val="00E401AC"/>
    <w:rsid w:val="00E401C7"/>
    <w:rsid w:val="00E40243"/>
    <w:rsid w:val="00E4084D"/>
    <w:rsid w:val="00E40A82"/>
    <w:rsid w:val="00E41548"/>
    <w:rsid w:val="00E42066"/>
    <w:rsid w:val="00E422F2"/>
    <w:rsid w:val="00E42BED"/>
    <w:rsid w:val="00E43D8D"/>
    <w:rsid w:val="00E45141"/>
    <w:rsid w:val="00E458C2"/>
    <w:rsid w:val="00E45E81"/>
    <w:rsid w:val="00E46BE1"/>
    <w:rsid w:val="00E47600"/>
    <w:rsid w:val="00E502A8"/>
    <w:rsid w:val="00E503CD"/>
    <w:rsid w:val="00E504F6"/>
    <w:rsid w:val="00E50688"/>
    <w:rsid w:val="00E539DB"/>
    <w:rsid w:val="00E53D2D"/>
    <w:rsid w:val="00E55DCE"/>
    <w:rsid w:val="00E5773D"/>
    <w:rsid w:val="00E61193"/>
    <w:rsid w:val="00E625BD"/>
    <w:rsid w:val="00E663CE"/>
    <w:rsid w:val="00E676AA"/>
    <w:rsid w:val="00E718D7"/>
    <w:rsid w:val="00E7336A"/>
    <w:rsid w:val="00E765F9"/>
    <w:rsid w:val="00E8079E"/>
    <w:rsid w:val="00E810EA"/>
    <w:rsid w:val="00E844C3"/>
    <w:rsid w:val="00E8471F"/>
    <w:rsid w:val="00E84DBD"/>
    <w:rsid w:val="00E86503"/>
    <w:rsid w:val="00E87103"/>
    <w:rsid w:val="00E879D8"/>
    <w:rsid w:val="00E87C78"/>
    <w:rsid w:val="00E92C18"/>
    <w:rsid w:val="00E932D5"/>
    <w:rsid w:val="00E936AB"/>
    <w:rsid w:val="00E951E6"/>
    <w:rsid w:val="00E95507"/>
    <w:rsid w:val="00E958A5"/>
    <w:rsid w:val="00E95AE0"/>
    <w:rsid w:val="00E9749A"/>
    <w:rsid w:val="00EA0E6B"/>
    <w:rsid w:val="00EA2CFF"/>
    <w:rsid w:val="00EA3657"/>
    <w:rsid w:val="00EA4692"/>
    <w:rsid w:val="00EA5779"/>
    <w:rsid w:val="00EB106F"/>
    <w:rsid w:val="00EB18C3"/>
    <w:rsid w:val="00EB1ABB"/>
    <w:rsid w:val="00EB2826"/>
    <w:rsid w:val="00EB5E4B"/>
    <w:rsid w:val="00EC4C01"/>
    <w:rsid w:val="00EC62AA"/>
    <w:rsid w:val="00EC760F"/>
    <w:rsid w:val="00ED09FB"/>
    <w:rsid w:val="00ED13B1"/>
    <w:rsid w:val="00ED392C"/>
    <w:rsid w:val="00ED3CD3"/>
    <w:rsid w:val="00ED4ED9"/>
    <w:rsid w:val="00EE14D9"/>
    <w:rsid w:val="00EE338F"/>
    <w:rsid w:val="00EE3C11"/>
    <w:rsid w:val="00EE3DF0"/>
    <w:rsid w:val="00EE5F6D"/>
    <w:rsid w:val="00EE6087"/>
    <w:rsid w:val="00EE73DB"/>
    <w:rsid w:val="00EE74D9"/>
    <w:rsid w:val="00EF0175"/>
    <w:rsid w:val="00EF0ED9"/>
    <w:rsid w:val="00EF30C4"/>
    <w:rsid w:val="00EF40A7"/>
    <w:rsid w:val="00EF50EE"/>
    <w:rsid w:val="00EF6FE9"/>
    <w:rsid w:val="00F01437"/>
    <w:rsid w:val="00F03925"/>
    <w:rsid w:val="00F10102"/>
    <w:rsid w:val="00F134DB"/>
    <w:rsid w:val="00F13C98"/>
    <w:rsid w:val="00F13ED6"/>
    <w:rsid w:val="00F14F27"/>
    <w:rsid w:val="00F165A8"/>
    <w:rsid w:val="00F20A5E"/>
    <w:rsid w:val="00F20D8B"/>
    <w:rsid w:val="00F2259C"/>
    <w:rsid w:val="00F2550F"/>
    <w:rsid w:val="00F265C0"/>
    <w:rsid w:val="00F27B36"/>
    <w:rsid w:val="00F32DF6"/>
    <w:rsid w:val="00F3335F"/>
    <w:rsid w:val="00F3368B"/>
    <w:rsid w:val="00F339B4"/>
    <w:rsid w:val="00F34A5A"/>
    <w:rsid w:val="00F354C4"/>
    <w:rsid w:val="00F37089"/>
    <w:rsid w:val="00F45D24"/>
    <w:rsid w:val="00F4762A"/>
    <w:rsid w:val="00F5051F"/>
    <w:rsid w:val="00F50900"/>
    <w:rsid w:val="00F52ED0"/>
    <w:rsid w:val="00F54DB2"/>
    <w:rsid w:val="00F557B2"/>
    <w:rsid w:val="00F565A3"/>
    <w:rsid w:val="00F63C1E"/>
    <w:rsid w:val="00F651FA"/>
    <w:rsid w:val="00F65C5E"/>
    <w:rsid w:val="00F66DDE"/>
    <w:rsid w:val="00F710BB"/>
    <w:rsid w:val="00F74EAD"/>
    <w:rsid w:val="00F76B09"/>
    <w:rsid w:val="00F776FD"/>
    <w:rsid w:val="00F8000F"/>
    <w:rsid w:val="00F808D8"/>
    <w:rsid w:val="00F8382C"/>
    <w:rsid w:val="00F849EC"/>
    <w:rsid w:val="00F8609A"/>
    <w:rsid w:val="00F911FF"/>
    <w:rsid w:val="00F91B75"/>
    <w:rsid w:val="00F9231C"/>
    <w:rsid w:val="00F930D7"/>
    <w:rsid w:val="00F95988"/>
    <w:rsid w:val="00F95F75"/>
    <w:rsid w:val="00FA0306"/>
    <w:rsid w:val="00FA1A19"/>
    <w:rsid w:val="00FA3454"/>
    <w:rsid w:val="00FA68AB"/>
    <w:rsid w:val="00FA7F44"/>
    <w:rsid w:val="00FB00DA"/>
    <w:rsid w:val="00FB3086"/>
    <w:rsid w:val="00FB3221"/>
    <w:rsid w:val="00FB601A"/>
    <w:rsid w:val="00FC0B2E"/>
    <w:rsid w:val="00FC235B"/>
    <w:rsid w:val="00FC34E5"/>
    <w:rsid w:val="00FC4AB3"/>
    <w:rsid w:val="00FC6E2C"/>
    <w:rsid w:val="00FC7BC8"/>
    <w:rsid w:val="00FD0373"/>
    <w:rsid w:val="00FD38A4"/>
    <w:rsid w:val="00FD3FB1"/>
    <w:rsid w:val="00FD4B2B"/>
    <w:rsid w:val="00FD6C74"/>
    <w:rsid w:val="00FE3554"/>
    <w:rsid w:val="00FE4B76"/>
    <w:rsid w:val="00FE5332"/>
    <w:rsid w:val="00FE595B"/>
    <w:rsid w:val="00FE61A0"/>
    <w:rsid w:val="00FE6F6A"/>
    <w:rsid w:val="00FF36F8"/>
    <w:rsid w:val="00FF3FDC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B5"/>
  </w:style>
  <w:style w:type="paragraph" w:styleId="2">
    <w:name w:val="heading 2"/>
    <w:basedOn w:val="a"/>
    <w:link w:val="20"/>
    <w:uiPriority w:val="9"/>
    <w:qFormat/>
    <w:rsid w:val="00656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567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5F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00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04B0D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7479E"/>
    <w:pPr>
      <w:ind w:left="720"/>
      <w:contextualSpacing/>
    </w:pPr>
    <w:rPr>
      <w:rFonts w:eastAsiaTheme="minorEastAsia"/>
      <w:lang w:eastAsia="ru-RU"/>
    </w:rPr>
  </w:style>
  <w:style w:type="character" w:customStyle="1" w:styleId="text-cut2">
    <w:name w:val="text-cut2"/>
    <w:basedOn w:val="a0"/>
    <w:rsid w:val="00C27691"/>
  </w:style>
  <w:style w:type="character" w:styleId="aa">
    <w:name w:val="Strong"/>
    <w:basedOn w:val="a0"/>
    <w:uiPriority w:val="22"/>
    <w:qFormat/>
    <w:rsid w:val="00E932D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564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owrap">
    <w:name w:val="nowrap"/>
    <w:basedOn w:val="a0"/>
    <w:rsid w:val="003830F2"/>
  </w:style>
  <w:style w:type="character" w:customStyle="1" w:styleId="mw-headline">
    <w:name w:val="mw-headline"/>
    <w:basedOn w:val="a0"/>
    <w:rsid w:val="0061396C"/>
  </w:style>
  <w:style w:type="character" w:customStyle="1" w:styleId="listing-desc">
    <w:name w:val="listing-desc"/>
    <w:basedOn w:val="a0"/>
    <w:rsid w:val="009B25D2"/>
  </w:style>
  <w:style w:type="paragraph" w:customStyle="1" w:styleId="formattext">
    <w:name w:val="formattext"/>
    <w:basedOn w:val="a"/>
    <w:rsid w:val="00A44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6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9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4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6%D0%B2%D0%B5%D1%82%D0%BE%D0%BA" TargetMode="External"/><Relationship Id="rId299" Type="http://schemas.openxmlformats.org/officeDocument/2006/relationships/hyperlink" Target="https://ru.wikipedia.org/wiki/%D0%9F%D0%BE%D0%B1%D0%B5%D0%B3_%28%D0%B1%D0%BE%D1%82%D0%B0%D0%BD%D0%B8%D0%BA%D0%B0%29" TargetMode="External"/><Relationship Id="rId303" Type="http://schemas.openxmlformats.org/officeDocument/2006/relationships/hyperlink" Target="https://ru.wikipedia.org/wiki/%D0%92%D0%B5%D0%BD%D1%87%D0%B8%D0%BA" TargetMode="External"/><Relationship Id="rId21" Type="http://schemas.openxmlformats.org/officeDocument/2006/relationships/hyperlink" Target="https://ru.wikipedia.org/wiki/%D0%9F%D0%BB%D0%BE%D0%B4" TargetMode="External"/><Relationship Id="rId42" Type="http://schemas.openxmlformats.org/officeDocument/2006/relationships/hyperlink" Target="https://ru.wikipedia.org/wiki/%D0%A1%D0%B8%D0%B1%D0%B8%D1%80%D1%8C" TargetMode="External"/><Relationship Id="rId63" Type="http://schemas.openxmlformats.org/officeDocument/2006/relationships/image" Target="media/image13.jpeg"/><Relationship Id="rId84" Type="http://schemas.openxmlformats.org/officeDocument/2006/relationships/hyperlink" Target="https://ru.wikipedia.org/wiki/%D0%9F%D0%BB%D0%BE%D0%B4" TargetMode="External"/><Relationship Id="rId138" Type="http://schemas.openxmlformats.org/officeDocument/2006/relationships/hyperlink" Target="https://ru.wikipedia.org/wiki/%D0%9A%D1%83%D1%81%D1%82%D0%B0%D1%80%D0%BD%D0%B8%D0%BA" TargetMode="External"/><Relationship Id="rId159" Type="http://schemas.openxmlformats.org/officeDocument/2006/relationships/hyperlink" Target="https://ru.wikipedia.org/wiki/%D0%A6%D0%B2%D0%B5%D1%82%D0%BE%D0%BA" TargetMode="External"/><Relationship Id="rId170" Type="http://schemas.openxmlformats.org/officeDocument/2006/relationships/hyperlink" Target="https://ru.wikipedia.org/wiki/%D0%90%D1%81%D0%BA%D0%B0%D0%BD%D0%B8%D1%8F-%D0%9D%D0%BE%D0%B2%D0%B0_%28%D0%B7%D0%B0%D0%BF%D0%BE%D0%B2%D0%B5%D0%B4%D0%BD%D0%B8%D0%BA%29" TargetMode="External"/><Relationship Id="rId191" Type="http://schemas.openxmlformats.org/officeDocument/2006/relationships/image" Target="media/image26.jpeg"/><Relationship Id="rId205" Type="http://schemas.openxmlformats.org/officeDocument/2006/relationships/hyperlink" Target="https://ru.wikipedia.org/wiki/%D0%A1%D0%B5%D0%BC%D1%8F" TargetMode="External"/><Relationship Id="rId226" Type="http://schemas.openxmlformats.org/officeDocument/2006/relationships/hyperlink" Target="https://ru.wikipedia.org/wiki/%D0%A1%D0%BA%D0%BB%D0%BE%D0%BD" TargetMode="External"/><Relationship Id="rId247" Type="http://schemas.openxmlformats.org/officeDocument/2006/relationships/hyperlink" Target="https://ru.wikipedia.org/wiki/%D0%9B%D0%B8%D1%81%D1%82%D1%8C%D1%8F" TargetMode="External"/><Relationship Id="rId107" Type="http://schemas.openxmlformats.org/officeDocument/2006/relationships/hyperlink" Target="https://ru.wikipedia.org/wiki/%D0%A1%D0%B5%D0%B2%D0%B5%D1%80%D0%BD%D0%B0%D1%8F_%D0%90%D0%BC%D0%B5%D1%80%D0%B8%D0%BA%D0%B0" TargetMode="External"/><Relationship Id="rId268" Type="http://schemas.openxmlformats.org/officeDocument/2006/relationships/hyperlink" Target="https://ru.wikipedia.org/wiki/%D0%A1%D0%B0%D1%85%D0%B0%D1%80" TargetMode="External"/><Relationship Id="rId289" Type="http://schemas.openxmlformats.org/officeDocument/2006/relationships/hyperlink" Target="https://ru.wikipedia.org/wiki/%D0%9E%D0%BA%D0%BE%D0%BB%D0%BE%D1%86%D0%B2%D0%B5%D1%82%D0%BD%D0%B8%D0%BA" TargetMode="External"/><Relationship Id="rId11" Type="http://schemas.openxmlformats.org/officeDocument/2006/relationships/hyperlink" Target="https://ru.wikipedia.org/wiki/%D0%A1%D0%B8%D0%B1%D0%B8%D1%80%D1%8C" TargetMode="External"/><Relationship Id="rId32" Type="http://schemas.openxmlformats.org/officeDocument/2006/relationships/hyperlink" Target="https://ru.wikipedia.org/wiki/%D0%9E%D1%80%D0%B5%D1%85" TargetMode="External"/><Relationship Id="rId53" Type="http://schemas.openxmlformats.org/officeDocument/2006/relationships/hyperlink" Target="https://ru.wikipedia.org/wiki/%D0%9A%D0%BE%D1%80%D0%B5%D0%BD%D1%8C" TargetMode="External"/><Relationship Id="rId74" Type="http://schemas.openxmlformats.org/officeDocument/2006/relationships/hyperlink" Target="https://ru.wikipedia.org/wiki/%D0%9F%D0%BE%D0%B1%D0%B5%D0%B3_%28%D0%B1%D0%BE%D1%82%D0%B0%D0%BD%D0%B8%D0%BA%D0%B0%29" TargetMode="External"/><Relationship Id="rId128" Type="http://schemas.openxmlformats.org/officeDocument/2006/relationships/hyperlink" Target="https://ru.wikipedia.org/wiki/%D0%A1%D0%B5%D0%BC%D1%8F" TargetMode="External"/><Relationship Id="rId149" Type="http://schemas.openxmlformats.org/officeDocument/2006/relationships/hyperlink" Target="https://ru.wikipedia.org/wiki/%D0%95%D0%B2%D1%80%D0%B0%D0%B7%D0%B8%D1%8F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F%D1%80%D0%B8%D0%BB%D0%B8%D1%81%D1%82%D0%BD%D0%B8%D0%BA%D0%B8" TargetMode="External"/><Relationship Id="rId160" Type="http://schemas.openxmlformats.org/officeDocument/2006/relationships/hyperlink" Target="https://ru.wikipedia.org/wiki/%D0%9F%D0%BB%D0%BE%D0%B4" TargetMode="External"/><Relationship Id="rId181" Type="http://schemas.openxmlformats.org/officeDocument/2006/relationships/hyperlink" Target="https://ru.wikipedia.org/wiki/%D0%9B%D0%B8%D1%81%D1%82%D1%8C%D1%8F" TargetMode="External"/><Relationship Id="rId216" Type="http://schemas.openxmlformats.org/officeDocument/2006/relationships/hyperlink" Target="https://ru.wikipedia.org/wiki/%D0%9F%D0%B5%D1%81%D1%82%D0%B8%D0%BA" TargetMode="External"/><Relationship Id="rId237" Type="http://schemas.openxmlformats.org/officeDocument/2006/relationships/image" Target="media/image29.jpeg"/><Relationship Id="rId258" Type="http://schemas.openxmlformats.org/officeDocument/2006/relationships/hyperlink" Target="https://ru.wikipedia.org/wiki/%D0%9A%D0%BE%D1%80%D0%B5%D0%B9%D1%81%D0%BA%D0%B8%D0%B9_%D0%BF%D0%BE%D0%BB%D1%83%D0%BE%D1%81%D1%82%D1%80%D0%BE%D0%B2" TargetMode="External"/><Relationship Id="rId279" Type="http://schemas.openxmlformats.org/officeDocument/2006/relationships/hyperlink" Target="https://ru.wikipedia.org/wiki/L." TargetMode="External"/><Relationship Id="rId22" Type="http://schemas.openxmlformats.org/officeDocument/2006/relationships/hyperlink" Target="https://ru.wikipedia.org/wiki/%D0%9E%D1%80%D0%B5%D1%85" TargetMode="External"/><Relationship Id="rId43" Type="http://schemas.openxmlformats.org/officeDocument/2006/relationships/hyperlink" Target="https://ru.wikipedia.org/wiki/%D0%94%D0%B0%D0%BB%D1%8C%D0%BD%D0%B8%D0%B9_%D0%92%D0%BE%D1%81%D1%82%D0%BE%D0%BA_%D0%A0%D0%BE%D1%81%D1%81%D0%B8%D0%B8" TargetMode="External"/><Relationship Id="rId64" Type="http://schemas.openxmlformats.org/officeDocument/2006/relationships/hyperlink" Target="https://ru.wikipedia.org/wiki/Maxim." TargetMode="External"/><Relationship Id="rId118" Type="http://schemas.openxmlformats.org/officeDocument/2006/relationships/hyperlink" Target="https://ru.wikipedia.org/wiki/%D0%9C%D0%B5%D1%82%D1%91%D0%BB%D0%BA%D0%B0" TargetMode="External"/><Relationship Id="rId139" Type="http://schemas.openxmlformats.org/officeDocument/2006/relationships/hyperlink" Target="https://ru.wikipedia.org/wiki/%D0%9B%D0%B8%D1%81%D1%82" TargetMode="External"/><Relationship Id="rId290" Type="http://schemas.openxmlformats.org/officeDocument/2006/relationships/hyperlink" Target="https://ru.wikipedia.org/wiki/%D0%A7%D0%B0%D1%88%D0%B5%D0%BB%D0%B8%D1%81%D1%82%D0%B8%D0%BA" TargetMode="External"/><Relationship Id="rId304" Type="http://schemas.openxmlformats.org/officeDocument/2006/relationships/hyperlink" Target="https://ru.wikipedia.org/wiki/%D0%9F%D0%BB%D0%BE%D0%B4" TargetMode="External"/><Relationship Id="rId85" Type="http://schemas.openxmlformats.org/officeDocument/2006/relationships/hyperlink" Target="https://ru.wikipedia.org/wiki/%D0%9A%D0%BE%D1%81%D1%82%D1%8F%D0%BD%D0%BA%D0%B0" TargetMode="External"/><Relationship Id="rId150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171" Type="http://schemas.openxmlformats.org/officeDocument/2006/relationships/hyperlink" Target="https://ru.wikipedia.org/wiki/%D0%A5%D0%B5%D1%80%D1%81%D0%BE%D0%BD%D1%81%D0%BA%D0%B0%D1%8F_%D0%BE%D0%B1%D0%BB%D0%B0%D1%81%D1%82%D1%8C" TargetMode="External"/><Relationship Id="rId192" Type="http://schemas.openxmlformats.org/officeDocument/2006/relationships/hyperlink" Target="https://ru.wikipedia.org/wiki/%D0%90%D1%80%D0%B5%D0%B0%D0%BB" TargetMode="External"/><Relationship Id="rId206" Type="http://schemas.openxmlformats.org/officeDocument/2006/relationships/image" Target="media/image27.jpeg"/><Relationship Id="rId227" Type="http://schemas.openxmlformats.org/officeDocument/2006/relationships/hyperlink" Target="https://ru.wikipedia.org/wiki/%D0%9A%D0%BE%D1%80%D0%BD%D0%B5%D0%B2%D0%B8%D1%89%D0%B5" TargetMode="External"/><Relationship Id="rId248" Type="http://schemas.openxmlformats.org/officeDocument/2006/relationships/hyperlink" Target="https://ru.wikipedia.org/wiki/%D0%A6%D0%B2%D0%B5%D1%82%D0%BA%D0%B8" TargetMode="External"/><Relationship Id="rId269" Type="http://schemas.openxmlformats.org/officeDocument/2006/relationships/image" Target="media/image32.jpeg"/><Relationship Id="rId12" Type="http://schemas.openxmlformats.org/officeDocument/2006/relationships/hyperlink" Target="https://ru.wikipedia.org/wiki/%D0%92%D0%BE%D0%B4%D0%BE%D1%80%D0%B0%D0%B7%D0%B4%D0%B5%D0%BB" TargetMode="External"/><Relationship Id="rId33" Type="http://schemas.openxmlformats.org/officeDocument/2006/relationships/image" Target="media/image6.jpeg"/><Relationship Id="rId108" Type="http://schemas.openxmlformats.org/officeDocument/2006/relationships/hyperlink" Target="https://ru.wikipedia.org/wiki/%D0%90%D0%B7%D0%B8%D1%8F" TargetMode="External"/><Relationship Id="rId129" Type="http://schemas.openxmlformats.org/officeDocument/2006/relationships/image" Target="media/image16.jpeg"/><Relationship Id="rId280" Type="http://schemas.openxmlformats.org/officeDocument/2006/relationships/hyperlink" Target="http://www.zirozebar.com/pedia-ru/wiki/L." TargetMode="External"/><Relationship Id="rId54" Type="http://schemas.openxmlformats.org/officeDocument/2006/relationships/hyperlink" Target="https://ru.wikipedia.org/wiki/%D0%A1%D0%B5%D0%BC%D1%8F" TargetMode="External"/><Relationship Id="rId75" Type="http://schemas.openxmlformats.org/officeDocument/2006/relationships/hyperlink" Target="https://ru.wikipedia.org/wiki/%D0%9B%D0%B8%D1%81%D1%82" TargetMode="External"/><Relationship Id="rId96" Type="http://schemas.openxmlformats.org/officeDocument/2006/relationships/hyperlink" Target="https://ru.wikipedia.org/wiki/%D0%A6%D0%B2%D0%B5%D1%82%D0%BA%D0%B8" TargetMode="External"/><Relationship Id="rId140" Type="http://schemas.openxmlformats.org/officeDocument/2006/relationships/hyperlink" Target="https://ru.wikipedia.org/wiki/%D0%A8%D0%B8%D0%BF%D0%BE%D0%B2%D0%BD%D0%B8%D0%BA_%D0%BC%D0%BE%D1%80%D1%89%D0%B8%D0%BD%D0%B8%D1%81%D1%82%D1%8B%D0%B9" TargetMode="External"/><Relationship Id="rId161" Type="http://schemas.openxmlformats.org/officeDocument/2006/relationships/hyperlink" Target="https://ru.wikipedia.org/wiki/%D0%9A%D0%BE%D1%80%D0%BE%D0%B1%D0%BE%D1%87%D0%BA%D0%B0" TargetMode="External"/><Relationship Id="rId182" Type="http://schemas.openxmlformats.org/officeDocument/2006/relationships/hyperlink" Target="https://ru.wikipedia.org/wiki/%D0%A0%D0%BE%D0%B7%D0%B5%D1%82%D0%BA%D0%B0_%28%D0%B1%D0%BE%D1%82%D0%B0%D0%BD%D0%B8%D0%BA%D0%B0%29" TargetMode="External"/><Relationship Id="rId217" Type="http://schemas.openxmlformats.org/officeDocument/2006/relationships/hyperlink" Target="https://ru.wikipedia.org/wiki/%D0%9F%D0%BB%D0%BE%D0%B4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ru.wikipedia.org/wiki/%D0%9F%D1%80%D0%B8%D0%BC%D0%BE%D1%80%D1%81%D0%BA%D0%B8%D0%B9_%D0%BA%D1%80%D0%B0%D0%B9" TargetMode="External"/><Relationship Id="rId259" Type="http://schemas.openxmlformats.org/officeDocument/2006/relationships/hyperlink" Target="https://ru.wikipedia.org/wiki/%D0%A1%D1%82%D0%B2%D0%BE%D0%BB_%28%D0%B1%D0%BE%D1%82%D0%B0%D0%BD%D0%B8%D0%BA%D0%B0%29" TargetMode="External"/><Relationship Id="rId23" Type="http://schemas.openxmlformats.org/officeDocument/2006/relationships/hyperlink" Target="https://ru.wikipedia.org/wiki/%D0%96%D1%91%D0%BB%D1%83%D0%B4%D1%8C" TargetMode="External"/><Relationship Id="rId119" Type="http://schemas.openxmlformats.org/officeDocument/2006/relationships/hyperlink" Target="https://ru.wikipedia.org/wiki/%D0%9F%D0%B0%D0%B7%D1%83%D1%85%D0%B0_%28%D0%B1%D0%BE%D1%82%D0%B0%D0%BD%D0%B8%D0%BA%D0%B0%29" TargetMode="External"/><Relationship Id="rId270" Type="http://schemas.openxmlformats.org/officeDocument/2006/relationships/image" Target="media/image33.jpeg"/><Relationship Id="rId291" Type="http://schemas.openxmlformats.org/officeDocument/2006/relationships/hyperlink" Target="https://ru.wikipedia.org/wiki/%D0%A1%D1%82%D0%B0%D0%BC%D0%B8%D0%BD%D0%BE%D0%B4%D0%B8%D0%B9" TargetMode="External"/><Relationship Id="rId305" Type="http://schemas.openxmlformats.org/officeDocument/2006/relationships/image" Target="media/image36.jpeg"/><Relationship Id="rId44" Type="http://schemas.openxmlformats.org/officeDocument/2006/relationships/hyperlink" Target="https://ru.wikipedia.org/wiki/%D0%9F%D1%80%D0%B8%D0%BC%D0%BE%D1%80%D1%81%D0%BA%D0%B8%D0%B9_%D0%BA%D1%80%D0%B0%D0%B9" TargetMode="External"/><Relationship Id="rId65" Type="http://schemas.openxmlformats.org/officeDocument/2006/relationships/hyperlink" Target="https://ru.wikipedia.org/wiki/%D0%90%D1%80%D0%B5%D0%B0%D0%BB" TargetMode="External"/><Relationship Id="rId86" Type="http://schemas.openxmlformats.org/officeDocument/2006/relationships/hyperlink" Target="https://ru.wikipedia.org/wiki/%D0%93%D1%80%D0%B5%D1%86%D0%BA%D0%B8%D0%B9_%D0%BE%D1%80%D0%B5%D1%85" TargetMode="External"/><Relationship Id="rId130" Type="http://schemas.openxmlformats.org/officeDocument/2006/relationships/image" Target="media/image17.jpeg"/><Relationship Id="rId151" Type="http://schemas.openxmlformats.org/officeDocument/2006/relationships/hyperlink" Target="https://ru.wikipedia.org/wiki/%D0%9A%D1%83%D1%81%D1%82%D0%B0%D1%80%D0%BD%D0%B8%D0%BA" TargetMode="External"/><Relationship Id="rId172" Type="http://schemas.openxmlformats.org/officeDocument/2006/relationships/hyperlink" Target="https://ru.wikipedia.org/wiki/%D0%A5%D0%BE%D0%BC%D1%83%D1%82%D0%BE%D0%B2%D1%81%D0%BA%D0%B0%D1%8F_%D1%81%D1%82%D0%B5%D0%BF%D1%8C" TargetMode="External"/><Relationship Id="rId193" Type="http://schemas.openxmlformats.org/officeDocument/2006/relationships/hyperlink" Target="https://ru.wikipedia.org/wiki/%D0%91%D0%B0%D0%BB%D0%BA%D0%B0%D0%BD%D1%81%D0%BA%D0%B8%D0%B9_%D0%BF%D0%BE%D0%BB%D1%83%D0%BE%D1%81%D1%82%D1%80%D0%BE%D0%B2" TargetMode="External"/><Relationship Id="rId207" Type="http://schemas.openxmlformats.org/officeDocument/2006/relationships/hyperlink" Target="https://ru.wikipedia.org/wiki/%D0%95%D0%B2%D1%80%D0%BE%D0%BF%D0%B0" TargetMode="External"/><Relationship Id="rId228" Type="http://schemas.openxmlformats.org/officeDocument/2006/relationships/hyperlink" Target="https://ru.wikipedia.org/wiki/%D0%A1%D1%82%D0%B5%D0%B1%D0%B5%D0%BB%D1%8C" TargetMode="External"/><Relationship Id="rId249" Type="http://schemas.openxmlformats.org/officeDocument/2006/relationships/hyperlink" Target="https://ru.wikipedia.org/wiki/%D0%A6%D0%B2%D0%B5%D1%82%D0%B5%D0%BD%D0%B8%D0%B5" TargetMode="External"/><Relationship Id="rId13" Type="http://schemas.openxmlformats.org/officeDocument/2006/relationships/hyperlink" Target="https://ru.wikipedia.org/wiki/%D0%92%D0%BE%D0%BB%D0%B3%D0%B0" TargetMode="External"/><Relationship Id="rId109" Type="http://schemas.openxmlformats.org/officeDocument/2006/relationships/hyperlink" Target="https://ru.wikipedia.org/wiki/%D0%92%D0%B5%D1%87%D0%BD%D0%BE%D0%B7%D0%B5%D0%BB%D1%91%D0%BD%D1%8B%D0%B5_%D1%80%D0%B0%D1%81%D1%82%D0%B5%D0%BD%D0%B8%D1%8F" TargetMode="External"/><Relationship Id="rId260" Type="http://schemas.openxmlformats.org/officeDocument/2006/relationships/hyperlink" Target="https://ru.wikipedia.org/wiki/%D0%9A%D0%BE%D1%80%D0%B0" TargetMode="External"/><Relationship Id="rId281" Type="http://schemas.openxmlformats.org/officeDocument/2006/relationships/hyperlink" Target="https://ru.wikipedia.org/wiki/%D0%9B%D0%B8%D0%B0%D0%BD%D1%8B" TargetMode="External"/><Relationship Id="rId34" Type="http://schemas.openxmlformats.org/officeDocument/2006/relationships/image" Target="media/image7.jpeg"/><Relationship Id="rId55" Type="http://schemas.openxmlformats.org/officeDocument/2006/relationships/image" Target="media/image10.jpeg"/><Relationship Id="rId76" Type="http://schemas.openxmlformats.org/officeDocument/2006/relationships/hyperlink" Target="https://ru.wikipedia.org/wiki/%D0%A7%D0%B5%D1%80%D0%B5%D1%88%D0%BE%D0%BA" TargetMode="External"/><Relationship Id="rId97" Type="http://schemas.openxmlformats.org/officeDocument/2006/relationships/hyperlink" Target="https://ru.wikipedia.org/wiki/%D0%90%D0%B9%D0%B2%D0%B0_%D1%8F%D0%BF%D0%BE%D0%BD%D1%81%D0%BA%D0%B0%D1%8F" TargetMode="External"/><Relationship Id="rId120" Type="http://schemas.openxmlformats.org/officeDocument/2006/relationships/hyperlink" Target="https://ru.wikipedia.org/wiki/%D0%A6%D0%B2%D0%B5%D1%82%D0%BE%D0%BA" TargetMode="External"/><Relationship Id="rId141" Type="http://schemas.openxmlformats.org/officeDocument/2006/relationships/hyperlink" Target="https://ru.wikipedia.org/wiki/%D0%A6%D0%B2%D0%B5%D1%82%D0%BE%D0%BA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s://ru.wikipedia.org/wiki/%D0%A1%D0%B5%D0%BC%D1%8F" TargetMode="External"/><Relationship Id="rId183" Type="http://schemas.openxmlformats.org/officeDocument/2006/relationships/hyperlink" Target="https://ru.wikipedia.org/wiki/%D0%A6%D0%B2%D0%B5%D1%82%D0%BE%D0%BA" TargetMode="External"/><Relationship Id="rId218" Type="http://schemas.openxmlformats.org/officeDocument/2006/relationships/hyperlink" Target="https://ru.wikipedia.org/wiki/%D0%9A%D0%BE%D1%80%D0%BE%D0%B1%D0%BE%D1%87%D0%BA%D0%B0" TargetMode="External"/><Relationship Id="rId239" Type="http://schemas.openxmlformats.org/officeDocument/2006/relationships/hyperlink" Target="https://ru.wikipedia.org/wiki/%D0%AF%D0%BF%D0%BE%D0%BD%D0%B8%D1%8F" TargetMode="External"/><Relationship Id="rId250" Type="http://schemas.openxmlformats.org/officeDocument/2006/relationships/hyperlink" Target="https://ru.wikipedia.org/wiki/%D0%9F%D0%BB%D0%BE%D0%B4" TargetMode="External"/><Relationship Id="rId271" Type="http://schemas.openxmlformats.org/officeDocument/2006/relationships/hyperlink" Target="https://ru.wikipedia.org/wiki/%D0%91%D0%B8%D0%B3%D0%BD%D0%BE%D0%BD%D0%B8%D0%B5%D0%B2%D1%8B%D0%B5" TargetMode="External"/><Relationship Id="rId292" Type="http://schemas.openxmlformats.org/officeDocument/2006/relationships/hyperlink" Target="https://ru.wikipedia.org/wiki/%D0%9F%D0%BB%D0%BE%D0%B4" TargetMode="External"/><Relationship Id="rId306" Type="http://schemas.openxmlformats.org/officeDocument/2006/relationships/fontTable" Target="fontTable.xml"/><Relationship Id="rId24" Type="http://schemas.openxmlformats.org/officeDocument/2006/relationships/hyperlink" Target="https://ru.wikipedia.org/wiki/%D0%9F%D0%BB%D1%8E%D1%81%D0%BA%D0%B0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ru.wikipedia.org/wiki/%D0%9B%D0%B8%D1%81%D1%82%D0%B2%D0%B5%D0%BD%D0%BD%D0%B8%D1%87%D0%BD%D1%8B%D0%B9_%D0%BB%D0%B5%D1%81" TargetMode="External"/><Relationship Id="rId66" Type="http://schemas.openxmlformats.org/officeDocument/2006/relationships/hyperlink" Target="https://ru.wikipedia.org/wiki/%D0%9C%D0%B0%D0%BD%D1%8C%D1%87%D0%B6%D1%83%D1%80%D0%B8%D1%8F" TargetMode="External"/><Relationship Id="rId87" Type="http://schemas.openxmlformats.org/officeDocument/2006/relationships/hyperlink" Target="https://ru.wikipedia.org/wiki/%D0%A1%D0%BA%D0%BE%D1%80%D0%BB%D1%83%D0%BF%D0%B0" TargetMode="External"/><Relationship Id="rId110" Type="http://schemas.openxmlformats.org/officeDocument/2006/relationships/hyperlink" Target="https://ru.wikipedia.org/wiki/%D0%9A%D1%83%D1%81%D1%82%D0%B0%D1%80%D0%BD%D0%B8%D0%BA" TargetMode="External"/><Relationship Id="rId115" Type="http://schemas.openxmlformats.org/officeDocument/2006/relationships/hyperlink" Target="https://ru.wikipedia.org/wiki/%D0%9B%D0%B8%D1%81%D1%82%D0%BE%D1%87%D0%B5%D0%BA_%28%D1%87%D0%B0%D1%81%D1%82%D1%8C_%D0%BB%D0%B8%D1%81%D1%82%D0%B0%29" TargetMode="External"/><Relationship Id="rId131" Type="http://schemas.openxmlformats.org/officeDocument/2006/relationships/hyperlink" Target="https://ru.wikipedia.org/wiki/%D0%94%D0%B0%D0%BB%D1%8C%D0%BD%D0%B8%D0%B9_%D0%92%D0%BE%D1%81%D1%82%D0%BE%D0%BA_%D0%A0%D0%BE%D1%81%D1%81%D0%B8%D0%B8" TargetMode="External"/><Relationship Id="rId136" Type="http://schemas.openxmlformats.org/officeDocument/2006/relationships/hyperlink" Target="https://ru.wikipedia.org/wiki/%D0%AF%D0%BF%D0%BE%D0%BD%D0%B8%D1%8F" TargetMode="External"/><Relationship Id="rId157" Type="http://schemas.openxmlformats.org/officeDocument/2006/relationships/hyperlink" Target="https://ru.wikipedia.org/wiki/%D0%A6%D0%B2%D0%B5%D1%82%D0%BE%D0%BA" TargetMode="External"/><Relationship Id="rId178" Type="http://schemas.openxmlformats.org/officeDocument/2006/relationships/hyperlink" Target="https://ru.wikipedia.org/wiki/%D0%94%D0%B2%D1%83%D0%BB%D0%B5%D1%82%D0%BD%D0%B5%D0%B5_%D1%80%D0%B0%D1%81%D1%82%D0%B5%D0%BD%D0%B8%D0%B5" TargetMode="External"/><Relationship Id="rId301" Type="http://schemas.openxmlformats.org/officeDocument/2006/relationships/hyperlink" Target="https://ru.wikipedia.org/wiki/%D0%A6%D0%B2%D0%B5%D1%82%D0%BE%D0%BA" TargetMode="External"/><Relationship Id="rId61" Type="http://schemas.openxmlformats.org/officeDocument/2006/relationships/hyperlink" Target="https://ru.wikipedia.org/wiki/%D0%A8%D0%B8%D1%88%D0%BA%D0%B0" TargetMode="External"/><Relationship Id="rId82" Type="http://schemas.openxmlformats.org/officeDocument/2006/relationships/hyperlink" Target="https://ru.wikipedia.org/wiki/%D0%9F%D0%B5%D1%81%D1%82%D0%B8%D0%BA" TargetMode="External"/><Relationship Id="rId152" Type="http://schemas.openxmlformats.org/officeDocument/2006/relationships/hyperlink" Target="https://ru.wikipedia.org/wiki/%D0%92%D0%B5%D1%82%D0%B2%D1%8C" TargetMode="External"/><Relationship Id="rId173" Type="http://schemas.openxmlformats.org/officeDocument/2006/relationships/hyperlink" Target="https://ru.wikipedia.org/wiki/%D0%94%D0%BE%D0%BD%D0%B5%D1%86%D0%BA%D0%B0%D1%8F_%D0%BE%D0%B1%D0%BB%D0%B0%D1%81%D1%82%D1%8C" TargetMode="External"/><Relationship Id="rId194" Type="http://schemas.openxmlformats.org/officeDocument/2006/relationships/hyperlink" Target="https://ru.wikipedia.org/wiki/%D0%92%D0%BE%D1%81%D1%82%D0%BE%D1%87%D0%BD%D0%B0%D1%8F_%D0%95%D0%B2%D1%80%D0%BE%D0%BF%D0%B0" TargetMode="External"/><Relationship Id="rId199" Type="http://schemas.openxmlformats.org/officeDocument/2006/relationships/hyperlink" Target="https://ru.wikipedia.org/wiki/%D0%9B%D0%B8%D1%81%D1%82" TargetMode="External"/><Relationship Id="rId203" Type="http://schemas.openxmlformats.org/officeDocument/2006/relationships/hyperlink" Target="https://ru.wikipedia.org/wiki/%D0%9F%D0%BB%D0%BE%D0%B4" TargetMode="External"/><Relationship Id="rId208" Type="http://schemas.openxmlformats.org/officeDocument/2006/relationships/hyperlink" Target="https://ru.wikipedia.org/wiki/%D0%9F%D0%B5%D1%80%D0%B5%D0%B4%D0%BD%D1%8F%D1%8F_%D0%90%D0%B7%D0%B8%D1%8F" TargetMode="External"/><Relationship Id="rId229" Type="http://schemas.openxmlformats.org/officeDocument/2006/relationships/hyperlink" Target="https://ru.wikipedia.org/wiki/%D0%9B%D0%B8%D1%81%D1%82" TargetMode="External"/><Relationship Id="rId19" Type="http://schemas.openxmlformats.org/officeDocument/2006/relationships/hyperlink" Target="https://ru.wikipedia.org/wiki/%D0%A2%D1%8B%D1%87%D0%B8%D0%BD%D0%BA%D0%B0" TargetMode="External"/><Relationship Id="rId224" Type="http://schemas.openxmlformats.org/officeDocument/2006/relationships/hyperlink" Target="https://ru.wikipedia.org/wiki/%D0%9E%D0%BF%D1%83%D1%88%D0%BA%D0%B0" TargetMode="External"/><Relationship Id="rId240" Type="http://schemas.openxmlformats.org/officeDocument/2006/relationships/hyperlink" Target="https://ru.wikipedia.org/wiki/%D0%9A%D0%9D%D0%94%D0%A0" TargetMode="External"/><Relationship Id="rId245" Type="http://schemas.openxmlformats.org/officeDocument/2006/relationships/hyperlink" Target="https://ru.wikipedia.org/wiki/%D0%9F%D0%BE%D0%B1%D0%B5%D0%B3_%28%D0%B1%D0%BE%D1%82%D0%B0%D0%BD%D0%B8%D0%BA%D0%B0%29" TargetMode="External"/><Relationship Id="rId261" Type="http://schemas.openxmlformats.org/officeDocument/2006/relationships/hyperlink" Target="https://ru.wikipedia.org/wiki/%D0%9F%D0%BE%D0%B1%D0%B5%D0%B3_%28%D0%B1%D0%BE%D1%82%D0%B0%D0%BD%D0%B8%D0%BA%D0%B0%29" TargetMode="External"/><Relationship Id="rId266" Type="http://schemas.openxmlformats.org/officeDocument/2006/relationships/hyperlink" Target="https://ru.wikipedia.org/wiki/%D0%9F%D0%BB%D0%BE%D0%B4" TargetMode="External"/><Relationship Id="rId287" Type="http://schemas.openxmlformats.org/officeDocument/2006/relationships/hyperlink" Target="https://ru.wikipedia.org/wiki/%D0%A2%D1%8B%D1%87%D0%B8%D0%BD%D0%BA%D0%B0" TargetMode="External"/><Relationship Id="rId14" Type="http://schemas.openxmlformats.org/officeDocument/2006/relationships/hyperlink" Target="https://ru.wikipedia.org/wiki/%D0%A3%D1%80%D0%B0%D0%BB_%28%D1%80%D0%B5%D0%BA%D0%B0%29" TargetMode="External"/><Relationship Id="rId30" Type="http://schemas.openxmlformats.org/officeDocument/2006/relationships/hyperlink" Target="https://ru.wikipedia.org/wiki/%D0%A1%D0%BE%D1%86%D0%B2%D0%B5%D1%82%D0%B8%D0%B5" TargetMode="External"/><Relationship Id="rId35" Type="http://schemas.openxmlformats.org/officeDocument/2006/relationships/hyperlink" Target="https://ru.wikipedia.org/wiki/%D0%9A%D0%B8%D1%82%D0%B0%D0%B9" TargetMode="External"/><Relationship Id="rId56" Type="http://schemas.openxmlformats.org/officeDocument/2006/relationships/image" Target="media/image11.jpeg"/><Relationship Id="rId77" Type="http://schemas.openxmlformats.org/officeDocument/2006/relationships/hyperlink" Target="https://ru.wikipedia.org/wiki/%D0%9B%D0%B8%D1%81%D1%82%D0%BE%D1%87%D0%B5%D0%BA_%28%D1%87%D0%B0%D1%81%D1%82%D1%8C_%D0%BB%D0%B8%D1%81%D1%82%D0%B0%29" TargetMode="External"/><Relationship Id="rId100" Type="http://schemas.openxmlformats.org/officeDocument/2006/relationships/hyperlink" Target="https://ru.wikipedia.org/wiki/%D0%A2%D1%8B%D1%87%D0%B8%D0%BD%D0%BA%D0%B8" TargetMode="External"/><Relationship Id="rId105" Type="http://schemas.openxmlformats.org/officeDocument/2006/relationships/image" Target="media/image14.jpeg"/><Relationship Id="rId126" Type="http://schemas.openxmlformats.org/officeDocument/2006/relationships/hyperlink" Target="https://ru.wikipedia.org/wiki/%D0%9F%D0%BB%D0%BE%D0%B4" TargetMode="External"/><Relationship Id="rId147" Type="http://schemas.openxmlformats.org/officeDocument/2006/relationships/image" Target="media/image19.jpeg"/><Relationship Id="rId168" Type="http://schemas.openxmlformats.org/officeDocument/2006/relationships/image" Target="media/image22.jpeg"/><Relationship Id="rId282" Type="http://schemas.openxmlformats.org/officeDocument/2006/relationships/hyperlink" Target="https://ru.wikipedia.org/wiki/%D0%A1%D1%82%D0%B5%D0%B1%D0%B5%D0%BB%D1%8C" TargetMode="External"/><Relationship Id="rId8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51" Type="http://schemas.openxmlformats.org/officeDocument/2006/relationships/hyperlink" Target="https://ru.wikipedia.org/wiki/%D0%9F%D0%BE%D0%B1%D0%B5%D0%B3_%28%D0%B1%D0%BE%D1%82%D0%B0%D0%BD%D0%B8%D0%BA%D0%B0%29" TargetMode="External"/><Relationship Id="rId72" Type="http://schemas.openxmlformats.org/officeDocument/2006/relationships/hyperlink" Target="https://ru.wikipedia.org/wiki/%D0%A1%D1%82%D0%B2%D0%BE%D0%BB_%28%D0%B1%D0%BE%D1%82%D0%B0%D0%BD%D0%B8%D0%BA%D0%B0%29" TargetMode="External"/><Relationship Id="rId93" Type="http://schemas.openxmlformats.org/officeDocument/2006/relationships/hyperlink" Target="https://ru.wikipedia.org/wiki/%D0%9F%D0%BE%D1%87%D0%BA%D0%B0_%28%D0%B1%D0%BE%D1%82%D0%B0%D0%BD%D0%B8%D0%BA%D0%B0%29" TargetMode="External"/><Relationship Id="rId98" Type="http://schemas.openxmlformats.org/officeDocument/2006/relationships/hyperlink" Target="https://ru.wikipedia.org/wiki/%D0%A7%D0%B0%D1%88%D0%B5%D0%BB%D0%B8%D1%81%D1%82%D0%B8%D0%BA%D0%B8" TargetMode="External"/><Relationship Id="rId121" Type="http://schemas.openxmlformats.org/officeDocument/2006/relationships/hyperlink" Target="https://ru.wikipedia.org/wiki/%D0%A7%D0%B0%D1%88%D0%B5%D0%BB%D0%B8%D1%81%D1%82%D0%B8%D0%BA" TargetMode="External"/><Relationship Id="rId142" Type="http://schemas.openxmlformats.org/officeDocument/2006/relationships/hyperlink" Target="https://ru.wikipedia.org/wiki/%D0%A6%D0%B2%D0%B5%D1%82%D0%BE%D0%BD%D0%BE%D0%B6%D0%BA%D0%B0" TargetMode="External"/><Relationship Id="rId163" Type="http://schemas.openxmlformats.org/officeDocument/2006/relationships/hyperlink" Target="https://ru.wikipedia.org/wiki/%D0%A6%D0%B2%D0%B5%D1%82%D0%BA%D0%BE%D0%B2%D1%8B%D0%B5_%D1%80%D0%B0%D1%81%D1%82%D0%B5%D0%BD%D0%B8%D1%8F" TargetMode="External"/><Relationship Id="rId184" Type="http://schemas.openxmlformats.org/officeDocument/2006/relationships/hyperlink" Target="https://ru.wikipedia.org/wiki/%D0%9A%D0%B8%D1%81%D1%82%D1%8C_%28%D0%B1%D0%BE%D1%82%D0%B0%D0%BD%D0%B8%D0%BA%D0%B0%29" TargetMode="External"/><Relationship Id="rId189" Type="http://schemas.openxmlformats.org/officeDocument/2006/relationships/hyperlink" Target="https://ru.wikipedia.org/wiki/%D0%9A%D0%BE%D1%80%D0%BE%D0%B1%D0%BE%D1%87%D0%BA%D0%B0" TargetMode="External"/><Relationship Id="rId219" Type="http://schemas.openxmlformats.org/officeDocument/2006/relationships/hyperlink" Target="https://ru.wikipedia.org/wiki/%D0%A1%D0%B5%D0%BC%D0%B5%D0%BD%D0%B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A7%D0%B0%D1%88%D0%B5%D1%87%D0%BA%D0%B0" TargetMode="External"/><Relationship Id="rId230" Type="http://schemas.openxmlformats.org/officeDocument/2006/relationships/hyperlink" Target="https://ru.wikipedia.org/wiki/%D0%A7%D0%B5%D1%80%D0%B5%D1%88%D0%BE%D0%BA" TargetMode="External"/><Relationship Id="rId235" Type="http://schemas.openxmlformats.org/officeDocument/2006/relationships/hyperlink" Target="https://ru.wikipedia.org/wiki/%D0%94%D1%83%D1%88%D0%B8%D1%86%D0%B0_%D0%BE%D0%B1%D1%8B%D0%BA%D0%BD%D0%BE%D0%B2%D0%B5%D0%BD%D0%BD%D0%B0%D1%8F" TargetMode="External"/><Relationship Id="rId251" Type="http://schemas.openxmlformats.org/officeDocument/2006/relationships/hyperlink" Target="https://ru.wikipedia.org/wiki/%D0%9A%D0%BE%D1%80%D0%BE%D0%B1%D0%BE%D1%87%D0%BA%D0%B0" TargetMode="External"/><Relationship Id="rId256" Type="http://schemas.openxmlformats.org/officeDocument/2006/relationships/hyperlink" Target="https://ru.wikipedia.org/wiki/%D0%9F%D1%80%D0%B8%D0%BC%D0%BE%D1%80%D1%8C%D0%B5" TargetMode="External"/><Relationship Id="rId277" Type="http://schemas.openxmlformats.org/officeDocument/2006/relationships/image" Target="media/image34.jpeg"/><Relationship Id="rId298" Type="http://schemas.openxmlformats.org/officeDocument/2006/relationships/hyperlink" Target="https://ru.wikipedia.org/wiki/%D0%94%D0%B5%D0%BA%D0%BE%D1%80%D0%B0%D1%82%D0%B8%D0%B2%D0%BD%D0%BE%D0%B5_%D1%80%D0%B0%D1%81%D1%82%D0%B5%D0%BD%D0%B8%D0%B5" TargetMode="External"/><Relationship Id="rId25" Type="http://schemas.openxmlformats.org/officeDocument/2006/relationships/image" Target="media/image4.jpeg"/><Relationship Id="rId46" Type="http://schemas.openxmlformats.org/officeDocument/2006/relationships/hyperlink" Target="https://ru.wikipedia.org/wiki/%D0%94%D0%B8%D0%B0%D0%BC%D0%B5%D1%82%D1%80" TargetMode="External"/><Relationship Id="rId67" Type="http://schemas.openxmlformats.org/officeDocument/2006/relationships/hyperlink" Target="https://ru.wikipedia.org/wiki/%D0%9A%D0%B8%D1%82%D0%B0%D0%B9" TargetMode="External"/><Relationship Id="rId116" Type="http://schemas.openxmlformats.org/officeDocument/2006/relationships/hyperlink" Target="https://ru.wikipedia.org/wiki/%D0%A1%D0%BE%D1%86%D0%B2%D0%B5%D1%82%D0%B8%D0%B5" TargetMode="External"/><Relationship Id="rId137" Type="http://schemas.openxmlformats.org/officeDocument/2006/relationships/hyperlink" Target="https://ru.wikipedia.org/wiki/%D0%A0%D0%B5%D1%81%D0%BF%D1%83%D0%B1%D0%BB%D0%B8%D0%BA%D0%B0_%D0%9A%D0%BE%D1%80%D0%B5%D1%8F" TargetMode="External"/><Relationship Id="rId158" Type="http://schemas.openxmlformats.org/officeDocument/2006/relationships/hyperlink" Target="https://ru.wikipedia.org/wiki/%D0%9C%D0%B5%D1%82%D1%91%D0%BB%D0%BA%D0%B0_%28%D1%81%D0%BE%D1%86%D0%B2%D0%B5%D1%82%D0%B8%D0%B5%29" TargetMode="External"/><Relationship Id="rId272" Type="http://schemas.openxmlformats.org/officeDocument/2006/relationships/hyperlink" Target="https://ru.wikipedia.org/wiki/%D0%A1%D0%B5%D0%B2%D0%B5%D1%80%D0%BD%D0%B0%D1%8F_%D0%90%D0%BC%D0%B5%D1%80%D0%B8%D0%BA%D0%B0" TargetMode="External"/><Relationship Id="rId293" Type="http://schemas.openxmlformats.org/officeDocument/2006/relationships/hyperlink" Target="https://ru.wikipedia.org/wiki/%D0%9C%D0%BD%D0%BE%D0%B3%D0%BE%D0%BE%D1%80%D0%B5%D1%88%D0%B5%D0%BA" TargetMode="External"/><Relationship Id="rId302" Type="http://schemas.openxmlformats.org/officeDocument/2006/relationships/hyperlink" Target="https://ru.wikipedia.org/wiki/%D0%9C%D1%83%D1%82%D0%BE%D0%B2%D0%BA%D0%B0" TargetMode="External"/><Relationship Id="rId307" Type="http://schemas.openxmlformats.org/officeDocument/2006/relationships/theme" Target="theme/theme1.xml"/><Relationship Id="rId20" Type="http://schemas.openxmlformats.org/officeDocument/2006/relationships/hyperlink" Target="https://ru.wikipedia.org/wiki/%D0%A1%D0%B5%D1%80%D1%91%D0%B6%D0%BA%D0%B0" TargetMode="External"/><Relationship Id="rId41" Type="http://schemas.openxmlformats.org/officeDocument/2006/relationships/hyperlink" Target="https://ru.wikipedia.org/wiki/%D0%9F%D0%BE%D1%80%D0%BE%D0%B4%D1%8B_%D0%B4%D1%80%D0%B5%D0%B2%D0%B5%D1%81%D0%B8%D0%BD%D1%8B" TargetMode="External"/><Relationship Id="rId62" Type="http://schemas.openxmlformats.org/officeDocument/2006/relationships/image" Target="media/image12.jpeg"/><Relationship Id="rId83" Type="http://schemas.openxmlformats.org/officeDocument/2006/relationships/hyperlink" Target="https://ru.wikipedia.org/wiki/%D0%9F%D0%BE%D0%B1%D0%B5%D0%B3_%28%D0%B1%D0%BE%D1%82%D0%B0%D0%BD%D0%B8%D0%BA%D0%B0%29" TargetMode="External"/><Relationship Id="rId88" Type="http://schemas.openxmlformats.org/officeDocument/2006/relationships/hyperlink" Target="https://ru.wikipedia.org/w/index.php?title=%D0%AF%D0%B4%D1%80%D0%BE_%28%D0%B1%D0%BE%D1%82%D0%B0%D0%BD%D0%B8%D0%BA%D0%B0%29&amp;action=edit&amp;redlink=1" TargetMode="External"/><Relationship Id="rId111" Type="http://schemas.openxmlformats.org/officeDocument/2006/relationships/hyperlink" Target="https://ru.wikipedia.org/wiki/%D0%94%D0%B5%D1%80%D0%B5%D0%B2%D0%BE" TargetMode="External"/><Relationship Id="rId132" Type="http://schemas.openxmlformats.org/officeDocument/2006/relationships/hyperlink" Target="https://ru.wikipedia.org/wiki/%D0%9A%D0%B0%D0%BC%D1%87%D0%B0%D1%82%D0%BA%D0%B0" TargetMode="External"/><Relationship Id="rId153" Type="http://schemas.openxmlformats.org/officeDocument/2006/relationships/hyperlink" Target="https://ru.wikipedia.org/wiki/%D0%91%D0%B8%D0%BE%D0%BB%D0%BE%D0%B3%D0%B8%D1%87%D0%B5%D1%81%D0%BA%D0%B8%D0%B9_%D0%B2%D0%B8%D0%B4" TargetMode="External"/><Relationship Id="rId174" Type="http://schemas.openxmlformats.org/officeDocument/2006/relationships/hyperlink" Target="https://ru.wikipedia.org/wiki/%D0%A3%D0%BA%D1%80%D0%B0%D0%B8%D0%BD%D0%B0" TargetMode="External"/><Relationship Id="rId179" Type="http://schemas.openxmlformats.org/officeDocument/2006/relationships/hyperlink" Target="https://ru.wikipedia.org/wiki/%D0%9E%D0%B4%D0%BD%D0%BE%D0%BB%D0%B5%D1%82%D0%BD%D0%B5%D0%B5_%D1%80%D0%B0%D1%81%D1%82%D0%B5%D0%BD%D0%B8%D0%B5" TargetMode="External"/><Relationship Id="rId195" Type="http://schemas.openxmlformats.org/officeDocument/2006/relationships/hyperlink" Target="https://ru.wikipedia.org/wiki/%D0%9A%D0%B0%D0%B2%D0%BA%D0%B0%D0%B7" TargetMode="External"/><Relationship Id="rId209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190" Type="http://schemas.openxmlformats.org/officeDocument/2006/relationships/image" Target="media/image25.jpeg"/><Relationship Id="rId204" Type="http://schemas.openxmlformats.org/officeDocument/2006/relationships/hyperlink" Target="https://ru.wikipedia.org/wiki/%D0%9B%D0%B8%D1%81%D1%82%D0%BE%D0%B2%D0%BA%D0%B0_%28%D0%BF%D0%BB%D0%BE%D0%B4%29" TargetMode="External"/><Relationship Id="rId220" Type="http://schemas.openxmlformats.org/officeDocument/2006/relationships/image" Target="media/image28.jpeg"/><Relationship Id="rId225" Type="http://schemas.openxmlformats.org/officeDocument/2006/relationships/hyperlink" Target="https://ru.wikipedia.org/wiki/%D0%9A%D1%83%D1%81%D1%82%D0%B0%D1%80%D0%BD%D0%B8%D0%BA" TargetMode="External"/><Relationship Id="rId241" Type="http://schemas.openxmlformats.org/officeDocument/2006/relationships/hyperlink" Target="https://ru.wikipedia.org/wiki/%D0%A1%D0%BA%D0%B0%D0%BB%D0%B0" TargetMode="External"/><Relationship Id="rId246" Type="http://schemas.openxmlformats.org/officeDocument/2006/relationships/hyperlink" Target="https://ru.wikipedia.org/wiki/%D0%9A%D0%BE%D1%80%D0%B0" TargetMode="External"/><Relationship Id="rId267" Type="http://schemas.openxmlformats.org/officeDocument/2006/relationships/hyperlink" Target="https://ru.wikipedia.org/wiki/%D0%AF%D0%B3%D0%BE%D0%B4%D0%B0_%28%D0%B1%D0%BE%D1%82%D0%B0%D0%BD%D0%B8%D0%BA%D0%B0%29" TargetMode="External"/><Relationship Id="rId288" Type="http://schemas.openxmlformats.org/officeDocument/2006/relationships/hyperlink" Target="https://ru.wikipedia.org/wiki/%D0%9F%D0%BB%D0%BE%D0%B4%D0%BE%D0%BB%D0%B8%D1%81%D1%82%D0%B8%D0%BA" TargetMode="External"/><Relationship Id="rId15" Type="http://schemas.openxmlformats.org/officeDocument/2006/relationships/hyperlink" Target="https://ru.wikipedia.org/wiki/%D0%9A%D0%BE%D1%80%D0%B5%D0%BD%D1%8C" TargetMode="External"/><Relationship Id="rId36" Type="http://schemas.openxmlformats.org/officeDocument/2006/relationships/hyperlink" Target="https://ru.wikipedia.org/wiki/%D0%AF%D0%BF%D0%BE%D0%BD%D0%B8%D1%8F" TargetMode="External"/><Relationship Id="rId57" Type="http://schemas.openxmlformats.org/officeDocument/2006/relationships/hyperlink" Target="https://ru.wikipedia.org/wiki/%D0%A1%D0%B5%D0%B2%D0%B5%D1%80%D0%BD%D0%B0%D1%8F_%D0%90%D0%BC%D0%B5%D1%80%D0%B8%D0%BA%D0%B0" TargetMode="External"/><Relationship Id="rId106" Type="http://schemas.openxmlformats.org/officeDocument/2006/relationships/image" Target="media/image15.jpeg"/><Relationship Id="rId127" Type="http://schemas.openxmlformats.org/officeDocument/2006/relationships/hyperlink" Target="https://ru.wikipedia.org/wiki/%D0%AF%D0%B3%D0%BE%D0%B4%D0%B0_%28%D0%B1%D0%BE%D1%82%D0%B0%D0%BD%D0%B8%D0%BA%D0%B0%29" TargetMode="External"/><Relationship Id="rId262" Type="http://schemas.openxmlformats.org/officeDocument/2006/relationships/hyperlink" Target="https://ru.wikipedia.org/wiki/%D0%9B%D0%B8%D1%81%D1%82" TargetMode="External"/><Relationship Id="rId283" Type="http://schemas.openxmlformats.org/officeDocument/2006/relationships/hyperlink" Target="https://ru.wikipedia.org/wiki/%D0%9B%D0%B8%D1%81%D1%82" TargetMode="External"/><Relationship Id="rId10" Type="http://schemas.openxmlformats.org/officeDocument/2006/relationships/hyperlink" Target="https://ru.wikipedia.org/wiki/%D0%9B%D0%B5%D0%BD%D0%B8%D0%BD%D0%B3%D1%80%D0%B0%D0%B4%D1%81%D0%BA%D0%B0%D1%8F_%D0%BE%D0%B1%D0%BB%D0%B0%D1%81%D1%82%D1%8C" TargetMode="External"/><Relationship Id="rId31" Type="http://schemas.openxmlformats.org/officeDocument/2006/relationships/hyperlink" Target="https://ru.wikipedia.org/wiki/%D0%9F%D0%BB%D0%BE%D0%B4" TargetMode="External"/><Relationship Id="rId52" Type="http://schemas.openxmlformats.org/officeDocument/2006/relationships/hyperlink" Target="https://ru.wikipedia.org/wiki/%D0%A1%D0%BF%D0%B8%D1%80%D0%B0%D0%BB%D1%8C" TargetMode="External"/><Relationship Id="rId73" Type="http://schemas.openxmlformats.org/officeDocument/2006/relationships/hyperlink" Target="https://ru.wikipedia.org/wiki/%D0%9A%D0%BE%D1%80%D0%B0" TargetMode="External"/><Relationship Id="rId78" Type="http://schemas.openxmlformats.org/officeDocument/2006/relationships/hyperlink" Target="https://ru.wikipedia.org/wiki/%D0%9B%D0%B8%D1%81%D1%82%D0%BE%D0%B2%D0%B0%D1%8F_%D0%BF%D0%BB%D0%B0%D1%81%D1%82%D0%B8%D0%BD%D0%BA%D0%B0" TargetMode="External"/><Relationship Id="rId94" Type="http://schemas.openxmlformats.org/officeDocument/2006/relationships/hyperlink" Target="https://ru.wikipedia.org/wiki/%D0%9B%D0%B8%D1%81%D1%82" TargetMode="External"/><Relationship Id="rId99" Type="http://schemas.openxmlformats.org/officeDocument/2006/relationships/hyperlink" Target="https://ru.wikipedia.org/wiki/%D0%9B%D0%B5%D0%BF%D0%B5%D1%81%D1%82%D0%BA%D0%B8" TargetMode="External"/><Relationship Id="rId101" Type="http://schemas.openxmlformats.org/officeDocument/2006/relationships/hyperlink" Target="https://ru.wikipedia.org/wiki/%D0%9F%D0%B5%D1%81%D1%82%D0%B8%D0%BA" TargetMode="External"/><Relationship Id="rId122" Type="http://schemas.openxmlformats.org/officeDocument/2006/relationships/hyperlink" Target="https://ru.wikipedia.org/wiki/%D0%9B%D0%B5%D0%BF%D0%B5%D1%81%D1%82%D0%BE%D0%BA" TargetMode="External"/><Relationship Id="rId143" Type="http://schemas.openxmlformats.org/officeDocument/2006/relationships/hyperlink" Target="https://ru.wikipedia.org/wiki/%D0%A7%D0%B0%D1%88%D0%B5%D0%BB%D0%B8%D1%81%D1%82%D0%B8%D0%BA" TargetMode="External"/><Relationship Id="rId148" Type="http://schemas.openxmlformats.org/officeDocument/2006/relationships/image" Target="media/image20.jpeg"/><Relationship Id="rId164" Type="http://schemas.openxmlformats.org/officeDocument/2006/relationships/hyperlink" Target="https://ru.wikipedia.org/wiki/%D0%A1%D0%B5%D1%80%D1%8C%D0%B3%D0%B8" TargetMode="External"/><Relationship Id="rId169" Type="http://schemas.openxmlformats.org/officeDocument/2006/relationships/hyperlink" Target="https://ru.wikipedia.org/wiki/%D0%A1%D0%B8%D0%B1%D0%B8%D1%80%D1%8C" TargetMode="External"/><Relationship Id="rId185" Type="http://schemas.openxmlformats.org/officeDocument/2006/relationships/hyperlink" Target="https://ru.wikipedia.org/wiki/%D0%97%D0%BE%D0%BD%D1%82%D0%B8%D0%BA_%28%D1%81%D0%BE%D1%86%D0%B2%D0%B5%D1%82%D0%B8%D0%B5%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0%D0%B5%D0%B0%D0%BB" TargetMode="External"/><Relationship Id="rId180" Type="http://schemas.openxmlformats.org/officeDocument/2006/relationships/hyperlink" Target="https://ru.wikipedia.org/wiki/%D0%A2%D1%80%D0%B0%D0%B2%D0%B0" TargetMode="External"/><Relationship Id="rId210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215" Type="http://schemas.openxmlformats.org/officeDocument/2006/relationships/hyperlink" Target="https://ru.wikipedia.org/wiki/%D0%92%D0%B5%D0%BD%D1%87%D0%B8%D0%BA" TargetMode="External"/><Relationship Id="rId236" Type="http://schemas.openxmlformats.org/officeDocument/2006/relationships/hyperlink" Target="https://ru.wikipedia.org/wiki/%D0%A4%D0%BE%D1%80%D0%BC%D1%83%D0%BB%D0%B0_%D1%86%D0%B2%D0%B5%D1%82%D0%BA%D0%B0" TargetMode="External"/><Relationship Id="rId257" Type="http://schemas.openxmlformats.org/officeDocument/2006/relationships/hyperlink" Target="https://ru.wikipedia.org/wiki/%D0%9A%D0%B8%D1%82%D0%B0%D0%B9" TargetMode="External"/><Relationship Id="rId278" Type="http://schemas.openxmlformats.org/officeDocument/2006/relationships/hyperlink" Target="https://ru.wikipedia.org/wiki/Dill.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s://ru.wikipedia.org/wiki/%D0%A6%D0%B2%D0%B5%D1%82%D0%BE%D0%BA" TargetMode="External"/><Relationship Id="rId252" Type="http://schemas.openxmlformats.org/officeDocument/2006/relationships/image" Target="media/image30.jpeg"/><Relationship Id="rId273" Type="http://schemas.openxmlformats.org/officeDocument/2006/relationships/hyperlink" Target="https://ru.wikipedia.org/wiki/%D0%9B%D0%B8%D1%81%D1%82" TargetMode="External"/><Relationship Id="rId294" Type="http://schemas.openxmlformats.org/officeDocument/2006/relationships/hyperlink" Target="https://ru.wikipedia.org/wiki/%D0%A1%D1%82%D0%B8%D0%BB%D0%BE%D0%B4%D0%B8%D0%B9" TargetMode="External"/><Relationship Id="rId47" Type="http://schemas.openxmlformats.org/officeDocument/2006/relationships/hyperlink" Target="https://ru.wikipedia.org/wiki/%D0%A1%D1%82%D0%B2%D0%BE%D0%BB_%28%D0%B1%D0%BE%D1%82%D0%B0%D0%BD%D0%B8%D0%BA%D0%B0%29" TargetMode="External"/><Relationship Id="rId68" Type="http://schemas.openxmlformats.org/officeDocument/2006/relationships/hyperlink" Target="https://ru.wikipedia.org/wiki/%D0%94%D0%B0%D0%BB%D1%8C%D0%BD%D0%B8%D0%B9_%D0%92%D0%BE%D1%81%D1%82%D0%BE%D0%BA" TargetMode="External"/><Relationship Id="rId89" Type="http://schemas.openxmlformats.org/officeDocument/2006/relationships/hyperlink" Target="https://ru.wikipedia.org/wiki/%D0%9E%D0%BA%D0%BE%D0%BB%D0%BE%D0%BF%D0%BB%D0%BE%D0%B4%D0%BD%D0%B8%D0%BA" TargetMode="External"/><Relationship Id="rId112" Type="http://schemas.openxmlformats.org/officeDocument/2006/relationships/hyperlink" Target="https://ru.wikipedia.org/wiki/%D0%9A%D0%BE%D1%80%D0%B0" TargetMode="External"/><Relationship Id="rId133" Type="http://schemas.openxmlformats.org/officeDocument/2006/relationships/hyperlink" Target="https://ru.wikipedia.org/wiki/%D0%9F%D1%80%D0%B8%D0%BC%D0%BE%D1%80%D1%8C%D0%B5" TargetMode="External"/><Relationship Id="rId154" Type="http://schemas.openxmlformats.org/officeDocument/2006/relationships/hyperlink" Target="https://ru.wikipedia.org/wiki/%D0%91%D0%B8%D0%BE%D0%BB%D0%BE%D0%B3%D0%B8%D1%87%D0%B5%D1%81%D0%BA%D0%B8%D0%B9_%D0%B2%D0%B8%D0%B4" TargetMode="External"/><Relationship Id="rId175" Type="http://schemas.openxmlformats.org/officeDocument/2006/relationships/image" Target="media/image23.jpeg"/><Relationship Id="rId196" Type="http://schemas.openxmlformats.org/officeDocument/2006/relationships/hyperlink" Target="https://ru.wikipedia.org/wiki/%D0%9F%D0%B8%D0%BE%D0%BD_%D1%83%D0%B7%D0%BA%D0%BE%D0%BB%D0%B8%D1%81%D1%82%D0%BD%D1%8B%D0%B9" TargetMode="External"/><Relationship Id="rId200" Type="http://schemas.openxmlformats.org/officeDocument/2006/relationships/hyperlink" Target="https://ru.wikipedia.org/wiki/%D0%A6%D0%B2%D0%B5%D1%82%D0%BE%D0%BA" TargetMode="External"/><Relationship Id="rId16" Type="http://schemas.openxmlformats.org/officeDocument/2006/relationships/hyperlink" Target="https://ru.wikipedia.org/wiki/%D0%9A%D1%80%D0%BE%D0%BD%D0%B0_%D0%B4%D0%B5%D1%80%D0%B5%D0%B2%D0%B0" TargetMode="External"/><Relationship Id="rId221" Type="http://schemas.openxmlformats.org/officeDocument/2006/relationships/hyperlink" Target="https://ru.wikipedia.org/wiki/%D0%95%D0%B2%D1%80%D0%BE%D0%BF%D0%B0" TargetMode="External"/><Relationship Id="rId242" Type="http://schemas.openxmlformats.org/officeDocument/2006/relationships/hyperlink" Target="https://ru.wikipedia.org/wiki/%D0%A0%D0%B5%D0%BA%D0%B0" TargetMode="External"/><Relationship Id="rId263" Type="http://schemas.openxmlformats.org/officeDocument/2006/relationships/hyperlink" Target="https://ru.wikipedia.org/wiki/%D0%A6%D0%B2%D0%B5%D1%82%D0%BE%D0%BA" TargetMode="External"/><Relationship Id="rId284" Type="http://schemas.openxmlformats.org/officeDocument/2006/relationships/hyperlink" Target="https://ru.wikipedia.org/wiki/%D0%A6%D0%B2%D0%B5%D1%82%D0%BE%D0%BA" TargetMode="External"/><Relationship Id="rId37" Type="http://schemas.openxmlformats.org/officeDocument/2006/relationships/hyperlink" Target="https://ru.wikipedia.org/wiki/%D0%A1%D0%B5%D0%B2%D0%B5%D1%80%D0%BD%D0%B0%D1%8F_%D0%90%D0%BC%D0%B5%D1%80%D0%B8%D0%BA%D0%B0" TargetMode="External"/><Relationship Id="rId58" Type="http://schemas.openxmlformats.org/officeDocument/2006/relationships/hyperlink" Target="https://ru.wikipedia.org/wiki/%D0%9A%D0%BE%D1%80%D0%B0" TargetMode="External"/><Relationship Id="rId79" Type="http://schemas.openxmlformats.org/officeDocument/2006/relationships/hyperlink" Target="https://ru.wikipedia.org/wiki/%D0%A6%D0%B2%D0%B5%D1%82%D0%BE%D0%BA" TargetMode="External"/><Relationship Id="rId102" Type="http://schemas.openxmlformats.org/officeDocument/2006/relationships/hyperlink" Target="https://ru.wikipedia.org/wiki/%D0%9F%D0%BB%D0%BE%D0%B4" TargetMode="External"/><Relationship Id="rId123" Type="http://schemas.openxmlformats.org/officeDocument/2006/relationships/hyperlink" Target="https://ru.wikipedia.org/wiki/%D0%A2%D1%8B%D1%87%D0%B8%D0%BD%D0%BA%D0%B0" TargetMode="External"/><Relationship Id="rId144" Type="http://schemas.openxmlformats.org/officeDocument/2006/relationships/hyperlink" Target="https://ru.wikipedia.org/wiki/%D0%9F%D0%BB%D0%BE%D0%B4" TargetMode="External"/><Relationship Id="rId90" Type="http://schemas.openxmlformats.org/officeDocument/2006/relationships/hyperlink" Target="https://ru.wikipedia.org/wiki/%D0%9A%D0%B8%D1%82%D0%B0%D0%B9" TargetMode="External"/><Relationship Id="rId165" Type="http://schemas.openxmlformats.org/officeDocument/2006/relationships/hyperlink" Target="https://ru.wikipedia.org/wiki/%D0%A1%D0%B5%D0%BC%D1%8F%D0%BD%D0%BE%D0%B6%D0%BA%D0%B0" TargetMode="External"/><Relationship Id="rId186" Type="http://schemas.openxmlformats.org/officeDocument/2006/relationships/hyperlink" Target="https://ru.wikipedia.org/wiki/%D0%A1%D0%BE%D1%86%D0%B2%D0%B5%D1%82%D0%B8%D0%B5" TargetMode="External"/><Relationship Id="rId211" Type="http://schemas.openxmlformats.org/officeDocument/2006/relationships/hyperlink" Target="https://ru.wikipedia.org/wiki/%D0%9B%D0%B8%D1%81%D1%82" TargetMode="External"/><Relationship Id="rId232" Type="http://schemas.openxmlformats.org/officeDocument/2006/relationships/hyperlink" Target="https://ru.wikipedia.org/wiki/%D0%A9%D0%B8%D1%82%D0%BE%D0%BA_%28%D1%81%D0%BE%D1%86%D0%B2%D0%B5%D1%82%D0%B8%D0%B5%29" TargetMode="External"/><Relationship Id="rId253" Type="http://schemas.openxmlformats.org/officeDocument/2006/relationships/image" Target="media/image31.jpeg"/><Relationship Id="rId274" Type="http://schemas.openxmlformats.org/officeDocument/2006/relationships/hyperlink" Target="https://ru.wikipedia.org/wiki/%D0%A6%D0%B2%D0%B5%D1%82%D0%BE%D0%BA" TargetMode="External"/><Relationship Id="rId295" Type="http://schemas.openxmlformats.org/officeDocument/2006/relationships/image" Target="media/image35.jpeg"/><Relationship Id="rId27" Type="http://schemas.openxmlformats.org/officeDocument/2006/relationships/hyperlink" Target="https://ru.wikipedia.org/wiki/%D0%9B%D0%B8%D1%81%D1%82" TargetMode="External"/><Relationship Id="rId48" Type="http://schemas.openxmlformats.org/officeDocument/2006/relationships/hyperlink" Target="https://ru.wikipedia.org/wiki/%D0%9A%D1%80%D0%BE%D0%BD%D0%B0_%D0%B4%D0%B5%D1%80%D0%B5%D0%B2%D0%B0" TargetMode="External"/><Relationship Id="rId69" Type="http://schemas.openxmlformats.org/officeDocument/2006/relationships/hyperlink" Target="https://ru.wikipedia.org/wiki/%D0%9F%D1%80%D0%B8%D0%BC%D0%BE%D1%80%D1%8C%D0%B5" TargetMode="External"/><Relationship Id="rId113" Type="http://schemas.openxmlformats.org/officeDocument/2006/relationships/hyperlink" Target="https://ru.wikipedia.org/wiki/%D0%9B%D0%B8%D1%81%D1%82%D1%8C%D1%8F" TargetMode="External"/><Relationship Id="rId134" Type="http://schemas.openxmlformats.org/officeDocument/2006/relationships/hyperlink" Target="https://ru.wikipedia.org/wiki/%D0%A1%D0%B0%D1%85%D0%B0%D0%BB%D0%B8%D0%BD" TargetMode="External"/><Relationship Id="rId80" Type="http://schemas.openxmlformats.org/officeDocument/2006/relationships/hyperlink" Target="https://ru.wikipedia.org/wiki/%D0%A2%D1%8B%D1%87%D0%B8%D0%BD%D0%BA%D0%B0" TargetMode="External"/><Relationship Id="rId155" Type="http://schemas.openxmlformats.org/officeDocument/2006/relationships/hyperlink" Target="https://ru.wikipedia.org/wiki/%D0%9B%D0%B8%D1%81%D1%82" TargetMode="External"/><Relationship Id="rId176" Type="http://schemas.openxmlformats.org/officeDocument/2006/relationships/image" Target="media/image24.jpeg"/><Relationship Id="rId197" Type="http://schemas.openxmlformats.org/officeDocument/2006/relationships/hyperlink" Target="https://ru.wikipedia.org/wiki/%D0%9A%D0%BE%D1%80%D0%BD%D0%B5%D0%B2%D0%B8%D1%89%D0%B5" TargetMode="External"/><Relationship Id="rId201" Type="http://schemas.openxmlformats.org/officeDocument/2006/relationships/hyperlink" Target="https://ru.wikipedia.org/wiki/%D0%9B%D0%B5%D0%BF%D0%B5%D1%81%D1%82%D0%BE%D0%BA" TargetMode="External"/><Relationship Id="rId222" Type="http://schemas.openxmlformats.org/officeDocument/2006/relationships/hyperlink" Target="https://ru.wikipedia.org/wiki/%D0%A1%D1%80%D0%B5%D0%B4%D0%B8%D0%B7%D0%B5%D0%BC%D0%BD%D0%BE%D0%BC%D0%BE%D1%80%D1%8C%D0%B5" TargetMode="External"/><Relationship Id="rId243" Type="http://schemas.openxmlformats.org/officeDocument/2006/relationships/hyperlink" Target="https://ru.wikipedia.org/wiki/%D0%9B%D0%B8%D1%81%D1%82%D0%BE%D0%BF%D0%B0%D0%B4%D0%BD%D1%8B%D0%B5_%D1%80%D0%B0%D1%81%D1%82%D0%B5%D0%BD%D0%B8%D1%8F" TargetMode="External"/><Relationship Id="rId264" Type="http://schemas.openxmlformats.org/officeDocument/2006/relationships/hyperlink" Target="https://ru.wikipedia.org/wiki/%D0%9C%D0%B5%D0%B4%D0%BE%D0%BD%D0%BE%D1%81" TargetMode="External"/><Relationship Id="rId285" Type="http://schemas.openxmlformats.org/officeDocument/2006/relationships/hyperlink" Target="https://ru.wikipedia.org/wiki/%D0%91%D0%B8%D0%BE%D0%BB%D0%BE%D0%B3%D0%B8%D1%87%D0%B5%D1%81%D0%BA%D0%B8%D0%B9_%D0%B2%D0%B8%D0%B4" TargetMode="External"/><Relationship Id="rId17" Type="http://schemas.openxmlformats.org/officeDocument/2006/relationships/hyperlink" Target="https://ru.wikipedia.org/wiki/%D0%9A%D0%BE%D1%80%D0%B0" TargetMode="External"/><Relationship Id="rId38" Type="http://schemas.openxmlformats.org/officeDocument/2006/relationships/hyperlink" Target="https://ru.wikipedia.org/wiki/%D0%92%D0%B5%D1%81%D1%82-%D0%98%D0%BD%D0%B4%D0%B8%D1%8F" TargetMode="External"/><Relationship Id="rId59" Type="http://schemas.openxmlformats.org/officeDocument/2006/relationships/hyperlink" Target="https://ru.wikipedia.org/wiki/%D0%9F%D0%BE%D1%87%D0%BA%D0%B0_%28%D0%B1%D0%BE%D1%82%D0%B0%D0%BD%D0%B8%D0%BA%D0%B0%29" TargetMode="External"/><Relationship Id="rId103" Type="http://schemas.openxmlformats.org/officeDocument/2006/relationships/hyperlink" Target="https://ru.wikipedia.org/wiki/%D0%90%D0%B9%D0%B2%D0%B0_%D1%8F%D0%BF%D0%BE%D0%BD%D1%81%D0%BA%D0%B0%D1%8F" TargetMode="External"/><Relationship Id="rId124" Type="http://schemas.openxmlformats.org/officeDocument/2006/relationships/hyperlink" Target="https://ru.wikipedia.org/wiki/%D0%97%D0%B0%D0%B2%D1%8F%D0%B7%D1%8C" TargetMode="External"/><Relationship Id="rId70" Type="http://schemas.openxmlformats.org/officeDocument/2006/relationships/hyperlink" Target="https://ru.wikipedia.org/wiki/%D0%9F%D1%80%D0%B8%D0%B0%D0%BC%D1%83%D1%80%D1%8C%D0%B5" TargetMode="External"/><Relationship Id="rId91" Type="http://schemas.openxmlformats.org/officeDocument/2006/relationships/hyperlink" Target="https://ru.wikipedia.org/wiki/%D0%95%D0%B2%D1%80%D0%BE%D0%BF%D0%B0" TargetMode="External"/><Relationship Id="rId145" Type="http://schemas.openxmlformats.org/officeDocument/2006/relationships/hyperlink" Target="https://ru.wikipedia.org/wiki/%D0%92%D0%B8%D1%82%D0%B0%D0%BC%D0%B8%D0%BD_C" TargetMode="External"/><Relationship Id="rId166" Type="http://schemas.openxmlformats.org/officeDocument/2006/relationships/hyperlink" Target="https://ru.wikipedia.org/wiki/%D0%A0%D0%B0%D1%81%D0%BF%D1%80%D0%BE%D1%81%D1%82%D1%80%D0%B0%D0%BD%D0%B5%D0%BD%D0%B8%D0%B5_%D0%BF%D0%BB%D0%BE%D0%B4%D0%BE%D0%B2" TargetMode="External"/><Relationship Id="rId187" Type="http://schemas.openxmlformats.org/officeDocument/2006/relationships/hyperlink" Target="https://ru.wikipedia.org/wiki/%D0%A1%D1%82%D0%B5%D0%B1%D0%B5%D0%BB%D1%8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A6%D0%B2%D0%B5%D1%82%D0%BA%D0%B8" TargetMode="External"/><Relationship Id="rId233" Type="http://schemas.openxmlformats.org/officeDocument/2006/relationships/hyperlink" Target="https://ru.wikipedia.org/wiki/%D0%9C%D0%B5%D1%82%D1%91%D0%BB%D0%BA%D0%B0" TargetMode="External"/><Relationship Id="rId254" Type="http://schemas.openxmlformats.org/officeDocument/2006/relationships/hyperlink" Target="https://ru.wikipedia.org/wiki/%D0%9C%D0%B0%D0%BD%D1%8C%D1%87%D0%B6%D1%83%D1%80%D0%B8%D1%8F" TargetMode="External"/><Relationship Id="rId28" Type="http://schemas.openxmlformats.org/officeDocument/2006/relationships/hyperlink" Target="https://ru.wikipedia.org/wiki/%D0%A6%D0%B2%D0%B5%D1%82%D0%BE%D0%BA" TargetMode="External"/><Relationship Id="rId49" Type="http://schemas.openxmlformats.org/officeDocument/2006/relationships/hyperlink" Target="https://ru.wikipedia.org/wiki/%D0%9A%D0%BE%D0%BD%D1%83%D1%81" TargetMode="External"/><Relationship Id="rId114" Type="http://schemas.openxmlformats.org/officeDocument/2006/relationships/hyperlink" Target="https://ru.wikipedia.org/wiki/%D0%9F%D1%80%D0%B8%D0%BB%D0%B8%D1%81%D1%82%D0%BD%D0%B8%D0%BA" TargetMode="External"/><Relationship Id="rId275" Type="http://schemas.openxmlformats.org/officeDocument/2006/relationships/hyperlink" Target="https://ru.wikipedia.org/wiki/%D0%A1%D0%BE%D1%86%D0%B2%D0%B5%D1%82%D0%B8%D1%8F" TargetMode="External"/><Relationship Id="rId296" Type="http://schemas.openxmlformats.org/officeDocument/2006/relationships/hyperlink" Target="https://ru.wikipedia.org/wiki/%D0%95%D0%B2%D1%80%D0%BE%D0%BF%D0%B0" TargetMode="External"/><Relationship Id="rId300" Type="http://schemas.openxmlformats.org/officeDocument/2006/relationships/hyperlink" Target="https://ru.wikipedia.org/wiki/%D0%9B%D0%B8%D1%81%D1%82" TargetMode="External"/><Relationship Id="rId60" Type="http://schemas.openxmlformats.org/officeDocument/2006/relationships/hyperlink" Target="https://ru.wikipedia.org/wiki/%D0%A5%D0%B2%D0%BE%D1%8F" TargetMode="External"/><Relationship Id="rId81" Type="http://schemas.openxmlformats.org/officeDocument/2006/relationships/hyperlink" Target="https://ru.wikipedia.org/wiki/%D0%A1%D0%B5%D1%80%D1%91%D0%B6%D0%BA%D0%B0" TargetMode="External"/><Relationship Id="rId135" Type="http://schemas.openxmlformats.org/officeDocument/2006/relationships/hyperlink" Target="https://ru.wikipedia.org/wiki/%D0%9A%D0%B8%D1%82%D0%B0%D0%B9" TargetMode="External"/><Relationship Id="rId156" Type="http://schemas.openxmlformats.org/officeDocument/2006/relationships/hyperlink" Target="https://ru.wikipedia.org/wiki/%D0%9F%D1%80%D0%BE%D1%81%D1%82%D0%BE%D0%B9_%D0%BB%D0%B8%D1%81%D1%82" TargetMode="External"/><Relationship Id="rId177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198" Type="http://schemas.openxmlformats.org/officeDocument/2006/relationships/hyperlink" Target="https://ru.wikipedia.org/wiki/%D0%A1%D1%82%D0%B5%D0%B1%D0%B5%D0%BB%D1%8C" TargetMode="External"/><Relationship Id="rId202" Type="http://schemas.openxmlformats.org/officeDocument/2006/relationships/hyperlink" Target="https://ru.wikipedia.org/wiki/%D0%9F%D1%8B%D0%BB%D1%8C%D0%BD%D0%B8%D0%BA" TargetMode="External"/><Relationship Id="rId223" Type="http://schemas.openxmlformats.org/officeDocument/2006/relationships/hyperlink" Target="https://ru.wikipedia.org/wiki/%D0%A0%D0%BE%D1%81%D1%81%D0%B8%D1%8F" TargetMode="External"/><Relationship Id="rId244" Type="http://schemas.openxmlformats.org/officeDocument/2006/relationships/hyperlink" Target="https://ru.wikipedia.org/wiki/%D0%9B%D0%B8%D0%B0%D0%BD%D1%8B" TargetMode="External"/><Relationship Id="rId18" Type="http://schemas.openxmlformats.org/officeDocument/2006/relationships/hyperlink" Target="https://ru.wikipedia.org/wiki/%D0%A6%D0%B2%D0%B5%D1%82%D0%BE%D0%BA" TargetMode="External"/><Relationship Id="rId39" Type="http://schemas.openxmlformats.org/officeDocument/2006/relationships/image" Target="media/image8.jpeg"/><Relationship Id="rId265" Type="http://schemas.openxmlformats.org/officeDocument/2006/relationships/hyperlink" Target="https://ru.wikipedia.org/wiki/%D0%9A%D0%B8%D1%81%D1%82%D1%8C_%28%D1%81%D0%BE%D1%86%D0%B2%D0%B5%D1%82%D0%B8%D0%B5%29" TargetMode="External"/><Relationship Id="rId286" Type="http://schemas.openxmlformats.org/officeDocument/2006/relationships/hyperlink" Target="https://ru.wikipedia.org/wiki/%D0%A1%D0%BE%D1%86%D0%B2%D0%B5%D1%82%D0%B8%D0%B5" TargetMode="External"/><Relationship Id="rId50" Type="http://schemas.openxmlformats.org/officeDocument/2006/relationships/hyperlink" Target="https://ru.wikipedia.org/wiki/%D0%A5%D0%B2%D0%BE%D1%8F" TargetMode="External"/><Relationship Id="rId104" Type="http://schemas.openxmlformats.org/officeDocument/2006/relationships/hyperlink" Target="https://ru.wikipedia.org/wiki/%D0%90%D0%B9%D0%B2%D0%B0_%D0%BF%D1%80%D0%BE%D0%B4%D0%BE%D0%BB%D0%B3%D0%BE%D0%B2%D0%B0%D1%82%D0%B0%D1%8F" TargetMode="External"/><Relationship Id="rId125" Type="http://schemas.openxmlformats.org/officeDocument/2006/relationships/hyperlink" Target="https://ru.wikipedia.org/wiki/%D0%A1%D0%B5%D0%BC%D1%8F%D0%BF%D0%BE%D1%87%D0%BA%D0%B0" TargetMode="External"/><Relationship Id="rId146" Type="http://schemas.openxmlformats.org/officeDocument/2006/relationships/image" Target="media/image18.jpeg"/><Relationship Id="rId167" Type="http://schemas.openxmlformats.org/officeDocument/2006/relationships/image" Target="media/image21.jpeg"/><Relationship Id="rId188" Type="http://schemas.openxmlformats.org/officeDocument/2006/relationships/hyperlink" Target="https://ru.wikipedia.org/wiki/%D0%9F%D0%BB%D0%BE%D0%B4" TargetMode="External"/><Relationship Id="rId71" Type="http://schemas.openxmlformats.org/officeDocument/2006/relationships/hyperlink" Target="https://ru.wikipedia.org/wiki/%D0%9A%D0%BE%D1%80%D0%B5%D0%B9%D1%81%D0%BA%D0%B8%D0%B9_%D0%BF%D0%BE%D0%BB%D1%83%D0%BE%D1%81%D1%82%D1%80%D0%BE%D0%B2" TargetMode="External"/><Relationship Id="rId92" Type="http://schemas.openxmlformats.org/officeDocument/2006/relationships/hyperlink" Target="https://ru.wikipedia.org/wiki/%D0%9A%D1%83%D1%81%D1%82%D0%B0%D1%80%D0%BD%D0%B8%D0%BA" TargetMode="External"/><Relationship Id="rId213" Type="http://schemas.openxmlformats.org/officeDocument/2006/relationships/hyperlink" Target="https://ru.wikipedia.org/wiki/%D0%A1%D0%BE%D1%86%D0%B2%D0%B5%D1%82%D0%B8%D1%8F" TargetMode="External"/><Relationship Id="rId234" Type="http://schemas.openxmlformats.org/officeDocument/2006/relationships/hyperlink" Target="https://ru.wikipedia.org/wiki/%D0%A1%D0%BE%D1%86%D0%B2%D0%B5%D1%82%D0%B8%D0%B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7%D0%BE%D0%BD%D1%82%D0%B8%D0%BA_%28%D1%81%D0%BE%D1%86%D0%B2%D0%B5%D1%82%D0%B8%D0%B5%29" TargetMode="External"/><Relationship Id="rId255" Type="http://schemas.openxmlformats.org/officeDocument/2006/relationships/hyperlink" Target="https://ru.wikipedia.org/wiki/%D0%9F%D1%80%D0%B8%D0%B0%D0%BC%D1%83%D1%80%D1%8C%D0%B5" TargetMode="External"/><Relationship Id="rId276" Type="http://schemas.openxmlformats.org/officeDocument/2006/relationships/hyperlink" Target="https://ru.wikipedia.org/wiki/%D0%9F%D0%BB%D0%BE%D0%B4" TargetMode="External"/><Relationship Id="rId297" Type="http://schemas.openxmlformats.org/officeDocument/2006/relationships/hyperlink" Target="https://ru.wikipedia.org/wiki/%D0%9A%D0%B0%D0%B2%D0%BA%D0%B0%D0%B7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9BDB4-5783-46AF-BBC1-AF4C27F9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8980</Words>
  <Characters>51189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2017-12-01T17:58:00Z</dcterms:created>
  <dcterms:modified xsi:type="dcterms:W3CDTF">2017-12-01T17:58:00Z</dcterms:modified>
</cp:coreProperties>
</file>